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E70E1" w14:textId="45BAB8EC" w:rsidR="004714FB" w:rsidRPr="008420F8" w:rsidRDefault="008420F8" w:rsidP="00C869D9">
      <w:pPr>
        <w:pStyle w:val="NoSpacing"/>
        <w:jc w:val="center"/>
        <w:rPr>
          <w:b/>
          <w:i/>
          <w:color w:val="000000"/>
          <w:sz w:val="28"/>
          <w:szCs w:val="28"/>
        </w:rPr>
      </w:pPr>
      <w:r w:rsidRPr="008420F8">
        <w:rPr>
          <w:b/>
          <w:i/>
          <w:color w:val="000000"/>
          <w:sz w:val="28"/>
          <w:szCs w:val="28"/>
        </w:rPr>
        <w:t xml:space="preserve"> (</w:t>
      </w:r>
      <w:r w:rsidR="00036DB4">
        <w:rPr>
          <w:b/>
          <w:i/>
          <w:color w:val="000000"/>
          <w:sz w:val="28"/>
          <w:szCs w:val="28"/>
        </w:rPr>
        <w:t>SAMPLE</w:t>
      </w:r>
      <w:r w:rsidR="00036DB4" w:rsidRPr="00555793">
        <w:rPr>
          <w:b/>
          <w:i/>
          <w:color w:val="000000"/>
          <w:sz w:val="28"/>
          <w:szCs w:val="28"/>
        </w:rPr>
        <w:t xml:space="preserve"> - Streamlined Other Transactions for </w:t>
      </w:r>
      <w:r w:rsidR="00036DB4">
        <w:rPr>
          <w:b/>
          <w:i/>
          <w:color w:val="000000"/>
          <w:sz w:val="28"/>
          <w:szCs w:val="28"/>
        </w:rPr>
        <w:t>Research</w:t>
      </w:r>
      <w:r w:rsidR="00036DB4" w:rsidRPr="00555793">
        <w:rPr>
          <w:b/>
          <w:i/>
          <w:color w:val="000000"/>
          <w:sz w:val="28"/>
          <w:szCs w:val="28"/>
        </w:rPr>
        <w:t xml:space="preserve"> $</w:t>
      </w:r>
      <w:r w:rsidR="001977B8">
        <w:rPr>
          <w:b/>
          <w:i/>
          <w:color w:val="000000"/>
          <w:sz w:val="28"/>
          <w:szCs w:val="28"/>
        </w:rPr>
        <w:t>2</w:t>
      </w:r>
      <w:r w:rsidR="00036DB4" w:rsidRPr="00555793">
        <w:rPr>
          <w:b/>
          <w:i/>
          <w:color w:val="000000"/>
          <w:sz w:val="28"/>
          <w:szCs w:val="28"/>
        </w:rPr>
        <w:t>M or Under - Fixed Approach with a Nontraditional Defense Contractor</w:t>
      </w:r>
      <w:r w:rsidR="00036DB4">
        <w:rPr>
          <w:b/>
          <w:i/>
          <w:color w:val="000000"/>
          <w:sz w:val="28"/>
          <w:szCs w:val="28"/>
        </w:rPr>
        <w:t>)</w:t>
      </w:r>
    </w:p>
    <w:p w14:paraId="388D1359" w14:textId="77777777" w:rsidR="00C869D9" w:rsidRPr="00CD7680" w:rsidRDefault="00C869D9" w:rsidP="00C869D9">
      <w:pPr>
        <w:pStyle w:val="NoSpacing"/>
        <w:jc w:val="center"/>
        <w:rPr>
          <w:b/>
          <w:color w:val="000000"/>
          <w:sz w:val="22"/>
          <w:szCs w:val="22"/>
        </w:rPr>
      </w:pPr>
    </w:p>
    <w:p w14:paraId="172C0C3C" w14:textId="77AAE7CA" w:rsidR="004714FB" w:rsidRPr="008420F8" w:rsidRDefault="00845680" w:rsidP="0002646F">
      <w:pPr>
        <w:pStyle w:val="NoSpacing"/>
        <w:jc w:val="center"/>
        <w:rPr>
          <w:b/>
          <w:color w:val="000000"/>
          <w:szCs w:val="22"/>
        </w:rPr>
      </w:pPr>
      <w:r>
        <w:rPr>
          <w:b/>
          <w:color w:val="000000"/>
          <w:szCs w:val="22"/>
        </w:rPr>
        <w:t>OTHER TRANSACTION FOR RESEARCH</w:t>
      </w:r>
    </w:p>
    <w:p w14:paraId="0FDE178B" w14:textId="77777777" w:rsidR="004714FB" w:rsidRPr="00CD7680" w:rsidRDefault="004714FB" w:rsidP="004714FB">
      <w:pPr>
        <w:pStyle w:val="NoSpacing"/>
        <w:rPr>
          <w:b/>
          <w:color w:val="000000"/>
          <w:sz w:val="22"/>
          <w:szCs w:val="22"/>
        </w:rPr>
      </w:pPr>
    </w:p>
    <w:p w14:paraId="5639D662" w14:textId="77777777" w:rsidR="004714FB" w:rsidRPr="00CD7680" w:rsidRDefault="004714FB" w:rsidP="0002646F">
      <w:pPr>
        <w:pStyle w:val="NoSpacing"/>
        <w:jc w:val="center"/>
        <w:rPr>
          <w:color w:val="000000"/>
          <w:sz w:val="22"/>
          <w:szCs w:val="22"/>
        </w:rPr>
      </w:pPr>
      <w:r w:rsidRPr="00CD7680">
        <w:rPr>
          <w:color w:val="000000"/>
          <w:sz w:val="22"/>
          <w:szCs w:val="22"/>
        </w:rPr>
        <w:t>BETWEEN</w:t>
      </w:r>
    </w:p>
    <w:p w14:paraId="03E251DC" w14:textId="77777777" w:rsidR="004714FB" w:rsidRPr="00CD7680" w:rsidRDefault="004714FB" w:rsidP="0002646F">
      <w:pPr>
        <w:pStyle w:val="NoSpacing"/>
        <w:jc w:val="center"/>
        <w:rPr>
          <w:color w:val="000000"/>
          <w:sz w:val="22"/>
          <w:szCs w:val="22"/>
        </w:rPr>
      </w:pPr>
    </w:p>
    <w:p w14:paraId="1C6B19C0"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COMPANY NAME AND ADDRESS</w:t>
      </w:r>
      <w:r w:rsidRPr="00BE6C17">
        <w:rPr>
          <w:color w:val="00B0F0"/>
          <w:sz w:val="22"/>
          <w:szCs w:val="22"/>
        </w:rPr>
        <w:t>)</w:t>
      </w:r>
    </w:p>
    <w:p w14:paraId="53C79066" w14:textId="77777777" w:rsidR="004714FB" w:rsidRPr="00CD7680" w:rsidRDefault="004714FB" w:rsidP="0002646F">
      <w:pPr>
        <w:pStyle w:val="NoSpacing"/>
        <w:jc w:val="center"/>
        <w:rPr>
          <w:color w:val="000000"/>
          <w:sz w:val="22"/>
          <w:szCs w:val="22"/>
        </w:rPr>
      </w:pPr>
    </w:p>
    <w:p w14:paraId="29FB74FE" w14:textId="77777777" w:rsidR="004714FB" w:rsidRPr="00CD7680" w:rsidRDefault="004714FB" w:rsidP="0002646F">
      <w:pPr>
        <w:pStyle w:val="NoSpacing"/>
        <w:jc w:val="center"/>
        <w:rPr>
          <w:color w:val="000000"/>
          <w:sz w:val="22"/>
          <w:szCs w:val="22"/>
        </w:rPr>
      </w:pPr>
      <w:r w:rsidRPr="00CD7680">
        <w:rPr>
          <w:color w:val="000000"/>
          <w:sz w:val="22"/>
          <w:szCs w:val="22"/>
        </w:rPr>
        <w:t>AND</w:t>
      </w:r>
    </w:p>
    <w:p w14:paraId="2EC4093E" w14:textId="77777777" w:rsidR="004714FB" w:rsidRPr="00CD7680" w:rsidRDefault="004714FB" w:rsidP="0002646F">
      <w:pPr>
        <w:pStyle w:val="NoSpacing"/>
        <w:jc w:val="center"/>
        <w:rPr>
          <w:color w:val="000000"/>
          <w:sz w:val="22"/>
          <w:szCs w:val="22"/>
        </w:rPr>
      </w:pPr>
    </w:p>
    <w:p w14:paraId="31A3689D" w14:textId="77777777" w:rsidR="004714FB" w:rsidRPr="00CD7680" w:rsidRDefault="004714FB" w:rsidP="0002646F">
      <w:pPr>
        <w:pStyle w:val="NoSpacing"/>
        <w:jc w:val="center"/>
        <w:rPr>
          <w:color w:val="000000"/>
          <w:sz w:val="22"/>
          <w:szCs w:val="22"/>
        </w:rPr>
      </w:pPr>
      <w:r w:rsidRPr="00CD7680">
        <w:rPr>
          <w:color w:val="000000"/>
          <w:sz w:val="22"/>
          <w:szCs w:val="22"/>
        </w:rPr>
        <w:t>THE DEFENSE ADVANCED RESEARCH PROJECTS AGENCY</w:t>
      </w:r>
    </w:p>
    <w:p w14:paraId="64F127C0" w14:textId="77777777" w:rsidR="004714FB" w:rsidRPr="00CD7680" w:rsidRDefault="004714FB" w:rsidP="0002646F">
      <w:pPr>
        <w:pStyle w:val="NoSpacing"/>
        <w:jc w:val="center"/>
        <w:rPr>
          <w:color w:val="000000"/>
          <w:sz w:val="22"/>
          <w:szCs w:val="22"/>
        </w:rPr>
      </w:pPr>
      <w:r w:rsidRPr="00CD7680">
        <w:rPr>
          <w:color w:val="000000"/>
          <w:sz w:val="22"/>
          <w:szCs w:val="22"/>
        </w:rPr>
        <w:t>675 NORTH RANDOLPH STREET</w:t>
      </w:r>
    </w:p>
    <w:p w14:paraId="128ECCFD" w14:textId="77777777" w:rsidR="004714FB" w:rsidRPr="00CD7680" w:rsidRDefault="004714FB" w:rsidP="0002646F">
      <w:pPr>
        <w:pStyle w:val="NoSpacing"/>
        <w:jc w:val="center"/>
        <w:rPr>
          <w:color w:val="000000"/>
          <w:sz w:val="22"/>
          <w:szCs w:val="22"/>
        </w:rPr>
      </w:pPr>
      <w:r w:rsidRPr="00CD7680">
        <w:rPr>
          <w:color w:val="000000"/>
          <w:sz w:val="22"/>
          <w:szCs w:val="22"/>
        </w:rPr>
        <w:t>ARLINGTON, VA   22203-2114</w:t>
      </w:r>
    </w:p>
    <w:p w14:paraId="0B5AD064" w14:textId="77777777" w:rsidR="004714FB" w:rsidRPr="00CD7680" w:rsidRDefault="004714FB" w:rsidP="0002646F">
      <w:pPr>
        <w:pStyle w:val="NoSpacing"/>
        <w:jc w:val="center"/>
        <w:rPr>
          <w:color w:val="000000"/>
          <w:sz w:val="22"/>
          <w:szCs w:val="22"/>
        </w:rPr>
      </w:pPr>
    </w:p>
    <w:p w14:paraId="35F954EF" w14:textId="77777777" w:rsidR="004714FB" w:rsidRPr="00CD7680" w:rsidRDefault="004714FB" w:rsidP="0002646F">
      <w:pPr>
        <w:pStyle w:val="NoSpacing"/>
        <w:jc w:val="center"/>
        <w:rPr>
          <w:color w:val="000000"/>
          <w:sz w:val="22"/>
          <w:szCs w:val="22"/>
        </w:rPr>
      </w:pPr>
      <w:r w:rsidRPr="00CD7680">
        <w:rPr>
          <w:color w:val="000000"/>
          <w:sz w:val="22"/>
          <w:szCs w:val="22"/>
        </w:rPr>
        <w:t>CONCERNING</w:t>
      </w:r>
    </w:p>
    <w:p w14:paraId="393C2F0A" w14:textId="77777777" w:rsidR="004714FB" w:rsidRPr="00CD7680" w:rsidRDefault="004714FB" w:rsidP="0002646F">
      <w:pPr>
        <w:pStyle w:val="NoSpacing"/>
        <w:jc w:val="center"/>
        <w:rPr>
          <w:color w:val="000000"/>
          <w:sz w:val="22"/>
          <w:szCs w:val="22"/>
        </w:rPr>
      </w:pPr>
    </w:p>
    <w:p w14:paraId="54E560C8"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RESEARCH AND DEVELOPMENT TITLE</w:t>
      </w:r>
      <w:r w:rsidRPr="00BE6C17">
        <w:rPr>
          <w:color w:val="00B0F0"/>
          <w:sz w:val="22"/>
          <w:szCs w:val="22"/>
        </w:rPr>
        <w:t>)</w:t>
      </w:r>
    </w:p>
    <w:p w14:paraId="7EBEC3CD" w14:textId="77777777" w:rsidR="004714FB" w:rsidRPr="00CD7680" w:rsidRDefault="004714FB" w:rsidP="004714FB">
      <w:pPr>
        <w:pStyle w:val="NoSpacing"/>
        <w:rPr>
          <w:color w:val="000000"/>
          <w:sz w:val="22"/>
          <w:szCs w:val="22"/>
        </w:rPr>
      </w:pPr>
    </w:p>
    <w:p w14:paraId="776A85EE" w14:textId="77777777" w:rsidR="004714FB" w:rsidRPr="00CD7680" w:rsidRDefault="004714FB" w:rsidP="004714FB">
      <w:pPr>
        <w:pStyle w:val="NoSpacing"/>
        <w:rPr>
          <w:color w:val="000000"/>
          <w:sz w:val="22"/>
          <w:szCs w:val="22"/>
        </w:rPr>
      </w:pPr>
      <w:r w:rsidRPr="00CD7680">
        <w:rPr>
          <w:color w:val="000000"/>
          <w:sz w:val="22"/>
          <w:szCs w:val="22"/>
        </w:rPr>
        <w:t xml:space="preserve">Agreement No.:  </w:t>
      </w:r>
      <w:r w:rsidRPr="00BE6C17">
        <w:rPr>
          <w:color w:val="00B0F0"/>
          <w:sz w:val="22"/>
          <w:szCs w:val="22"/>
        </w:rPr>
        <w:t>HR0011-XX-3-XXXX</w:t>
      </w:r>
    </w:p>
    <w:p w14:paraId="4CA10268" w14:textId="067CDC3F" w:rsidR="004714FB" w:rsidRPr="00CD7680" w:rsidRDefault="004714FB" w:rsidP="004714FB">
      <w:pPr>
        <w:pStyle w:val="NoSpacing"/>
        <w:rPr>
          <w:color w:val="000000"/>
          <w:sz w:val="22"/>
          <w:szCs w:val="22"/>
        </w:rPr>
      </w:pPr>
      <w:r w:rsidRPr="00CD7680">
        <w:rPr>
          <w:color w:val="000000"/>
          <w:sz w:val="22"/>
          <w:szCs w:val="22"/>
        </w:rPr>
        <w:t xml:space="preserve">Purchase Requisition No.:   </w:t>
      </w:r>
      <w:r w:rsidR="008C495E" w:rsidRPr="002F4372">
        <w:rPr>
          <w:i/>
          <w:iCs/>
          <w:color w:val="00B0F0"/>
          <w:sz w:val="22"/>
        </w:rPr>
        <w:t>XXXXXXXXXXXX</w:t>
      </w:r>
    </w:p>
    <w:p w14:paraId="57E62EDD" w14:textId="17746DA4" w:rsidR="004714FB" w:rsidRPr="00CD7680" w:rsidRDefault="004714FB" w:rsidP="004714FB">
      <w:pPr>
        <w:pStyle w:val="NoSpacing"/>
        <w:rPr>
          <w:color w:val="000000"/>
          <w:sz w:val="22"/>
          <w:szCs w:val="22"/>
        </w:rPr>
      </w:pPr>
      <w:r w:rsidRPr="00CD7680">
        <w:rPr>
          <w:color w:val="000000"/>
          <w:sz w:val="22"/>
          <w:szCs w:val="22"/>
        </w:rPr>
        <w:t>Total Amount of the Agreement:  $</w:t>
      </w:r>
      <w:r w:rsidR="008C495E" w:rsidRPr="008C495E">
        <w:rPr>
          <w:i/>
          <w:iCs/>
          <w:color w:val="00B0F0"/>
          <w:sz w:val="22"/>
        </w:rPr>
        <w:t xml:space="preserve"> </w:t>
      </w:r>
      <w:r w:rsidR="008C495E" w:rsidRPr="002F4372">
        <w:rPr>
          <w:i/>
          <w:iCs/>
          <w:color w:val="00B0F0"/>
          <w:sz w:val="22"/>
        </w:rPr>
        <w:t>XXXXXXXXXXXX</w:t>
      </w:r>
    </w:p>
    <w:p w14:paraId="34A0C162" w14:textId="0735E6A4" w:rsidR="004714FB" w:rsidRPr="00CD7680" w:rsidRDefault="004714FB" w:rsidP="004714FB">
      <w:pPr>
        <w:pStyle w:val="NoSpacing"/>
        <w:rPr>
          <w:color w:val="000000"/>
          <w:sz w:val="22"/>
          <w:szCs w:val="22"/>
        </w:rPr>
      </w:pPr>
      <w:r w:rsidRPr="00CD7680">
        <w:rPr>
          <w:color w:val="000000"/>
          <w:sz w:val="22"/>
          <w:szCs w:val="22"/>
        </w:rPr>
        <w:t>Funds Obligated:  $</w:t>
      </w:r>
      <w:r w:rsidR="008C495E" w:rsidRPr="008C495E">
        <w:rPr>
          <w:i/>
          <w:iCs/>
          <w:color w:val="00B0F0"/>
          <w:sz w:val="22"/>
        </w:rPr>
        <w:t xml:space="preserve"> </w:t>
      </w:r>
      <w:r w:rsidR="008C495E" w:rsidRPr="002F4372">
        <w:rPr>
          <w:i/>
          <w:iCs/>
          <w:color w:val="00B0F0"/>
          <w:sz w:val="22"/>
        </w:rPr>
        <w:t>XXXXXXXXXXXX</w:t>
      </w:r>
    </w:p>
    <w:p w14:paraId="16279210" w14:textId="77777777" w:rsidR="004714FB" w:rsidRPr="00CD7680" w:rsidRDefault="004714FB" w:rsidP="004714FB">
      <w:pPr>
        <w:pStyle w:val="NoSpacing"/>
        <w:rPr>
          <w:snapToGrid w:val="0"/>
          <w:sz w:val="22"/>
          <w:szCs w:val="22"/>
        </w:rPr>
      </w:pPr>
      <w:r w:rsidRPr="00CD7680">
        <w:rPr>
          <w:color w:val="000000"/>
          <w:sz w:val="22"/>
          <w:szCs w:val="22"/>
        </w:rPr>
        <w:t xml:space="preserve">Authority:  10 U.S.C. § </w:t>
      </w:r>
      <w:r w:rsidR="00C03B68" w:rsidRPr="00C03B68">
        <w:rPr>
          <w:color w:val="000000"/>
          <w:sz w:val="22"/>
          <w:szCs w:val="22"/>
        </w:rPr>
        <w:t>4021</w:t>
      </w:r>
    </w:p>
    <w:p w14:paraId="071B31E7" w14:textId="665B483F" w:rsidR="004714FB" w:rsidRPr="00CD7680" w:rsidRDefault="004714FB" w:rsidP="004714FB">
      <w:pPr>
        <w:pStyle w:val="NoSpacing"/>
        <w:rPr>
          <w:color w:val="000000"/>
          <w:sz w:val="22"/>
          <w:szCs w:val="22"/>
        </w:rPr>
      </w:pPr>
      <w:r w:rsidRPr="00CD7680">
        <w:rPr>
          <w:snapToGrid w:val="0"/>
          <w:sz w:val="22"/>
          <w:szCs w:val="22"/>
        </w:rPr>
        <w:t>Effective Date:</w:t>
      </w:r>
      <w:r w:rsidRPr="00CD7680">
        <w:rPr>
          <w:snapToGrid w:val="0"/>
          <w:sz w:val="22"/>
          <w:szCs w:val="22"/>
        </w:rPr>
        <w:tab/>
      </w:r>
      <w:bookmarkStart w:id="0" w:name="_Hlk151036540"/>
      <w:r w:rsidR="008C495E" w:rsidRPr="002F4372">
        <w:rPr>
          <w:i/>
          <w:iCs/>
          <w:snapToGrid w:val="0"/>
          <w:color w:val="00B0F0"/>
          <w:sz w:val="22"/>
          <w:szCs w:val="22"/>
        </w:rPr>
        <w:t>XX/XX/XXXX</w:t>
      </w:r>
      <w:bookmarkEnd w:id="0"/>
    </w:p>
    <w:p w14:paraId="39562656" w14:textId="77777777" w:rsidR="004714FB" w:rsidRPr="00CD7680" w:rsidRDefault="004714FB" w:rsidP="004714FB">
      <w:pPr>
        <w:pStyle w:val="NoSpacing"/>
        <w:rPr>
          <w:color w:val="000000"/>
          <w:sz w:val="22"/>
          <w:szCs w:val="22"/>
        </w:rPr>
      </w:pPr>
      <w:r w:rsidRPr="00CD7680">
        <w:rPr>
          <w:color w:val="000000"/>
          <w:sz w:val="22"/>
          <w:szCs w:val="22"/>
        </w:rPr>
        <w:tab/>
      </w:r>
    </w:p>
    <w:p w14:paraId="39098CA8" w14:textId="77777777" w:rsidR="004714FB" w:rsidRPr="00CD7680" w:rsidRDefault="004714FB" w:rsidP="004714FB">
      <w:pPr>
        <w:pStyle w:val="NoSpacing"/>
        <w:rPr>
          <w:color w:val="000000"/>
          <w:sz w:val="22"/>
          <w:szCs w:val="22"/>
        </w:rPr>
      </w:pPr>
      <w:r w:rsidRPr="00BE6C17">
        <w:rPr>
          <w:color w:val="00B0F0"/>
          <w:sz w:val="22"/>
          <w:szCs w:val="22"/>
        </w:rPr>
        <w:t>Line of Appropriation</w:t>
      </w:r>
      <w:r w:rsidRPr="00CD7680">
        <w:rPr>
          <w:color w:val="000000"/>
          <w:sz w:val="22"/>
          <w:szCs w:val="22"/>
        </w:rPr>
        <w:t xml:space="preserve">: </w:t>
      </w:r>
    </w:p>
    <w:p w14:paraId="3E65D396" w14:textId="77777777" w:rsidR="004714FB" w:rsidRPr="00CD7680" w:rsidRDefault="004714FB" w:rsidP="004714FB">
      <w:pPr>
        <w:pStyle w:val="NoSpacing"/>
        <w:rPr>
          <w:color w:val="000000"/>
          <w:sz w:val="22"/>
          <w:szCs w:val="22"/>
        </w:rPr>
      </w:pPr>
      <w:r w:rsidRPr="00CD7680">
        <w:rPr>
          <w:color w:val="000000"/>
          <w:sz w:val="22"/>
          <w:szCs w:val="22"/>
        </w:rPr>
        <w:t xml:space="preserve"> </w:t>
      </w:r>
    </w:p>
    <w:p w14:paraId="6372F110" w14:textId="77777777" w:rsidR="004714FB" w:rsidRPr="00CD7680" w:rsidRDefault="004714FB" w:rsidP="004714FB">
      <w:pPr>
        <w:pStyle w:val="NoSpacing"/>
        <w:rPr>
          <w:color w:val="000000"/>
          <w:sz w:val="22"/>
          <w:szCs w:val="22"/>
        </w:rPr>
      </w:pPr>
      <w:r w:rsidRPr="00CD7680">
        <w:rPr>
          <w:color w:val="000000"/>
          <w:sz w:val="22"/>
          <w:szCs w:val="22"/>
        </w:rPr>
        <w:t xml:space="preserve">AA </w:t>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t xml:space="preserve">$ </w:t>
      </w:r>
    </w:p>
    <w:p w14:paraId="4B96EF45" w14:textId="77777777" w:rsidR="004714FB" w:rsidRPr="00CD7680" w:rsidRDefault="004714FB" w:rsidP="004714FB">
      <w:pPr>
        <w:pStyle w:val="NoSpacing"/>
        <w:rPr>
          <w:color w:val="000000"/>
          <w:sz w:val="22"/>
          <w:szCs w:val="22"/>
        </w:rPr>
      </w:pPr>
    </w:p>
    <w:p w14:paraId="7865F897" w14:textId="31AABC0B" w:rsidR="004714FB" w:rsidRPr="00CD7680" w:rsidRDefault="004714FB" w:rsidP="004714FB">
      <w:pPr>
        <w:pStyle w:val="NoSpacing"/>
        <w:rPr>
          <w:color w:val="000000"/>
          <w:sz w:val="22"/>
          <w:szCs w:val="22"/>
        </w:rPr>
      </w:pPr>
      <w:r w:rsidRPr="00CD7680">
        <w:rPr>
          <w:color w:val="000000"/>
          <w:sz w:val="22"/>
          <w:szCs w:val="22"/>
        </w:rPr>
        <w:t xml:space="preserve">This Agreement is entered into between the United States of America, hereinafter called the Government, represented by The Defense Advanced Research Projects Agency (DARPA), and </w:t>
      </w:r>
      <w:r w:rsidRPr="00BE6C17">
        <w:rPr>
          <w:color w:val="00B0F0"/>
          <w:sz w:val="22"/>
          <w:szCs w:val="22"/>
        </w:rPr>
        <w:t>(</w:t>
      </w:r>
      <w:r w:rsidRPr="00BE6C17">
        <w:rPr>
          <w:i/>
          <w:color w:val="00B0F0"/>
          <w:sz w:val="22"/>
          <w:szCs w:val="22"/>
        </w:rPr>
        <w:t>INSERT COMPANY NAME</w:t>
      </w:r>
      <w:r w:rsidR="008420F8" w:rsidRPr="00BE6C17">
        <w:rPr>
          <w:color w:val="00B0F0"/>
          <w:sz w:val="22"/>
          <w:szCs w:val="22"/>
        </w:rPr>
        <w:t>)</w:t>
      </w:r>
      <w:r w:rsidR="008420F8">
        <w:rPr>
          <w:color w:val="000000"/>
          <w:sz w:val="22"/>
          <w:szCs w:val="22"/>
        </w:rPr>
        <w:t xml:space="preserve"> pursuant to and under United </w:t>
      </w:r>
      <w:r w:rsidRPr="00CD7680">
        <w:rPr>
          <w:color w:val="000000"/>
          <w:sz w:val="22"/>
          <w:szCs w:val="22"/>
        </w:rPr>
        <w:t>S</w:t>
      </w:r>
      <w:r w:rsidR="008420F8">
        <w:rPr>
          <w:color w:val="000000"/>
          <w:sz w:val="22"/>
          <w:szCs w:val="22"/>
        </w:rPr>
        <w:t>tates</w:t>
      </w:r>
      <w:r w:rsidRPr="00CD7680">
        <w:rPr>
          <w:color w:val="000000"/>
          <w:sz w:val="22"/>
          <w:szCs w:val="22"/>
        </w:rPr>
        <w:t xml:space="preserve"> Federal law.</w:t>
      </w:r>
      <w:r w:rsidR="004F6EDB">
        <w:rPr>
          <w:color w:val="000000"/>
          <w:sz w:val="22"/>
          <w:szCs w:val="22"/>
        </w:rPr>
        <w:t xml:space="preserve"> </w:t>
      </w:r>
      <w:r w:rsidR="004F6EDB">
        <w:rPr>
          <w:sz w:val="22"/>
        </w:rPr>
        <w:t xml:space="preserve">Note that by signing this Agreement, </w:t>
      </w:r>
      <w:r w:rsidR="004F6EDB" w:rsidRPr="009157AB">
        <w:rPr>
          <w:i/>
          <w:sz w:val="22"/>
        </w:rPr>
        <w:t>(</w:t>
      </w:r>
      <w:r w:rsidR="004F6EDB" w:rsidRPr="009157AB">
        <w:rPr>
          <w:i/>
          <w:color w:val="00B0F0"/>
          <w:sz w:val="22"/>
        </w:rPr>
        <w:t>INSERT COMPANY NAME</w:t>
      </w:r>
      <w:r w:rsidR="004F6EDB" w:rsidRPr="009157AB">
        <w:rPr>
          <w:i/>
          <w:sz w:val="22"/>
        </w:rPr>
        <w:t>)</w:t>
      </w:r>
      <w:r w:rsidR="004F6EDB">
        <w:rPr>
          <w:iCs/>
          <w:sz w:val="22"/>
        </w:rPr>
        <w:t xml:space="preserve"> also attests to the accuracy and completion of the Certifications of the Agreement herein Attachment 7, Certifications for Agreement.</w:t>
      </w:r>
    </w:p>
    <w:p w14:paraId="7AFEA07A" w14:textId="77777777" w:rsidR="004714FB" w:rsidRPr="00CD7680" w:rsidRDefault="004714FB" w:rsidP="004714FB">
      <w:pPr>
        <w:pStyle w:val="NoSpacing"/>
        <w:rPr>
          <w:color w:val="000000"/>
          <w:sz w:val="22"/>
          <w:szCs w:val="22"/>
        </w:rPr>
      </w:pPr>
    </w:p>
    <w:p w14:paraId="155F709E"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5040" w:hanging="5040"/>
        <w:rPr>
          <w:rFonts w:ascii="Times New Roman" w:hAnsi="Times New Roman"/>
          <w:color w:val="000000"/>
        </w:rPr>
      </w:pPr>
      <w:r w:rsidRPr="008420F8">
        <w:rPr>
          <w:rFonts w:ascii="Times New Roman" w:hAnsi="Times New Roman"/>
          <w:color w:val="000000"/>
        </w:rPr>
        <w:t xml:space="preserve">FOR </w:t>
      </w:r>
      <w:r w:rsidRPr="00BE6C17">
        <w:rPr>
          <w:rFonts w:ascii="Times New Roman" w:hAnsi="Times New Roman"/>
          <w:color w:val="00B0F0"/>
        </w:rPr>
        <w:t>(</w:t>
      </w:r>
      <w:r w:rsidRPr="00BE6C17">
        <w:rPr>
          <w:rFonts w:ascii="Times New Roman" w:hAnsi="Times New Roman"/>
          <w:i/>
          <w:color w:val="00B0F0"/>
        </w:rPr>
        <w:t>INSERT COMPANY NAME</w:t>
      </w:r>
      <w:r w:rsidRPr="00BE6C17">
        <w:rPr>
          <w:rFonts w:ascii="Times New Roman" w:hAnsi="Times New Roman"/>
          <w:color w:val="00B0F0"/>
        </w:rPr>
        <w:t>)</w:t>
      </w:r>
      <w:r w:rsidRPr="008420F8">
        <w:rPr>
          <w:rFonts w:ascii="Times New Roman" w:hAnsi="Times New Roman"/>
          <w:color w:val="000000"/>
        </w:rPr>
        <w:tab/>
      </w:r>
      <w:r w:rsidRPr="008420F8">
        <w:rPr>
          <w:rFonts w:ascii="Times New Roman" w:hAnsi="Times New Roman"/>
          <w:color w:val="000000"/>
        </w:rPr>
        <w:tab/>
        <w:t>FOR THE GOVERNMENT</w:t>
      </w:r>
    </w:p>
    <w:p w14:paraId="7CECB21D" w14:textId="77777777" w:rsidR="008C495E" w:rsidRDefault="008420F8"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Cs w:val="21"/>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szCs w:val="21"/>
        </w:rPr>
        <w:t>DEFENSE ADVANCED RESEARCH PROJECTS</w:t>
      </w:r>
    </w:p>
    <w:p w14:paraId="09702077" w14:textId="465A11B0" w:rsidR="008420F8" w:rsidRPr="008420F8" w:rsidRDefault="008C495E"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 w:val="21"/>
          <w:szCs w:val="21"/>
        </w:rPr>
      </w:pP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sidR="008420F8" w:rsidRPr="008420F8">
        <w:rPr>
          <w:rFonts w:ascii="Times New Roman" w:hAnsi="Times New Roman"/>
          <w:color w:val="000000"/>
          <w:szCs w:val="21"/>
        </w:rPr>
        <w:t>AGENCY</w:t>
      </w:r>
      <w:r w:rsidR="008420F8" w:rsidRPr="008420F8">
        <w:rPr>
          <w:rFonts w:ascii="Times New Roman" w:hAnsi="Times New Roman"/>
          <w:color w:val="000000"/>
          <w:sz w:val="21"/>
          <w:szCs w:val="21"/>
        </w:rPr>
        <w:t xml:space="preserve"> </w:t>
      </w:r>
    </w:p>
    <w:p w14:paraId="2D9A1826"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0B9D360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292DBA27" w14:textId="539DD6FF"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t xml:space="preserve"> </w:t>
      </w:r>
    </w:p>
    <w:p w14:paraId="5A4B325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(Signature)</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(Signature)</w:t>
      </w:r>
    </w:p>
    <w:p w14:paraId="11D670EC"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p>
    <w:p w14:paraId="6AB6CE3F"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p>
    <w:p w14:paraId="02132FCA"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p>
    <w:p w14:paraId="351D1740"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Pr>
          <w:rFonts w:ascii="Times New Roman" w:hAnsi="Times New Roman"/>
          <w:color w:val="000000"/>
        </w:rPr>
        <w:t>(Name, Title)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(Date)</w:t>
      </w:r>
      <w:r>
        <w:rPr>
          <w:rFonts w:ascii="Times New Roman" w:hAnsi="Times New Roman"/>
          <w:color w:val="000000"/>
        </w:rPr>
        <w:tab/>
      </w:r>
      <w:r w:rsidRPr="008420F8">
        <w:rPr>
          <w:rFonts w:ascii="Times New Roman" w:hAnsi="Times New Roman"/>
          <w:color w:val="000000"/>
        </w:rPr>
        <w:t xml:space="preserve">(Name, Title)       </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 xml:space="preserve">  (Date)</w:t>
      </w:r>
    </w:p>
    <w:p w14:paraId="3811B4F0" w14:textId="77777777" w:rsidR="00F42653" w:rsidRPr="00CD7680" w:rsidRDefault="00F42653" w:rsidP="004714FB">
      <w:pPr>
        <w:pStyle w:val="NoSpacing"/>
        <w:rPr>
          <w:color w:val="000000"/>
          <w:sz w:val="22"/>
          <w:szCs w:val="22"/>
        </w:rPr>
      </w:pPr>
    </w:p>
    <w:p w14:paraId="1A573EFF" w14:textId="77777777" w:rsidR="0011769F" w:rsidRDefault="0011769F" w:rsidP="004714FB">
      <w:pPr>
        <w:pStyle w:val="NoSpacing"/>
        <w:rPr>
          <w:b/>
          <w:sz w:val="22"/>
          <w:szCs w:val="22"/>
        </w:rPr>
      </w:pPr>
    </w:p>
    <w:p w14:paraId="20186E04" w14:textId="77777777" w:rsidR="0011769F" w:rsidRDefault="0011769F" w:rsidP="004714FB">
      <w:pPr>
        <w:pStyle w:val="NoSpacing"/>
        <w:rPr>
          <w:b/>
          <w:sz w:val="22"/>
          <w:szCs w:val="22"/>
        </w:rPr>
      </w:pPr>
    </w:p>
    <w:p w14:paraId="64415DD4" w14:textId="77777777" w:rsidR="009F499F" w:rsidRDefault="009F499F" w:rsidP="004714FB">
      <w:pPr>
        <w:pStyle w:val="NoSpacing"/>
        <w:rPr>
          <w:b/>
          <w:sz w:val="22"/>
          <w:szCs w:val="22"/>
        </w:rPr>
      </w:pPr>
    </w:p>
    <w:p w14:paraId="3AB967B5" w14:textId="77777777" w:rsidR="009F499F" w:rsidRDefault="009F499F" w:rsidP="004714FB">
      <w:pPr>
        <w:pStyle w:val="NoSpacing"/>
        <w:rPr>
          <w:b/>
          <w:sz w:val="22"/>
          <w:szCs w:val="22"/>
        </w:rPr>
      </w:pPr>
    </w:p>
    <w:p w14:paraId="75CC4E7C" w14:textId="77777777" w:rsidR="0011769F" w:rsidRDefault="0011769F" w:rsidP="004714FB">
      <w:pPr>
        <w:pStyle w:val="NoSpacing"/>
        <w:rPr>
          <w:b/>
          <w:sz w:val="22"/>
          <w:szCs w:val="22"/>
        </w:rPr>
      </w:pPr>
    </w:p>
    <w:p w14:paraId="39EBF30B" w14:textId="77777777" w:rsidR="004714FB" w:rsidRPr="00CD7680" w:rsidRDefault="004714FB" w:rsidP="004714FB">
      <w:pPr>
        <w:pStyle w:val="NoSpacing"/>
        <w:rPr>
          <w:b/>
          <w:sz w:val="22"/>
          <w:szCs w:val="22"/>
        </w:rPr>
      </w:pPr>
      <w:r w:rsidRPr="00CD7680">
        <w:rPr>
          <w:b/>
          <w:sz w:val="22"/>
          <w:szCs w:val="22"/>
        </w:rPr>
        <w:t>TABLE OF CONTENTS</w:t>
      </w:r>
    </w:p>
    <w:p w14:paraId="2BD7BA8C" w14:textId="77777777" w:rsidR="004714FB" w:rsidRDefault="004714FB" w:rsidP="004714FB">
      <w:pPr>
        <w:pStyle w:val="NoSpacing"/>
        <w:rPr>
          <w:sz w:val="22"/>
          <w:szCs w:val="22"/>
        </w:rPr>
      </w:pPr>
    </w:p>
    <w:p w14:paraId="0E1C66A0" w14:textId="77777777" w:rsidR="00CD7680" w:rsidRPr="00CD7680" w:rsidRDefault="00CD7680" w:rsidP="004714FB">
      <w:pPr>
        <w:pStyle w:val="NoSpacing"/>
        <w:rPr>
          <w:sz w:val="22"/>
          <w:szCs w:val="22"/>
        </w:rPr>
      </w:pPr>
    </w:p>
    <w:p w14:paraId="7299D2D3" w14:textId="77777777" w:rsidR="004714FB" w:rsidRPr="00CD7680" w:rsidRDefault="00FC66B6" w:rsidP="004714FB">
      <w:pPr>
        <w:pStyle w:val="NoSpacing"/>
        <w:rPr>
          <w:sz w:val="22"/>
          <w:szCs w:val="22"/>
        </w:rPr>
      </w:pPr>
      <w:r>
        <w:rPr>
          <w:b/>
          <w:sz w:val="22"/>
          <w:szCs w:val="22"/>
        </w:rPr>
        <w:t>ARTICLES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14:paraId="1239EC87" w14:textId="77777777" w:rsidR="004714FB" w:rsidRPr="00CD7680" w:rsidRDefault="004714FB" w:rsidP="004714FB">
      <w:pPr>
        <w:pStyle w:val="NoSpacing"/>
        <w:rPr>
          <w:sz w:val="22"/>
          <w:szCs w:val="22"/>
        </w:rPr>
      </w:pPr>
    </w:p>
    <w:p w14:paraId="5333C4E5" w14:textId="77777777" w:rsidR="004714FB" w:rsidRPr="00CD7680" w:rsidRDefault="004714FB" w:rsidP="004714FB">
      <w:pPr>
        <w:pStyle w:val="NoSpacing"/>
        <w:rPr>
          <w:sz w:val="22"/>
          <w:szCs w:val="22"/>
        </w:rPr>
      </w:pPr>
      <w:r w:rsidRPr="00CD7680">
        <w:rPr>
          <w:sz w:val="22"/>
          <w:szCs w:val="22"/>
        </w:rPr>
        <w:t>ARTICLE I</w:t>
      </w:r>
      <w:r w:rsidRPr="00CD7680">
        <w:rPr>
          <w:sz w:val="22"/>
          <w:szCs w:val="22"/>
        </w:rPr>
        <w:tab/>
      </w:r>
      <w:r w:rsidRPr="00CD7680">
        <w:rPr>
          <w:sz w:val="22"/>
          <w:szCs w:val="22"/>
        </w:rPr>
        <w:tab/>
        <w:t>Scope of the Agreement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4155478" w14:textId="77777777" w:rsidR="004714FB" w:rsidRPr="00CD7680" w:rsidRDefault="004714FB" w:rsidP="004714FB">
      <w:pPr>
        <w:pStyle w:val="NoSpacing"/>
        <w:rPr>
          <w:sz w:val="22"/>
          <w:szCs w:val="22"/>
        </w:rPr>
      </w:pPr>
      <w:r w:rsidRPr="00CD7680">
        <w:rPr>
          <w:sz w:val="22"/>
          <w:szCs w:val="22"/>
        </w:rPr>
        <w:t xml:space="preserve">ARTICLE II </w:t>
      </w:r>
      <w:r w:rsidRPr="00CD7680">
        <w:rPr>
          <w:sz w:val="22"/>
          <w:szCs w:val="22"/>
        </w:rPr>
        <w:tab/>
      </w:r>
      <w:r w:rsidRPr="00CD7680">
        <w:rPr>
          <w:sz w:val="22"/>
          <w:szCs w:val="22"/>
        </w:rPr>
        <w:tab/>
        <w:t>Term</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415639D0" w14:textId="77777777" w:rsidR="004714FB" w:rsidRPr="00CD7680" w:rsidRDefault="004714FB" w:rsidP="004714FB">
      <w:pPr>
        <w:pStyle w:val="NoSpacing"/>
        <w:rPr>
          <w:sz w:val="22"/>
          <w:szCs w:val="22"/>
        </w:rPr>
      </w:pPr>
      <w:r w:rsidRPr="00CD7680">
        <w:rPr>
          <w:sz w:val="22"/>
          <w:szCs w:val="22"/>
        </w:rPr>
        <w:t xml:space="preserve">ARTICLE III </w:t>
      </w:r>
      <w:r w:rsidRPr="00CD7680">
        <w:rPr>
          <w:sz w:val="22"/>
          <w:szCs w:val="22"/>
        </w:rPr>
        <w:tab/>
      </w:r>
      <w:r w:rsidRPr="00CD7680">
        <w:rPr>
          <w:sz w:val="22"/>
          <w:szCs w:val="22"/>
        </w:rPr>
        <w:tab/>
        <w:t>Management of the Project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23F4BF93" w14:textId="77777777" w:rsidR="004714FB" w:rsidRPr="00CD7680" w:rsidRDefault="004714FB" w:rsidP="004714FB">
      <w:pPr>
        <w:pStyle w:val="NoSpacing"/>
        <w:rPr>
          <w:sz w:val="22"/>
          <w:szCs w:val="22"/>
        </w:rPr>
      </w:pPr>
      <w:r w:rsidRPr="00CD7680">
        <w:rPr>
          <w:sz w:val="22"/>
          <w:szCs w:val="22"/>
        </w:rPr>
        <w:t>ARTICLE IV</w:t>
      </w:r>
      <w:r w:rsidRPr="00CD7680">
        <w:rPr>
          <w:sz w:val="22"/>
          <w:szCs w:val="22"/>
        </w:rPr>
        <w:tab/>
      </w:r>
      <w:r w:rsidRPr="00CD7680">
        <w:rPr>
          <w:sz w:val="22"/>
          <w:szCs w:val="22"/>
        </w:rPr>
        <w:tab/>
        <w:t>Obligation and Payment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7F662A2A" w14:textId="77777777" w:rsidR="004714FB" w:rsidRPr="00CD7680" w:rsidRDefault="004714FB" w:rsidP="004714FB">
      <w:pPr>
        <w:pStyle w:val="NoSpacing"/>
        <w:rPr>
          <w:sz w:val="22"/>
          <w:szCs w:val="22"/>
        </w:rPr>
      </w:pPr>
      <w:r w:rsidRPr="00CD7680">
        <w:rPr>
          <w:sz w:val="22"/>
          <w:szCs w:val="22"/>
        </w:rPr>
        <w:t>ARTICLE V</w:t>
      </w:r>
      <w:r w:rsidRPr="00CD7680">
        <w:rPr>
          <w:sz w:val="22"/>
          <w:szCs w:val="22"/>
        </w:rPr>
        <w:tab/>
      </w:r>
      <w:r w:rsidRPr="00CD7680">
        <w:rPr>
          <w:sz w:val="22"/>
          <w:szCs w:val="22"/>
        </w:rPr>
        <w:tab/>
        <w:t>Disputes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D6C7D34" w14:textId="77777777" w:rsidR="004714FB" w:rsidRPr="00CD7680" w:rsidRDefault="004714FB" w:rsidP="004714FB">
      <w:pPr>
        <w:pStyle w:val="NoSpacing"/>
        <w:rPr>
          <w:sz w:val="22"/>
          <w:szCs w:val="22"/>
        </w:rPr>
      </w:pPr>
      <w:r w:rsidRPr="00CD7680">
        <w:rPr>
          <w:sz w:val="22"/>
          <w:szCs w:val="22"/>
        </w:rPr>
        <w:t>ARTICLE VI</w:t>
      </w:r>
      <w:r w:rsidRPr="00CD7680">
        <w:rPr>
          <w:sz w:val="22"/>
          <w:szCs w:val="22"/>
        </w:rPr>
        <w:tab/>
      </w:r>
      <w:r w:rsidRPr="00CD7680">
        <w:rPr>
          <w:sz w:val="22"/>
          <w:szCs w:val="22"/>
        </w:rPr>
        <w:tab/>
        <w:t>Patent Rights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160BF5C1" w14:textId="77777777" w:rsidR="004714FB" w:rsidRPr="00CD7680" w:rsidRDefault="004714FB" w:rsidP="004714FB">
      <w:pPr>
        <w:pStyle w:val="NoSpacing"/>
        <w:rPr>
          <w:sz w:val="22"/>
          <w:szCs w:val="22"/>
        </w:rPr>
      </w:pPr>
      <w:r w:rsidRPr="00CD7680">
        <w:rPr>
          <w:sz w:val="22"/>
          <w:szCs w:val="22"/>
        </w:rPr>
        <w:t>ARTICLE VII</w:t>
      </w:r>
      <w:r w:rsidRPr="00CD7680">
        <w:rPr>
          <w:sz w:val="22"/>
          <w:szCs w:val="22"/>
        </w:rPr>
        <w:tab/>
      </w:r>
      <w:r w:rsidRPr="00CD7680">
        <w:rPr>
          <w:sz w:val="22"/>
          <w:szCs w:val="22"/>
        </w:rPr>
        <w:tab/>
        <w:t>Data Rights</w:t>
      </w:r>
      <w:r w:rsidRPr="00CD7680">
        <w:rPr>
          <w:sz w:val="22"/>
          <w:szCs w:val="22"/>
        </w:rPr>
        <w:tab/>
      </w:r>
      <w:r w:rsidRPr="00CD7680">
        <w:rPr>
          <w:sz w:val="22"/>
          <w:szCs w:val="22"/>
        </w:rPr>
        <w:tab/>
      </w:r>
      <w:r w:rsidRPr="00CD7680">
        <w:rPr>
          <w:sz w:val="22"/>
          <w:szCs w:val="22"/>
        </w:rPr>
        <w:tab/>
      </w:r>
    </w:p>
    <w:p w14:paraId="63DFB9FD" w14:textId="77777777" w:rsidR="004714FB" w:rsidRPr="00CD7680" w:rsidRDefault="0002646F" w:rsidP="004714FB">
      <w:pPr>
        <w:pStyle w:val="NoSpacing"/>
        <w:rPr>
          <w:sz w:val="22"/>
          <w:szCs w:val="22"/>
        </w:rPr>
      </w:pPr>
      <w:r w:rsidRPr="00CD7680">
        <w:rPr>
          <w:sz w:val="22"/>
          <w:szCs w:val="22"/>
        </w:rPr>
        <w:t>ARTICLE VIII</w:t>
      </w:r>
      <w:r w:rsidRPr="00CD7680">
        <w:rPr>
          <w:sz w:val="22"/>
          <w:szCs w:val="22"/>
        </w:rPr>
        <w:tab/>
      </w:r>
      <w:r w:rsidR="00CD7680">
        <w:rPr>
          <w:sz w:val="22"/>
          <w:szCs w:val="22"/>
        </w:rPr>
        <w:tab/>
      </w:r>
      <w:r w:rsidR="004714FB" w:rsidRPr="00CD7680">
        <w:rPr>
          <w:sz w:val="22"/>
          <w:szCs w:val="22"/>
        </w:rPr>
        <w:t>Foreign Access to Technology</w:t>
      </w:r>
    </w:p>
    <w:p w14:paraId="18EF06B0" w14:textId="77777777" w:rsidR="004714FB" w:rsidRDefault="004714FB" w:rsidP="004714FB">
      <w:pPr>
        <w:pStyle w:val="NoSpacing"/>
        <w:rPr>
          <w:sz w:val="22"/>
          <w:szCs w:val="22"/>
        </w:rPr>
      </w:pPr>
      <w:r w:rsidRPr="00CD7680">
        <w:rPr>
          <w:sz w:val="22"/>
          <w:szCs w:val="22"/>
        </w:rPr>
        <w:t xml:space="preserve">ARTICLE IX </w:t>
      </w:r>
      <w:r w:rsidRPr="00CD7680">
        <w:rPr>
          <w:sz w:val="22"/>
          <w:szCs w:val="22"/>
        </w:rPr>
        <w:tab/>
      </w:r>
      <w:r w:rsidRPr="00CD7680">
        <w:rPr>
          <w:sz w:val="22"/>
          <w:szCs w:val="22"/>
        </w:rPr>
        <w:tab/>
        <w:t>Title to and Disposition of Property</w:t>
      </w:r>
    </w:p>
    <w:p w14:paraId="24E0575F" w14:textId="135C44F1" w:rsidR="00315B46" w:rsidRPr="00CD7680" w:rsidRDefault="00A742EA" w:rsidP="00315B46">
      <w:pPr>
        <w:pStyle w:val="NoSpacing"/>
        <w:ind w:left="2160" w:hanging="2160"/>
        <w:rPr>
          <w:sz w:val="22"/>
          <w:szCs w:val="22"/>
        </w:rPr>
      </w:pPr>
      <w:r>
        <w:rPr>
          <w:sz w:val="22"/>
          <w:szCs w:val="22"/>
        </w:rPr>
        <w:t>ARTICLE X</w:t>
      </w:r>
      <w:r>
        <w:rPr>
          <w:sz w:val="22"/>
          <w:szCs w:val="22"/>
        </w:rPr>
        <w:tab/>
      </w:r>
      <w:bookmarkStart w:id="1" w:name="_Hlk151036576"/>
      <w:r w:rsidR="008C495E">
        <w:rPr>
          <w:sz w:val="22"/>
          <w:szCs w:val="22"/>
        </w:rPr>
        <w:t>Safeguarding Covered Defense Information and Cyber Incident Reporting</w:t>
      </w:r>
      <w:bookmarkEnd w:id="1"/>
    </w:p>
    <w:p w14:paraId="4D848B49" w14:textId="77777777" w:rsidR="004714FB" w:rsidRDefault="004714FB" w:rsidP="004714FB">
      <w:pPr>
        <w:pStyle w:val="NoSpacing"/>
        <w:rPr>
          <w:sz w:val="22"/>
          <w:szCs w:val="22"/>
        </w:rPr>
      </w:pPr>
      <w:r w:rsidRPr="00CD7680">
        <w:rPr>
          <w:sz w:val="22"/>
          <w:szCs w:val="22"/>
        </w:rPr>
        <w:t>ARTICLE X</w:t>
      </w:r>
      <w:r w:rsidR="00315B46">
        <w:rPr>
          <w:sz w:val="22"/>
          <w:szCs w:val="22"/>
        </w:rPr>
        <w:t>I</w:t>
      </w:r>
      <w:r w:rsidRPr="00CD7680">
        <w:rPr>
          <w:sz w:val="22"/>
          <w:szCs w:val="22"/>
        </w:rPr>
        <w:tab/>
      </w:r>
      <w:r w:rsidRPr="00CD7680">
        <w:rPr>
          <w:sz w:val="22"/>
          <w:szCs w:val="22"/>
        </w:rPr>
        <w:tab/>
        <w:t>Civil Rights Act</w:t>
      </w:r>
    </w:p>
    <w:p w14:paraId="70E05D10" w14:textId="77777777" w:rsidR="00A01D7A" w:rsidRPr="00CD7680" w:rsidRDefault="00A01D7A" w:rsidP="004714FB">
      <w:pPr>
        <w:pStyle w:val="NoSpacing"/>
        <w:rPr>
          <w:sz w:val="22"/>
          <w:szCs w:val="22"/>
        </w:rPr>
      </w:pPr>
      <w:r>
        <w:rPr>
          <w:sz w:val="22"/>
          <w:szCs w:val="22"/>
        </w:rPr>
        <w:t>ARTICLE XI</w:t>
      </w:r>
      <w:r w:rsidR="00315B46">
        <w:rPr>
          <w:sz w:val="22"/>
          <w:szCs w:val="22"/>
        </w:rPr>
        <w:t>I</w:t>
      </w:r>
      <w:r>
        <w:rPr>
          <w:sz w:val="22"/>
          <w:szCs w:val="22"/>
        </w:rPr>
        <w:tab/>
      </w:r>
      <w:r>
        <w:rPr>
          <w:sz w:val="22"/>
          <w:szCs w:val="22"/>
        </w:rPr>
        <w:tab/>
        <w:t>Public Release or Dissemination of Information</w:t>
      </w:r>
    </w:p>
    <w:p w14:paraId="6A5F1E14" w14:textId="77777777" w:rsidR="004714FB" w:rsidRPr="00CD7680" w:rsidRDefault="004714FB" w:rsidP="004714FB">
      <w:pPr>
        <w:pStyle w:val="NoSpacing"/>
        <w:rPr>
          <w:sz w:val="22"/>
          <w:szCs w:val="22"/>
        </w:rPr>
      </w:pPr>
      <w:r w:rsidRPr="00CD7680">
        <w:rPr>
          <w:sz w:val="22"/>
          <w:szCs w:val="22"/>
        </w:rPr>
        <w:t>ARTICLE XI</w:t>
      </w:r>
      <w:r w:rsidR="00A01D7A">
        <w:rPr>
          <w:sz w:val="22"/>
          <w:szCs w:val="22"/>
        </w:rPr>
        <w:t>I</w:t>
      </w:r>
      <w:r w:rsidR="00315B46">
        <w:rPr>
          <w:sz w:val="22"/>
          <w:szCs w:val="22"/>
        </w:rPr>
        <w:t>I</w:t>
      </w:r>
      <w:r w:rsidRPr="00CD7680">
        <w:rPr>
          <w:sz w:val="22"/>
          <w:szCs w:val="22"/>
        </w:rPr>
        <w:tab/>
      </w:r>
      <w:r w:rsidRPr="00CD7680">
        <w:rPr>
          <w:sz w:val="22"/>
          <w:szCs w:val="22"/>
        </w:rPr>
        <w:tab/>
        <w:t>Order of Precedence</w:t>
      </w:r>
    </w:p>
    <w:p w14:paraId="5E11DB6D" w14:textId="77777777" w:rsidR="004714FB" w:rsidRDefault="004714FB" w:rsidP="004714FB">
      <w:pPr>
        <w:pStyle w:val="NoSpacing"/>
        <w:rPr>
          <w:sz w:val="22"/>
          <w:szCs w:val="22"/>
        </w:rPr>
      </w:pPr>
      <w:r w:rsidRPr="00CD7680">
        <w:rPr>
          <w:sz w:val="22"/>
          <w:szCs w:val="22"/>
        </w:rPr>
        <w:t>ARTICLE XI</w:t>
      </w:r>
      <w:r w:rsidR="00315B46">
        <w:rPr>
          <w:sz w:val="22"/>
          <w:szCs w:val="22"/>
        </w:rPr>
        <w:t>V</w:t>
      </w:r>
      <w:r w:rsidRPr="00CD7680">
        <w:rPr>
          <w:sz w:val="22"/>
          <w:szCs w:val="22"/>
        </w:rPr>
        <w:tab/>
      </w:r>
      <w:r w:rsidRPr="00CD7680">
        <w:rPr>
          <w:sz w:val="22"/>
          <w:szCs w:val="22"/>
        </w:rPr>
        <w:tab/>
        <w:t xml:space="preserve">Execution </w:t>
      </w:r>
    </w:p>
    <w:p w14:paraId="6E1BCF98" w14:textId="77777777" w:rsidR="00FC66B6" w:rsidRDefault="00FC66B6" w:rsidP="00FC66B6">
      <w:pPr>
        <w:pStyle w:val="NoSpacing"/>
        <w:ind w:left="2160" w:hanging="2160"/>
        <w:rPr>
          <w:sz w:val="22"/>
        </w:rPr>
      </w:pPr>
      <w:r>
        <w:rPr>
          <w:sz w:val="22"/>
          <w:szCs w:val="22"/>
        </w:rPr>
        <w:t>ARTICLE XV</w:t>
      </w:r>
      <w:r>
        <w:rPr>
          <w:sz w:val="22"/>
          <w:szCs w:val="22"/>
        </w:rPr>
        <w:tab/>
      </w:r>
      <w:r>
        <w:rPr>
          <w:sz w:val="22"/>
        </w:rPr>
        <w:t>Prohibition on Certain Telecommunications and Video Surveillance Services or Equipment</w:t>
      </w:r>
    </w:p>
    <w:p w14:paraId="3BF7E2BF" w14:textId="77777777" w:rsidR="009F499F" w:rsidRPr="00CD7680" w:rsidRDefault="009F499F" w:rsidP="00FC66B6">
      <w:pPr>
        <w:pStyle w:val="NoSpacing"/>
        <w:ind w:left="2160" w:hanging="2160"/>
        <w:rPr>
          <w:sz w:val="22"/>
          <w:szCs w:val="22"/>
        </w:rPr>
      </w:pPr>
    </w:p>
    <w:p w14:paraId="2FC27BD9" w14:textId="77777777" w:rsidR="004714FB" w:rsidRPr="00CD7680" w:rsidRDefault="004714FB" w:rsidP="004714FB">
      <w:pPr>
        <w:pStyle w:val="NoSpacing"/>
        <w:rPr>
          <w:sz w:val="22"/>
          <w:szCs w:val="22"/>
        </w:rPr>
      </w:pPr>
    </w:p>
    <w:p w14:paraId="53161217" w14:textId="77777777" w:rsidR="004714FB" w:rsidRPr="00CD7680" w:rsidRDefault="004714FB" w:rsidP="004714FB">
      <w:pPr>
        <w:pStyle w:val="NoSpacing"/>
        <w:rPr>
          <w:sz w:val="22"/>
          <w:szCs w:val="22"/>
        </w:rPr>
      </w:pPr>
    </w:p>
    <w:p w14:paraId="10C0E987" w14:textId="77777777" w:rsidR="004714FB" w:rsidRPr="00CD7680" w:rsidRDefault="004714FB" w:rsidP="004714FB">
      <w:pPr>
        <w:pStyle w:val="NoSpacing"/>
        <w:rPr>
          <w:sz w:val="22"/>
          <w:szCs w:val="22"/>
        </w:rPr>
      </w:pPr>
      <w:r w:rsidRPr="00CD7680">
        <w:rPr>
          <w:b/>
          <w:sz w:val="22"/>
          <w:szCs w:val="22"/>
        </w:rPr>
        <w:t>ATTACHMENTS</w:t>
      </w:r>
    </w:p>
    <w:p w14:paraId="53CBAC78" w14:textId="77777777" w:rsidR="004714FB" w:rsidRPr="00CD7680" w:rsidRDefault="004714FB" w:rsidP="004714FB">
      <w:pPr>
        <w:pStyle w:val="NoSpacing"/>
        <w:rPr>
          <w:sz w:val="22"/>
          <w:szCs w:val="22"/>
        </w:rPr>
      </w:pPr>
    </w:p>
    <w:p w14:paraId="47A45BEC" w14:textId="77777777" w:rsidR="004714FB" w:rsidRPr="00CD7680" w:rsidRDefault="004714FB" w:rsidP="004714FB">
      <w:pPr>
        <w:pStyle w:val="NoSpacing"/>
        <w:rPr>
          <w:sz w:val="22"/>
          <w:szCs w:val="22"/>
        </w:rPr>
      </w:pPr>
      <w:r w:rsidRPr="00CD7680">
        <w:rPr>
          <w:sz w:val="22"/>
          <w:szCs w:val="22"/>
        </w:rPr>
        <w:t>ATTACHMENT 1</w:t>
      </w:r>
      <w:r w:rsidRPr="00CD7680">
        <w:rPr>
          <w:sz w:val="22"/>
          <w:szCs w:val="22"/>
        </w:rPr>
        <w:tab/>
        <w:t>Report Requirements</w:t>
      </w:r>
    </w:p>
    <w:p w14:paraId="07674EE5" w14:textId="77777777" w:rsidR="004714FB" w:rsidRPr="00CD7680" w:rsidRDefault="004714FB" w:rsidP="004714FB">
      <w:pPr>
        <w:pStyle w:val="NoSpacing"/>
        <w:rPr>
          <w:sz w:val="22"/>
          <w:szCs w:val="22"/>
        </w:rPr>
      </w:pPr>
      <w:r w:rsidRPr="00CD7680">
        <w:rPr>
          <w:sz w:val="22"/>
          <w:szCs w:val="22"/>
        </w:rPr>
        <w:t>ATTACHMENT 2</w:t>
      </w:r>
      <w:r w:rsidRPr="00CD7680">
        <w:rPr>
          <w:sz w:val="22"/>
          <w:szCs w:val="22"/>
        </w:rPr>
        <w:tab/>
        <w:t xml:space="preserve">Schedule of Milestones and Payments </w:t>
      </w:r>
    </w:p>
    <w:p w14:paraId="214A58B9" w14:textId="77777777" w:rsidR="004714FB" w:rsidRPr="00CD7680" w:rsidRDefault="004714FB" w:rsidP="004714FB">
      <w:pPr>
        <w:pStyle w:val="NoSpacing"/>
        <w:rPr>
          <w:sz w:val="22"/>
          <w:szCs w:val="22"/>
        </w:rPr>
      </w:pPr>
      <w:r w:rsidRPr="00CD7680">
        <w:rPr>
          <w:sz w:val="22"/>
          <w:szCs w:val="22"/>
        </w:rPr>
        <w:t>ATTACHMENT 3</w:t>
      </w:r>
      <w:r w:rsidRPr="00CD7680">
        <w:rPr>
          <w:sz w:val="22"/>
          <w:szCs w:val="22"/>
        </w:rPr>
        <w:tab/>
        <w:t>Wide Area Work Flow (WAWF) Instructions</w:t>
      </w:r>
    </w:p>
    <w:p w14:paraId="3C3A6728" w14:textId="77777777" w:rsidR="004714FB" w:rsidRPr="00CD7680" w:rsidRDefault="004714FB" w:rsidP="004714FB">
      <w:pPr>
        <w:pStyle w:val="NoSpacing"/>
        <w:rPr>
          <w:sz w:val="22"/>
          <w:szCs w:val="22"/>
        </w:rPr>
      </w:pPr>
      <w:r w:rsidRPr="00CD7680">
        <w:rPr>
          <w:sz w:val="22"/>
          <w:szCs w:val="22"/>
        </w:rPr>
        <w:t>ATTACHMENT 4</w:t>
      </w:r>
      <w:r w:rsidRPr="00CD7680">
        <w:rPr>
          <w:sz w:val="22"/>
          <w:szCs w:val="22"/>
        </w:rPr>
        <w:tab/>
        <w:t>Definitions</w:t>
      </w:r>
    </w:p>
    <w:p w14:paraId="27943AFB" w14:textId="77777777" w:rsidR="004714FB" w:rsidRPr="00CD7680" w:rsidRDefault="004714FB" w:rsidP="004714FB">
      <w:pPr>
        <w:pStyle w:val="NoSpacing"/>
        <w:rPr>
          <w:sz w:val="22"/>
          <w:szCs w:val="22"/>
        </w:rPr>
      </w:pPr>
      <w:r w:rsidRPr="00CD7680">
        <w:rPr>
          <w:sz w:val="22"/>
          <w:szCs w:val="22"/>
        </w:rPr>
        <w:t>ATTACHMENT 5</w:t>
      </w:r>
      <w:r w:rsidRPr="00CD7680">
        <w:rPr>
          <w:sz w:val="22"/>
          <w:szCs w:val="22"/>
        </w:rPr>
        <w:tab/>
        <w:t>Agreement Administration</w:t>
      </w:r>
    </w:p>
    <w:p w14:paraId="411945E7" w14:textId="6C6C754A" w:rsidR="000C7728" w:rsidRDefault="000C7728" w:rsidP="004714FB">
      <w:pPr>
        <w:pStyle w:val="NoSpacing"/>
        <w:rPr>
          <w:sz w:val="22"/>
          <w:szCs w:val="22"/>
        </w:rPr>
      </w:pPr>
      <w:r>
        <w:rPr>
          <w:sz w:val="22"/>
          <w:szCs w:val="22"/>
        </w:rPr>
        <w:t>ATTACHMENT 6</w:t>
      </w:r>
      <w:r>
        <w:rPr>
          <w:sz w:val="22"/>
          <w:szCs w:val="22"/>
        </w:rPr>
        <w:tab/>
        <w:t>Agreements Officer’s Representative Appointment Memo</w:t>
      </w:r>
    </w:p>
    <w:p w14:paraId="4FD061E9" w14:textId="329B6E8B" w:rsidR="004F6EDB" w:rsidRDefault="004F6EDB" w:rsidP="004714FB">
      <w:pPr>
        <w:pStyle w:val="NoSpacing"/>
        <w:rPr>
          <w:sz w:val="22"/>
          <w:szCs w:val="22"/>
        </w:rPr>
      </w:pPr>
      <w:r>
        <w:rPr>
          <w:sz w:val="22"/>
          <w:szCs w:val="22"/>
        </w:rPr>
        <w:t>ATTACHMENT 7</w:t>
      </w:r>
      <w:r>
        <w:rPr>
          <w:sz w:val="22"/>
          <w:szCs w:val="22"/>
        </w:rPr>
        <w:tab/>
        <w:t>Certifications for Agreement</w:t>
      </w:r>
    </w:p>
    <w:p w14:paraId="7CA773AA" w14:textId="124CD847" w:rsidR="004714FB" w:rsidRPr="00CD7680" w:rsidRDefault="004714FB" w:rsidP="004714FB">
      <w:pPr>
        <w:pStyle w:val="NoSpacing"/>
        <w:rPr>
          <w:sz w:val="22"/>
          <w:szCs w:val="22"/>
        </w:rPr>
      </w:pPr>
      <w:r w:rsidRPr="00CD7680">
        <w:rPr>
          <w:sz w:val="22"/>
          <w:szCs w:val="22"/>
        </w:rPr>
        <w:t xml:space="preserve">ATTACHMENT </w:t>
      </w:r>
      <w:r w:rsidR="004F6EDB">
        <w:rPr>
          <w:sz w:val="22"/>
          <w:szCs w:val="22"/>
        </w:rPr>
        <w:t>8</w:t>
      </w:r>
      <w:r w:rsidRPr="00CD7680">
        <w:rPr>
          <w:sz w:val="22"/>
          <w:szCs w:val="22"/>
        </w:rPr>
        <w:tab/>
      </w:r>
      <w:r w:rsidR="00F139DA">
        <w:rPr>
          <w:sz w:val="22"/>
          <w:szCs w:val="22"/>
        </w:rPr>
        <w:t>Property/</w:t>
      </w:r>
      <w:r w:rsidR="00AE5E06">
        <w:rPr>
          <w:sz w:val="22"/>
          <w:szCs w:val="22"/>
        </w:rPr>
        <w:t>Equipment</w:t>
      </w:r>
    </w:p>
    <w:p w14:paraId="3F0D41B6" w14:textId="77777777" w:rsidR="004714FB" w:rsidRPr="00CD7680" w:rsidRDefault="004714FB" w:rsidP="004714FB">
      <w:pPr>
        <w:pStyle w:val="NoSpacing"/>
        <w:rPr>
          <w:sz w:val="22"/>
          <w:szCs w:val="22"/>
        </w:rPr>
      </w:pPr>
    </w:p>
    <w:p w14:paraId="7A9EADD1" w14:textId="77777777" w:rsidR="004714FB" w:rsidRPr="00CD7680" w:rsidRDefault="004714FB" w:rsidP="004714FB">
      <w:pPr>
        <w:pStyle w:val="NoSpacing"/>
        <w:rPr>
          <w:b/>
          <w:i/>
          <w:sz w:val="22"/>
          <w:szCs w:val="22"/>
        </w:rPr>
      </w:pPr>
      <w:r w:rsidRPr="00CD7680">
        <w:rPr>
          <w:color w:val="000000"/>
          <w:sz w:val="22"/>
          <w:szCs w:val="22"/>
        </w:rPr>
        <w:br w:type="page"/>
      </w:r>
      <w:r w:rsidRPr="00CD7680">
        <w:rPr>
          <w:b/>
          <w:sz w:val="22"/>
          <w:szCs w:val="22"/>
        </w:rPr>
        <w:lastRenderedPageBreak/>
        <w:t>ARTICLE I:   SCOPE OF THE AGREEMENT</w:t>
      </w:r>
    </w:p>
    <w:p w14:paraId="347F2ECD" w14:textId="77777777" w:rsidR="004714FB" w:rsidRPr="00CD7680" w:rsidRDefault="004714FB" w:rsidP="004714FB">
      <w:pPr>
        <w:pStyle w:val="NoSpacing"/>
        <w:rPr>
          <w:i/>
          <w:sz w:val="22"/>
          <w:szCs w:val="22"/>
        </w:rPr>
      </w:pPr>
    </w:p>
    <w:p w14:paraId="0E333C54" w14:textId="77777777" w:rsidR="004714FB" w:rsidRPr="00CD7680" w:rsidRDefault="004714FB" w:rsidP="004714FB">
      <w:pPr>
        <w:pStyle w:val="NoSpacing"/>
        <w:rPr>
          <w:b/>
          <w:i/>
          <w:sz w:val="22"/>
          <w:szCs w:val="22"/>
        </w:rPr>
      </w:pPr>
      <w:r w:rsidRPr="00CD7680">
        <w:rPr>
          <w:b/>
          <w:sz w:val="22"/>
          <w:szCs w:val="22"/>
        </w:rPr>
        <w:t>A.</w:t>
      </w:r>
      <w:r w:rsidRPr="00CD7680">
        <w:rPr>
          <w:b/>
          <w:sz w:val="22"/>
          <w:szCs w:val="22"/>
        </w:rPr>
        <w:tab/>
        <w:t>Background</w:t>
      </w:r>
    </w:p>
    <w:p w14:paraId="5E9E0B6D" w14:textId="77777777" w:rsidR="00444F5E" w:rsidRDefault="00444F5E" w:rsidP="004714FB">
      <w:pPr>
        <w:pStyle w:val="NoSpacing"/>
        <w:rPr>
          <w:sz w:val="22"/>
          <w:szCs w:val="22"/>
        </w:rPr>
      </w:pPr>
    </w:p>
    <w:p w14:paraId="7029352D" w14:textId="2911C83A" w:rsidR="004714FB" w:rsidRPr="00CD7680" w:rsidRDefault="004714FB" w:rsidP="004714FB">
      <w:pPr>
        <w:pStyle w:val="NoSpacing"/>
        <w:rPr>
          <w:sz w:val="22"/>
          <w:szCs w:val="22"/>
        </w:rPr>
      </w:pPr>
      <w:r w:rsidRPr="00CD7680">
        <w:rPr>
          <w:sz w:val="22"/>
          <w:szCs w:val="22"/>
        </w:rPr>
        <w:t xml:space="preserve">The program is as set forth in </w:t>
      </w:r>
      <w:r w:rsidR="00607112">
        <w:rPr>
          <w:sz w:val="22"/>
          <w:szCs w:val="22"/>
        </w:rPr>
        <w:t>Performer’s</w:t>
      </w:r>
      <w:r w:rsidR="00607112" w:rsidRPr="00CD7680">
        <w:rPr>
          <w:sz w:val="22"/>
          <w:szCs w:val="22"/>
        </w:rPr>
        <w:t xml:space="preserve"> </w:t>
      </w:r>
      <w:r w:rsidRPr="00CD7680">
        <w:rPr>
          <w:sz w:val="22"/>
          <w:szCs w:val="22"/>
        </w:rPr>
        <w:t xml:space="preserve">proposal, dated </w:t>
      </w:r>
      <w:r w:rsidRPr="00BE6C17">
        <w:rPr>
          <w:color w:val="00B0F0"/>
          <w:sz w:val="22"/>
          <w:szCs w:val="22"/>
        </w:rPr>
        <w:t>(</w:t>
      </w:r>
      <w:r w:rsidR="00C80B7F" w:rsidRPr="00BE6C17">
        <w:rPr>
          <w:i/>
          <w:color w:val="00B0F0"/>
          <w:sz w:val="22"/>
          <w:szCs w:val="22"/>
        </w:rPr>
        <w:t>INSERT DATE</w:t>
      </w:r>
      <w:r w:rsidRPr="00BE6C17">
        <w:rPr>
          <w:i/>
          <w:color w:val="00B0F0"/>
          <w:sz w:val="22"/>
          <w:szCs w:val="22"/>
        </w:rPr>
        <w:t>)</w:t>
      </w:r>
      <w:r w:rsidRPr="00CD7680">
        <w:rPr>
          <w:sz w:val="22"/>
          <w:szCs w:val="22"/>
        </w:rPr>
        <w:t>, copies of which are in the possession of both parties.</w:t>
      </w:r>
    </w:p>
    <w:p w14:paraId="77EA04B8" w14:textId="77777777" w:rsidR="004714FB" w:rsidRPr="00CD7680" w:rsidRDefault="004714FB" w:rsidP="004714FB">
      <w:pPr>
        <w:pStyle w:val="NoSpacing"/>
        <w:rPr>
          <w:b/>
          <w:sz w:val="22"/>
          <w:szCs w:val="22"/>
        </w:rPr>
      </w:pPr>
    </w:p>
    <w:p w14:paraId="67C3ECF8"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Scope</w:t>
      </w:r>
    </w:p>
    <w:p w14:paraId="6266D61C" w14:textId="77777777" w:rsidR="004714FB" w:rsidRPr="00CD7680" w:rsidRDefault="004714FB" w:rsidP="004714FB">
      <w:pPr>
        <w:pStyle w:val="NoSpacing"/>
        <w:rPr>
          <w:sz w:val="22"/>
          <w:szCs w:val="22"/>
        </w:rPr>
      </w:pPr>
    </w:p>
    <w:p w14:paraId="1E30DF38" w14:textId="2A3B27E6"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This Agreement is an “other transaction” pursuant to 10 U.S.C. § </w:t>
      </w:r>
      <w:r w:rsidR="00C03B68" w:rsidRPr="00C03B68">
        <w:rPr>
          <w:sz w:val="22"/>
          <w:szCs w:val="22"/>
        </w:rPr>
        <w:t>4021</w:t>
      </w:r>
      <w:r w:rsidRPr="00CD7680">
        <w:rPr>
          <w:sz w:val="22"/>
          <w:szCs w:val="22"/>
        </w:rPr>
        <w:t xml:space="preserve">. The principal purpose of this Agreement is to perform a coordinated research and development program (“Program”) designed to develop </w:t>
      </w:r>
      <w:r w:rsidRPr="00BE6C17">
        <w:rPr>
          <w:color w:val="00B0F0"/>
          <w:sz w:val="22"/>
          <w:szCs w:val="22"/>
        </w:rPr>
        <w:t>(</w:t>
      </w:r>
      <w:r w:rsidRPr="00BE6C17">
        <w:rPr>
          <w:i/>
          <w:color w:val="00B0F0"/>
          <w:sz w:val="22"/>
          <w:szCs w:val="22"/>
        </w:rPr>
        <w:t>INSERT RESEARCH AND DEVELOPMENT EFFORT</w:t>
      </w:r>
      <w:r w:rsidRPr="00BE6C17">
        <w:rPr>
          <w:color w:val="00B0F0"/>
          <w:sz w:val="22"/>
          <w:szCs w:val="22"/>
        </w:rPr>
        <w:t xml:space="preserve">). </w:t>
      </w:r>
      <w:r w:rsidRPr="00CD7680">
        <w:rPr>
          <w:sz w:val="22"/>
          <w:szCs w:val="22"/>
        </w:rPr>
        <w:t xml:space="preserve">This research shall be carried out in accordance with the </w:t>
      </w:r>
      <w:r w:rsidR="00607112">
        <w:rPr>
          <w:sz w:val="22"/>
          <w:szCs w:val="22"/>
        </w:rPr>
        <w:t xml:space="preserve">Performer’s </w:t>
      </w:r>
      <w:r w:rsidR="00E146AE">
        <w:rPr>
          <w:sz w:val="22"/>
          <w:szCs w:val="22"/>
        </w:rPr>
        <w:t xml:space="preserve">proposal, Section </w:t>
      </w:r>
      <w:r w:rsidR="00E146AE" w:rsidRPr="00BE6C17">
        <w:rPr>
          <w:color w:val="00B0F0"/>
          <w:sz w:val="22"/>
          <w:szCs w:val="22"/>
        </w:rPr>
        <w:t>“</w:t>
      </w:r>
      <w:r w:rsidR="00E146AE" w:rsidRPr="00BE6C17">
        <w:rPr>
          <w:i/>
          <w:color w:val="00B0F0"/>
          <w:sz w:val="22"/>
          <w:szCs w:val="22"/>
        </w:rPr>
        <w:t>X”</w:t>
      </w:r>
      <w:r w:rsidR="00E146AE" w:rsidRPr="00BE6C17">
        <w:rPr>
          <w:color w:val="00B0F0"/>
          <w:sz w:val="22"/>
          <w:szCs w:val="22"/>
        </w:rPr>
        <w:t>(</w:t>
      </w:r>
      <w:r w:rsidR="00E146AE" w:rsidRPr="00BE6C17">
        <w:rPr>
          <w:i/>
          <w:color w:val="00B0F0"/>
          <w:sz w:val="22"/>
          <w:szCs w:val="22"/>
        </w:rPr>
        <w:t xml:space="preserve">i.e. Scope </w:t>
      </w:r>
      <w:r w:rsidRPr="00BE6C17">
        <w:rPr>
          <w:i/>
          <w:color w:val="00B0F0"/>
          <w:sz w:val="22"/>
          <w:szCs w:val="22"/>
        </w:rPr>
        <w:t>of Work</w:t>
      </w:r>
      <w:r w:rsidR="00E146AE" w:rsidRPr="00BE6C17">
        <w:rPr>
          <w:color w:val="00B0F0"/>
          <w:sz w:val="22"/>
          <w:szCs w:val="22"/>
        </w:rPr>
        <w:t>)</w:t>
      </w:r>
      <w:r w:rsidRPr="00CD7680">
        <w:rPr>
          <w:sz w:val="22"/>
          <w:szCs w:val="22"/>
        </w:rPr>
        <w:t xml:space="preserve">. The Performer shall submit or otherwise provide all documentation required by Attachment </w:t>
      </w:r>
      <w:r w:rsidR="003A154C">
        <w:rPr>
          <w:sz w:val="22"/>
          <w:szCs w:val="22"/>
        </w:rPr>
        <w:t>1</w:t>
      </w:r>
      <w:r w:rsidRPr="00CD7680">
        <w:rPr>
          <w:sz w:val="22"/>
          <w:szCs w:val="22"/>
        </w:rPr>
        <w:t xml:space="preserve">, Report Requirements. </w:t>
      </w:r>
    </w:p>
    <w:p w14:paraId="53F02229" w14:textId="77777777" w:rsidR="004714FB" w:rsidRPr="00CD7680" w:rsidRDefault="004714FB" w:rsidP="004714FB">
      <w:pPr>
        <w:pStyle w:val="NoSpacing"/>
        <w:rPr>
          <w:sz w:val="22"/>
          <w:szCs w:val="22"/>
        </w:rPr>
      </w:pPr>
    </w:p>
    <w:p w14:paraId="3E5B6F4A" w14:textId="77777777" w:rsidR="004714FB" w:rsidRPr="00CD7680" w:rsidRDefault="00E146AE" w:rsidP="00E146AE">
      <w:pPr>
        <w:pStyle w:val="NoSpacing"/>
        <w:ind w:firstLine="720"/>
        <w:rPr>
          <w:sz w:val="22"/>
          <w:szCs w:val="22"/>
        </w:rPr>
      </w:pPr>
      <w:r>
        <w:rPr>
          <w:sz w:val="22"/>
          <w:szCs w:val="22"/>
        </w:rPr>
        <w:t>2</w:t>
      </w:r>
      <w:r w:rsidR="004714FB" w:rsidRPr="00CD7680">
        <w:rPr>
          <w:sz w:val="22"/>
          <w:szCs w:val="22"/>
        </w:rPr>
        <w:t xml:space="preserve">. </w:t>
      </w:r>
      <w:r w:rsidR="004714FB" w:rsidRPr="00CD7680">
        <w:rPr>
          <w:sz w:val="22"/>
          <w:szCs w:val="22"/>
        </w:rPr>
        <w:tab/>
        <w:t xml:space="preserve">The Performer shall be paid a fixed amount for each </w:t>
      </w:r>
      <w:r w:rsidR="00C869D9" w:rsidRPr="00CD7680">
        <w:rPr>
          <w:sz w:val="22"/>
          <w:szCs w:val="22"/>
        </w:rPr>
        <w:t>m</w:t>
      </w:r>
      <w:r w:rsidR="004714FB" w:rsidRPr="00CD7680">
        <w:rPr>
          <w:sz w:val="22"/>
          <w:szCs w:val="22"/>
        </w:rPr>
        <w:t xml:space="preserve">ilestone accomplished in accordance with the Schedule of Milestones and Payments set forth in Attachment 2 and the procedures of Article IV.  </w:t>
      </w:r>
    </w:p>
    <w:p w14:paraId="54C92F0A" w14:textId="77777777" w:rsidR="004714FB" w:rsidRPr="00CD7680" w:rsidRDefault="004714FB" w:rsidP="004714FB">
      <w:pPr>
        <w:pStyle w:val="NoSpacing"/>
        <w:rPr>
          <w:sz w:val="22"/>
          <w:szCs w:val="22"/>
        </w:rPr>
      </w:pPr>
    </w:p>
    <w:p w14:paraId="451E8593"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Goals / Objectives</w:t>
      </w:r>
    </w:p>
    <w:p w14:paraId="3EF7244E" w14:textId="77777777" w:rsidR="004714FB" w:rsidRPr="00CD7680" w:rsidRDefault="004714FB" w:rsidP="004714FB">
      <w:pPr>
        <w:pStyle w:val="NoSpacing"/>
        <w:rPr>
          <w:b/>
          <w:sz w:val="22"/>
          <w:szCs w:val="22"/>
        </w:rPr>
      </w:pPr>
    </w:p>
    <w:p w14:paraId="2A389E40" w14:textId="3A765954" w:rsidR="004714FB" w:rsidRPr="00CD7680" w:rsidRDefault="004714FB" w:rsidP="004714FB">
      <w:pPr>
        <w:pStyle w:val="NoSpacing"/>
        <w:rPr>
          <w:b/>
          <w:sz w:val="22"/>
          <w:szCs w:val="22"/>
        </w:rPr>
      </w:pPr>
      <w:r w:rsidRPr="00CD7680">
        <w:rPr>
          <w:sz w:val="22"/>
          <w:szCs w:val="22"/>
        </w:rPr>
        <w:tab/>
        <w:t xml:space="preserve">1. </w:t>
      </w:r>
      <w:r w:rsidRPr="00CD7680">
        <w:rPr>
          <w:sz w:val="22"/>
          <w:szCs w:val="22"/>
        </w:rPr>
        <w:tab/>
        <w:t xml:space="preserve">The goal(s) of this Agreement is/are outlined in the </w:t>
      </w:r>
      <w:r w:rsidR="00607112">
        <w:rPr>
          <w:sz w:val="22"/>
          <w:szCs w:val="22"/>
        </w:rPr>
        <w:t>Performer’s</w:t>
      </w:r>
      <w:r w:rsidR="00607112" w:rsidRPr="00CD7680">
        <w:rPr>
          <w:sz w:val="22"/>
          <w:szCs w:val="22"/>
        </w:rPr>
        <w:t xml:space="preserve"> </w:t>
      </w:r>
      <w:r w:rsidRPr="00CD7680">
        <w:rPr>
          <w:sz w:val="22"/>
          <w:szCs w:val="22"/>
        </w:rPr>
        <w:t xml:space="preserve">proposal, section </w:t>
      </w:r>
      <w:r w:rsidR="00E146AE" w:rsidRPr="00BE6C17">
        <w:rPr>
          <w:color w:val="00B0F0"/>
          <w:sz w:val="22"/>
          <w:szCs w:val="22"/>
        </w:rPr>
        <w:t>“</w:t>
      </w:r>
      <w:r w:rsidR="00E146AE" w:rsidRPr="00BE6C17">
        <w:rPr>
          <w:i/>
          <w:color w:val="00B0F0"/>
          <w:sz w:val="22"/>
          <w:szCs w:val="22"/>
        </w:rPr>
        <w:t>X</w:t>
      </w:r>
      <w:r w:rsidR="00E146AE" w:rsidRPr="00BE6C17">
        <w:rPr>
          <w:color w:val="00B0F0"/>
          <w:sz w:val="22"/>
          <w:szCs w:val="22"/>
        </w:rPr>
        <w:t xml:space="preserve">” </w:t>
      </w:r>
      <w:r w:rsidRPr="00BE6C17">
        <w:rPr>
          <w:color w:val="00B0F0"/>
          <w:sz w:val="22"/>
          <w:szCs w:val="22"/>
        </w:rPr>
        <w:t>(</w:t>
      </w:r>
      <w:r w:rsidR="00444F5E" w:rsidRPr="00BE6C17">
        <w:rPr>
          <w:i/>
          <w:color w:val="00B0F0"/>
          <w:sz w:val="22"/>
          <w:szCs w:val="22"/>
        </w:rPr>
        <w:t>REFERENCE SECTION THAT DESCRIBES THE GOALS OF THE AGREEMENT</w:t>
      </w:r>
      <w:r w:rsidRPr="00BE6C17">
        <w:rPr>
          <w:i/>
          <w:color w:val="00B0F0"/>
          <w:sz w:val="22"/>
          <w:szCs w:val="22"/>
        </w:rPr>
        <w:t>)</w:t>
      </w:r>
      <w:r w:rsidRPr="00CD7680">
        <w:rPr>
          <w:i/>
          <w:sz w:val="22"/>
          <w:szCs w:val="22"/>
        </w:rPr>
        <w:t>.</w:t>
      </w:r>
    </w:p>
    <w:p w14:paraId="591BD5E4" w14:textId="77777777" w:rsidR="004714FB" w:rsidRPr="00CD7680" w:rsidRDefault="004714FB" w:rsidP="004714FB">
      <w:pPr>
        <w:pStyle w:val="NoSpacing"/>
        <w:rPr>
          <w:sz w:val="22"/>
          <w:szCs w:val="22"/>
        </w:rPr>
      </w:pPr>
    </w:p>
    <w:p w14:paraId="1BE96119"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The Government will have continuous involvement with the Performer.  The Government will obtain access to Program results and rights in patents and data pursuant to Articles VI and VII.  DARPA and the Performer are bound to each other by a duty of good faith in achieving the Program objectives.</w:t>
      </w:r>
    </w:p>
    <w:p w14:paraId="633ECAAE" w14:textId="77777777" w:rsidR="004714FB" w:rsidRPr="00CD7680" w:rsidRDefault="004714FB" w:rsidP="004714FB">
      <w:pPr>
        <w:pStyle w:val="NoSpacing"/>
        <w:rPr>
          <w:b/>
          <w:sz w:val="22"/>
          <w:szCs w:val="22"/>
        </w:rPr>
      </w:pPr>
    </w:p>
    <w:p w14:paraId="7AF263CD" w14:textId="77777777" w:rsidR="004714FB" w:rsidRPr="00CD7680" w:rsidRDefault="004714FB" w:rsidP="004714FB">
      <w:pPr>
        <w:pStyle w:val="NoSpacing"/>
        <w:rPr>
          <w:b/>
          <w:sz w:val="22"/>
          <w:szCs w:val="22"/>
        </w:rPr>
      </w:pPr>
      <w:r w:rsidRPr="00CD7680">
        <w:rPr>
          <w:b/>
          <w:sz w:val="22"/>
          <w:szCs w:val="22"/>
        </w:rPr>
        <w:t>ARTICLE II:   TERM</w:t>
      </w:r>
    </w:p>
    <w:p w14:paraId="3FEBB392" w14:textId="77777777" w:rsidR="004714FB" w:rsidRPr="00CD7680" w:rsidRDefault="004714FB" w:rsidP="004714FB">
      <w:pPr>
        <w:pStyle w:val="NoSpacing"/>
        <w:rPr>
          <w:b/>
          <w:sz w:val="22"/>
          <w:szCs w:val="22"/>
        </w:rPr>
      </w:pPr>
    </w:p>
    <w:p w14:paraId="5054CADE" w14:textId="77777777" w:rsidR="004714FB" w:rsidRPr="00CD7680" w:rsidRDefault="004714FB" w:rsidP="004714FB">
      <w:pPr>
        <w:pStyle w:val="NoSpacing"/>
        <w:rPr>
          <w:sz w:val="22"/>
          <w:szCs w:val="22"/>
        </w:rPr>
      </w:pPr>
      <w:r w:rsidRPr="00CD7680">
        <w:rPr>
          <w:b/>
          <w:sz w:val="22"/>
          <w:szCs w:val="22"/>
        </w:rPr>
        <w:t xml:space="preserve">A. </w:t>
      </w:r>
      <w:r w:rsidRPr="00CD7680">
        <w:rPr>
          <w:b/>
          <w:sz w:val="22"/>
          <w:szCs w:val="22"/>
        </w:rPr>
        <w:tab/>
        <w:t>Term of this Agreement</w:t>
      </w:r>
    </w:p>
    <w:p w14:paraId="5FF796E4" w14:textId="77777777" w:rsidR="004714FB" w:rsidRPr="00CD7680" w:rsidRDefault="004714FB" w:rsidP="004714FB">
      <w:pPr>
        <w:pStyle w:val="NoSpacing"/>
        <w:rPr>
          <w:sz w:val="22"/>
          <w:szCs w:val="22"/>
        </w:rPr>
      </w:pPr>
    </w:p>
    <w:p w14:paraId="3864866A" w14:textId="77777777" w:rsidR="004714FB" w:rsidRPr="00CD7680" w:rsidRDefault="004714FB" w:rsidP="004714FB">
      <w:pPr>
        <w:pStyle w:val="NoSpacing"/>
        <w:rPr>
          <w:sz w:val="22"/>
          <w:szCs w:val="22"/>
        </w:rPr>
      </w:pPr>
      <w:r w:rsidRPr="00CD7680">
        <w:rPr>
          <w:sz w:val="22"/>
          <w:szCs w:val="22"/>
        </w:rPr>
        <w:t xml:space="preserve">The Program commences upon the date of the last signature hereon and continues for </w:t>
      </w:r>
      <w:r w:rsidRPr="00BE6C17">
        <w:rPr>
          <w:color w:val="00B0F0"/>
          <w:sz w:val="22"/>
          <w:szCs w:val="22"/>
        </w:rPr>
        <w:t>(</w:t>
      </w:r>
      <w:r w:rsidR="00444F5E" w:rsidRPr="00BE6C17">
        <w:rPr>
          <w:i/>
          <w:color w:val="00B0F0"/>
          <w:sz w:val="22"/>
          <w:szCs w:val="22"/>
        </w:rPr>
        <w:t xml:space="preserve">INSERT </w:t>
      </w:r>
      <w:r w:rsidRPr="00BE6C17">
        <w:rPr>
          <w:i/>
          <w:color w:val="00B0F0"/>
          <w:sz w:val="22"/>
          <w:szCs w:val="22"/>
        </w:rPr>
        <w:t>NUMBER)</w:t>
      </w:r>
      <w:r w:rsidRPr="00CD7680">
        <w:rPr>
          <w:sz w:val="22"/>
          <w:szCs w:val="22"/>
        </w:rPr>
        <w:t xml:space="preserve"> months.  Provisions of this Agreement, which, by their express terms or by necessary implication, apply for periods of time other than specified herein, shall be given effect, notwithstanding this Article.</w:t>
      </w:r>
    </w:p>
    <w:p w14:paraId="03856555" w14:textId="77777777" w:rsidR="0002646F" w:rsidRPr="00CD7680" w:rsidRDefault="0002646F" w:rsidP="004714FB">
      <w:pPr>
        <w:pStyle w:val="NoSpacing"/>
        <w:rPr>
          <w:sz w:val="22"/>
          <w:szCs w:val="22"/>
        </w:rPr>
      </w:pPr>
    </w:p>
    <w:p w14:paraId="2F8D12AC" w14:textId="77777777" w:rsidR="004714FB" w:rsidRPr="00CD7680" w:rsidRDefault="004714FB" w:rsidP="004714FB">
      <w:pPr>
        <w:pStyle w:val="NoSpacing"/>
        <w:rPr>
          <w:sz w:val="22"/>
          <w:szCs w:val="22"/>
        </w:rPr>
      </w:pPr>
      <w:r w:rsidRPr="00CD7680">
        <w:rPr>
          <w:b/>
          <w:sz w:val="22"/>
          <w:szCs w:val="22"/>
        </w:rPr>
        <w:t xml:space="preserve">B.  </w:t>
      </w:r>
      <w:r w:rsidRPr="00CD7680">
        <w:rPr>
          <w:b/>
          <w:sz w:val="22"/>
          <w:szCs w:val="22"/>
        </w:rPr>
        <w:tab/>
        <w:t>Termination Provisions</w:t>
      </w:r>
    </w:p>
    <w:p w14:paraId="52120B14" w14:textId="77777777" w:rsidR="004714FB" w:rsidRPr="00CD7680" w:rsidRDefault="004714FB" w:rsidP="004714FB">
      <w:pPr>
        <w:pStyle w:val="NoSpacing"/>
        <w:rPr>
          <w:sz w:val="22"/>
          <w:szCs w:val="22"/>
        </w:rPr>
      </w:pPr>
    </w:p>
    <w:p w14:paraId="193FD9C1" w14:textId="64DE1415" w:rsidR="004714FB" w:rsidRPr="00CD7680" w:rsidRDefault="00B25A03" w:rsidP="004714FB">
      <w:pPr>
        <w:pStyle w:val="NoSpacing"/>
        <w:rPr>
          <w:snapToGrid w:val="0"/>
          <w:sz w:val="22"/>
          <w:szCs w:val="22"/>
        </w:rPr>
      </w:pPr>
      <w:r w:rsidRPr="00DB649A">
        <w:rPr>
          <w:sz w:val="22"/>
        </w:rPr>
        <w:t>Subject to a reasonable determination that the program will not produce beneficial results,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the Performer 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 the Performer beyond the last completed and paid milestone if the Performer decides to terminate.</w:t>
      </w:r>
    </w:p>
    <w:p w14:paraId="419192A3" w14:textId="77777777" w:rsidR="004714FB" w:rsidRPr="00CD7680" w:rsidRDefault="004714FB" w:rsidP="004714FB">
      <w:pPr>
        <w:pStyle w:val="NoSpacing"/>
        <w:rPr>
          <w:sz w:val="22"/>
          <w:szCs w:val="22"/>
        </w:rPr>
      </w:pPr>
    </w:p>
    <w:p w14:paraId="08B342AC"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Extending the Term</w:t>
      </w:r>
    </w:p>
    <w:p w14:paraId="60117096" w14:textId="77777777" w:rsidR="004714FB" w:rsidRPr="00CD7680" w:rsidRDefault="004714FB" w:rsidP="004714FB">
      <w:pPr>
        <w:pStyle w:val="NoSpacing"/>
        <w:rPr>
          <w:b/>
          <w:sz w:val="22"/>
          <w:szCs w:val="22"/>
        </w:rPr>
      </w:pPr>
    </w:p>
    <w:p w14:paraId="18191BDD" w14:textId="77777777" w:rsidR="00F315D8" w:rsidRDefault="00F315D8" w:rsidP="00F315D8">
      <w:pPr>
        <w:pStyle w:val="NoSpacing"/>
        <w:rPr>
          <w:sz w:val="22"/>
          <w:szCs w:val="22"/>
        </w:rPr>
      </w:pPr>
      <w:r w:rsidRPr="00F234BD">
        <w:rPr>
          <w:sz w:val="22"/>
          <w:szCs w:val="22"/>
        </w:rPr>
        <w:t>The Parties may extend</w:t>
      </w:r>
      <w:r>
        <w:rPr>
          <w:sz w:val="22"/>
          <w:szCs w:val="22"/>
        </w:rPr>
        <w:t>,</w:t>
      </w:r>
      <w:r w:rsidRPr="00F234BD">
        <w:rPr>
          <w:sz w:val="22"/>
          <w:szCs w:val="22"/>
        </w:rPr>
        <w:t xml:space="preserve"> by</w:t>
      </w:r>
      <w:r>
        <w:rPr>
          <w:sz w:val="22"/>
          <w:szCs w:val="22"/>
        </w:rPr>
        <w:t xml:space="preserve"> mutual written agreement,</w:t>
      </w:r>
      <w:r w:rsidRPr="00F234BD">
        <w:rPr>
          <w:sz w:val="22"/>
          <w:szCs w:val="22"/>
        </w:rPr>
        <w:t xml:space="preserve"> </w:t>
      </w:r>
      <w:r>
        <w:rPr>
          <w:sz w:val="22"/>
          <w:szCs w:val="22"/>
        </w:rPr>
        <w:t>the term of this Agreement if research opportunities from the vision statement set forth in Article I reasonably warrant. Any extension shall be formalized through modification of the Agreement by the Agreements Officer (“AO”) and the Performer Administrator.</w:t>
      </w:r>
      <w:r w:rsidRPr="00F234BD" w:rsidDel="00F234BD">
        <w:rPr>
          <w:sz w:val="22"/>
          <w:szCs w:val="22"/>
        </w:rPr>
        <w:t xml:space="preserve"> </w:t>
      </w:r>
    </w:p>
    <w:p w14:paraId="164E99F2" w14:textId="77777777" w:rsidR="004714FB" w:rsidRPr="00CD7680" w:rsidRDefault="004714FB" w:rsidP="004714FB">
      <w:pPr>
        <w:pStyle w:val="NoSpacing"/>
        <w:rPr>
          <w:b/>
          <w:sz w:val="22"/>
          <w:szCs w:val="22"/>
        </w:rPr>
      </w:pPr>
    </w:p>
    <w:p w14:paraId="60749647" w14:textId="77777777" w:rsidR="004714FB" w:rsidRPr="00CD7680" w:rsidRDefault="004714FB" w:rsidP="004714FB">
      <w:pPr>
        <w:pStyle w:val="NoSpacing"/>
        <w:rPr>
          <w:sz w:val="22"/>
          <w:szCs w:val="22"/>
        </w:rPr>
      </w:pPr>
      <w:r w:rsidRPr="00CD7680">
        <w:rPr>
          <w:b/>
          <w:sz w:val="22"/>
          <w:szCs w:val="22"/>
        </w:rPr>
        <w:t xml:space="preserve">ARTICLE III:   MANAGEMENT OF THE PROJECT  </w:t>
      </w:r>
    </w:p>
    <w:p w14:paraId="73B618ED" w14:textId="77777777" w:rsidR="004714FB" w:rsidRPr="00CD7680" w:rsidRDefault="004714FB" w:rsidP="004714FB">
      <w:pPr>
        <w:pStyle w:val="NoSpacing"/>
        <w:rPr>
          <w:sz w:val="22"/>
          <w:szCs w:val="22"/>
        </w:rPr>
      </w:pPr>
    </w:p>
    <w:p w14:paraId="2BE734F5"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Management and Program Structure</w:t>
      </w:r>
    </w:p>
    <w:p w14:paraId="5FE77464" w14:textId="77777777" w:rsidR="004714FB" w:rsidRPr="00CD7680" w:rsidRDefault="004714FB" w:rsidP="004714FB">
      <w:pPr>
        <w:pStyle w:val="NoSpacing"/>
        <w:rPr>
          <w:b/>
          <w:sz w:val="22"/>
          <w:szCs w:val="22"/>
        </w:rPr>
      </w:pPr>
    </w:p>
    <w:p w14:paraId="4D6914EB" w14:textId="77777777" w:rsidR="004714FB" w:rsidRPr="00CD7680" w:rsidRDefault="004714FB" w:rsidP="004714FB">
      <w:pPr>
        <w:pStyle w:val="NoSpacing"/>
        <w:rPr>
          <w:sz w:val="22"/>
          <w:szCs w:val="22"/>
        </w:rPr>
      </w:pPr>
      <w:r w:rsidRPr="00CD7680">
        <w:rPr>
          <w:sz w:val="22"/>
          <w:szCs w:val="22"/>
        </w:rPr>
        <w:t>The Performer shall be responsible for the overall technical and program management, technical planning and execution of the Program.  The DARPA Agreements Officer’s Representative (</w:t>
      </w:r>
      <w:r w:rsidR="00865249" w:rsidRPr="00CD7680">
        <w:rPr>
          <w:sz w:val="22"/>
          <w:szCs w:val="22"/>
        </w:rPr>
        <w:t>“</w:t>
      </w:r>
      <w:r w:rsidRPr="00CD7680">
        <w:rPr>
          <w:sz w:val="22"/>
          <w:szCs w:val="22"/>
        </w:rPr>
        <w:t>AOR</w:t>
      </w:r>
      <w:r w:rsidR="00865249" w:rsidRPr="00CD7680">
        <w:rPr>
          <w:sz w:val="22"/>
          <w:szCs w:val="22"/>
        </w:rPr>
        <w:t>”</w:t>
      </w:r>
      <w:r w:rsidRPr="00CD7680">
        <w:rPr>
          <w:sz w:val="22"/>
          <w:szCs w:val="22"/>
        </w:rPr>
        <w:t>), in consultation with the DARPA Program Manager (</w:t>
      </w:r>
      <w:r w:rsidR="00865249" w:rsidRPr="00CD7680">
        <w:rPr>
          <w:sz w:val="22"/>
          <w:szCs w:val="22"/>
        </w:rPr>
        <w:t>“</w:t>
      </w:r>
      <w:r w:rsidRPr="00CD7680">
        <w:rPr>
          <w:sz w:val="22"/>
          <w:szCs w:val="22"/>
        </w:rPr>
        <w:t>PM</w:t>
      </w:r>
      <w:r w:rsidR="00865249" w:rsidRPr="00CD7680">
        <w:rPr>
          <w:sz w:val="22"/>
          <w:szCs w:val="22"/>
        </w:rPr>
        <w:t>”</w:t>
      </w:r>
      <w:r w:rsidRPr="00CD7680">
        <w:rPr>
          <w:sz w:val="22"/>
          <w:szCs w:val="22"/>
        </w:rPr>
        <w:t xml:space="preserve">), shall provide recommendations to Program developments and technical collaboration and be responsible for the review and verification of the completed </w:t>
      </w:r>
      <w:r w:rsidR="00F315D8">
        <w:rPr>
          <w:sz w:val="22"/>
          <w:szCs w:val="22"/>
        </w:rPr>
        <w:t>m</w:t>
      </w:r>
      <w:r w:rsidRPr="00CD7680">
        <w:rPr>
          <w:sz w:val="22"/>
          <w:szCs w:val="22"/>
        </w:rPr>
        <w:t>ilestones.</w:t>
      </w:r>
    </w:p>
    <w:p w14:paraId="5354471F" w14:textId="77777777" w:rsidR="004714FB" w:rsidRPr="00CD7680" w:rsidRDefault="004714FB" w:rsidP="004714FB">
      <w:pPr>
        <w:pStyle w:val="NoSpacing"/>
        <w:rPr>
          <w:sz w:val="22"/>
          <w:szCs w:val="22"/>
        </w:rPr>
      </w:pPr>
    </w:p>
    <w:p w14:paraId="6339629A"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Modifications</w:t>
      </w:r>
    </w:p>
    <w:p w14:paraId="2B888ED4" w14:textId="77777777" w:rsidR="004714FB" w:rsidRPr="00CD7680" w:rsidRDefault="004714FB" w:rsidP="004714FB">
      <w:pPr>
        <w:pStyle w:val="NoSpacing"/>
        <w:rPr>
          <w:sz w:val="22"/>
          <w:szCs w:val="22"/>
        </w:rPr>
      </w:pPr>
    </w:p>
    <w:p w14:paraId="30DC2F89" w14:textId="694DBCE3" w:rsidR="004714FB" w:rsidRPr="00CD7680" w:rsidRDefault="004714FB" w:rsidP="004714FB">
      <w:pPr>
        <w:pStyle w:val="NoSpacing"/>
        <w:rPr>
          <w:sz w:val="22"/>
          <w:szCs w:val="22"/>
        </w:rPr>
      </w:pPr>
      <w:r w:rsidRPr="00CD7680">
        <w:rPr>
          <w:sz w:val="22"/>
          <w:szCs w:val="22"/>
        </w:rPr>
        <w:tab/>
        <w:t>1.</w:t>
      </w:r>
      <w:r w:rsidRPr="00CD7680">
        <w:rPr>
          <w:sz w:val="22"/>
          <w:szCs w:val="22"/>
        </w:rPr>
        <w:tab/>
        <w:t>Recommendations for modifications, including justifications to support any changes to the</w:t>
      </w:r>
      <w:r w:rsidR="00E146AE">
        <w:rPr>
          <w:sz w:val="22"/>
          <w:szCs w:val="22"/>
        </w:rPr>
        <w:t xml:space="preserve"> Scope of Work, as described in</w:t>
      </w:r>
      <w:r w:rsidR="002C2937">
        <w:rPr>
          <w:sz w:val="22"/>
          <w:szCs w:val="22"/>
        </w:rPr>
        <w:t xml:space="preserve"> the</w:t>
      </w:r>
      <w:r w:rsidR="00E146AE">
        <w:rPr>
          <w:sz w:val="22"/>
          <w:szCs w:val="22"/>
        </w:rPr>
        <w:t xml:space="preserve"> </w:t>
      </w:r>
      <w:r w:rsidR="00607112">
        <w:rPr>
          <w:sz w:val="22"/>
          <w:szCs w:val="22"/>
        </w:rPr>
        <w:t xml:space="preserve">Performer’s </w:t>
      </w:r>
      <w:r w:rsidR="00E146AE">
        <w:rPr>
          <w:sz w:val="22"/>
          <w:szCs w:val="22"/>
        </w:rPr>
        <w:t xml:space="preserve">proposal, section </w:t>
      </w:r>
      <w:r w:rsidR="00E146AE" w:rsidRPr="00BE6C17">
        <w:rPr>
          <w:color w:val="00B0F0"/>
          <w:sz w:val="22"/>
          <w:szCs w:val="22"/>
        </w:rPr>
        <w:t>“</w:t>
      </w:r>
      <w:r w:rsidR="00E146AE" w:rsidRPr="00BE6C17">
        <w:rPr>
          <w:i/>
          <w:color w:val="00B0F0"/>
          <w:sz w:val="22"/>
          <w:szCs w:val="22"/>
        </w:rPr>
        <w:t>X</w:t>
      </w:r>
      <w:r w:rsidR="00E146AE" w:rsidRPr="00BE6C17">
        <w:rPr>
          <w:color w:val="00B0F0"/>
          <w:sz w:val="22"/>
          <w:szCs w:val="22"/>
        </w:rPr>
        <w:t>”</w:t>
      </w:r>
      <w:r w:rsidR="002C2937">
        <w:rPr>
          <w:sz w:val="22"/>
          <w:szCs w:val="22"/>
        </w:rPr>
        <w:t>,</w:t>
      </w:r>
      <w:r w:rsidRPr="00CD7680">
        <w:rPr>
          <w:sz w:val="22"/>
          <w:szCs w:val="22"/>
        </w:rPr>
        <w:t xml:space="preserve"> and prospective completed Milestones (Attachment 2) will be documented and submitted by the Performer to the DARPA AOR/PM with a copy to the DARPA </w:t>
      </w:r>
      <w:r w:rsidR="00E9551D" w:rsidRPr="00CD7680">
        <w:rPr>
          <w:sz w:val="22"/>
          <w:szCs w:val="22"/>
        </w:rPr>
        <w:t>AO</w:t>
      </w:r>
      <w:r w:rsidRPr="00CD7680">
        <w:rPr>
          <w:sz w:val="22"/>
          <w:szCs w:val="22"/>
        </w:rPr>
        <w:t>.  This documentation letter will detail the technical, chronological, and financial impact of the proposed modification to the research program. DARPA and the Perfo</w:t>
      </w:r>
      <w:r w:rsidR="00C869D9" w:rsidRPr="00CD7680">
        <w:rPr>
          <w:sz w:val="22"/>
          <w:szCs w:val="22"/>
        </w:rPr>
        <w:t>r</w:t>
      </w:r>
      <w:r w:rsidRPr="00CD7680">
        <w:rPr>
          <w:sz w:val="22"/>
          <w:szCs w:val="22"/>
        </w:rPr>
        <w:t xml:space="preserve">mer shall approve any Agreement modification.  The Government is not obligated to pay for additional or revised future </w:t>
      </w:r>
      <w:r w:rsidR="00C869D9" w:rsidRPr="00CD7680">
        <w:rPr>
          <w:sz w:val="22"/>
          <w:szCs w:val="22"/>
        </w:rPr>
        <w:t>m</w:t>
      </w:r>
      <w:r w:rsidRPr="00CD7680">
        <w:rPr>
          <w:sz w:val="22"/>
          <w:szCs w:val="22"/>
        </w:rPr>
        <w:t xml:space="preserve">ilestones until the Schedule of Milestones and Payments (Attachment 2) is formally revised by the DARPA </w:t>
      </w:r>
      <w:r w:rsidR="00C869D9" w:rsidRPr="00CD7680">
        <w:rPr>
          <w:sz w:val="22"/>
          <w:szCs w:val="22"/>
        </w:rPr>
        <w:t>AO</w:t>
      </w:r>
      <w:r w:rsidRPr="00CD7680">
        <w:rPr>
          <w:sz w:val="22"/>
          <w:szCs w:val="22"/>
        </w:rPr>
        <w:t xml:space="preserve"> and made part of this Agreement. </w:t>
      </w:r>
    </w:p>
    <w:p w14:paraId="0A18706B" w14:textId="77777777" w:rsidR="004714FB" w:rsidRPr="00CD7680" w:rsidRDefault="004714FB" w:rsidP="004714FB">
      <w:pPr>
        <w:pStyle w:val="NoSpacing"/>
        <w:rPr>
          <w:sz w:val="22"/>
          <w:szCs w:val="22"/>
        </w:rPr>
      </w:pPr>
    </w:p>
    <w:p w14:paraId="669D5D95" w14:textId="77777777" w:rsidR="004714FB" w:rsidRPr="00CD7680" w:rsidRDefault="004714FB" w:rsidP="004714FB">
      <w:pPr>
        <w:pStyle w:val="NoSpacing"/>
        <w:rPr>
          <w:sz w:val="22"/>
          <w:szCs w:val="22"/>
        </w:rPr>
      </w:pPr>
      <w:r w:rsidRPr="00CD7680">
        <w:rPr>
          <w:sz w:val="22"/>
          <w:szCs w:val="22"/>
        </w:rPr>
        <w:tab/>
        <w:t xml:space="preserve">2. </w:t>
      </w:r>
      <w:r w:rsidRPr="00CD7680">
        <w:rPr>
          <w:sz w:val="22"/>
          <w:szCs w:val="22"/>
        </w:rPr>
        <w:tab/>
        <w:t>The DARPA AOR/PM shall be responsible for the review and verification of any re</w:t>
      </w:r>
      <w:r w:rsidR="00C869D9" w:rsidRPr="00CD7680">
        <w:rPr>
          <w:sz w:val="22"/>
          <w:szCs w:val="22"/>
        </w:rPr>
        <w:t xml:space="preserve">commendations to modify the </w:t>
      </w:r>
      <w:r w:rsidR="00E146AE">
        <w:rPr>
          <w:sz w:val="22"/>
          <w:szCs w:val="22"/>
        </w:rPr>
        <w:t>SOW</w:t>
      </w:r>
      <w:r w:rsidR="00E9551D" w:rsidRPr="00CD7680">
        <w:rPr>
          <w:sz w:val="22"/>
          <w:szCs w:val="22"/>
        </w:rPr>
        <w:t>, prospective m</w:t>
      </w:r>
      <w:r w:rsidRPr="00CD7680">
        <w:rPr>
          <w:sz w:val="22"/>
          <w:szCs w:val="22"/>
        </w:rPr>
        <w:t>ilestones, or other proposed changes to the terms and conditions of this Agreement.</w:t>
      </w:r>
    </w:p>
    <w:p w14:paraId="3E1C1D7B" w14:textId="77777777" w:rsidR="004714FB" w:rsidRPr="00CD7680" w:rsidRDefault="004714FB" w:rsidP="004714FB">
      <w:pPr>
        <w:pStyle w:val="NoSpacing"/>
        <w:rPr>
          <w:sz w:val="22"/>
          <w:szCs w:val="22"/>
        </w:rPr>
      </w:pPr>
    </w:p>
    <w:p w14:paraId="57A3D74A" w14:textId="77366448" w:rsidR="004714FB" w:rsidRPr="00CD7680" w:rsidRDefault="004714FB" w:rsidP="00865249">
      <w:pPr>
        <w:pStyle w:val="NoSpacing"/>
        <w:ind w:firstLine="720"/>
        <w:rPr>
          <w:sz w:val="22"/>
          <w:szCs w:val="22"/>
        </w:rPr>
      </w:pPr>
      <w:r w:rsidRPr="00CD7680">
        <w:rPr>
          <w:sz w:val="22"/>
          <w:szCs w:val="22"/>
        </w:rPr>
        <w:t>3.</w:t>
      </w:r>
      <w:r w:rsidRPr="00CD7680">
        <w:rPr>
          <w:sz w:val="22"/>
          <w:szCs w:val="22"/>
        </w:rPr>
        <w:tab/>
        <w:t xml:space="preserve">For minor or administrative Agreement modifications (e.g. </w:t>
      </w:r>
      <w:r w:rsidR="00F35404">
        <w:rPr>
          <w:sz w:val="22"/>
          <w:szCs w:val="22"/>
        </w:rPr>
        <w:t xml:space="preserve">incremental funding, </w:t>
      </w:r>
      <w:r w:rsidRPr="00CD7680">
        <w:rPr>
          <w:sz w:val="22"/>
          <w:szCs w:val="22"/>
        </w:rPr>
        <w:t>changes in the paying office</w:t>
      </w:r>
      <w:r w:rsidR="00865249" w:rsidRPr="00CD7680">
        <w:rPr>
          <w:sz w:val="22"/>
          <w:szCs w:val="22"/>
        </w:rPr>
        <w:t xml:space="preserve"> </w:t>
      </w:r>
      <w:r w:rsidRPr="00CD7680">
        <w:rPr>
          <w:sz w:val="22"/>
          <w:szCs w:val="22"/>
        </w:rPr>
        <w:t xml:space="preserve">or appropriation data, changes to Government or the Performer’s personnel identified in the Agreement, etc.) no signature is required by the Performer.  </w:t>
      </w:r>
    </w:p>
    <w:p w14:paraId="43872965" w14:textId="77777777" w:rsidR="004714FB" w:rsidRPr="00CD7680" w:rsidRDefault="004714FB" w:rsidP="004714FB">
      <w:pPr>
        <w:pStyle w:val="NoSpacing"/>
        <w:rPr>
          <w:sz w:val="22"/>
          <w:szCs w:val="22"/>
        </w:rPr>
      </w:pPr>
    </w:p>
    <w:p w14:paraId="334BD6AB" w14:textId="77777777" w:rsidR="004714FB" w:rsidRPr="00CD7680" w:rsidRDefault="004714FB" w:rsidP="00865249">
      <w:pPr>
        <w:pStyle w:val="NoSpacing"/>
        <w:ind w:firstLine="720"/>
        <w:rPr>
          <w:sz w:val="22"/>
          <w:szCs w:val="22"/>
        </w:rPr>
      </w:pPr>
      <w:r w:rsidRPr="00CD7680">
        <w:rPr>
          <w:sz w:val="22"/>
          <w:szCs w:val="22"/>
        </w:rPr>
        <w:t>4.</w:t>
      </w:r>
      <w:r w:rsidRPr="00CD7680">
        <w:rPr>
          <w:sz w:val="22"/>
          <w:szCs w:val="22"/>
        </w:rPr>
        <w:tab/>
        <w:t>The Government will be responsible for effecting all modifications to this Agreement.</w:t>
      </w:r>
    </w:p>
    <w:p w14:paraId="7F7722D4" w14:textId="77777777" w:rsidR="004714FB" w:rsidRPr="00CD7680" w:rsidRDefault="004714FB" w:rsidP="004714FB">
      <w:pPr>
        <w:pStyle w:val="NoSpacing"/>
        <w:rPr>
          <w:b/>
          <w:sz w:val="22"/>
          <w:szCs w:val="22"/>
        </w:rPr>
      </w:pPr>
    </w:p>
    <w:p w14:paraId="18800E83" w14:textId="77777777" w:rsidR="004714FB" w:rsidRPr="00CD7680" w:rsidRDefault="004714FB" w:rsidP="004714FB">
      <w:pPr>
        <w:pStyle w:val="NoSpacing"/>
        <w:rPr>
          <w:sz w:val="22"/>
          <w:szCs w:val="22"/>
        </w:rPr>
      </w:pPr>
      <w:r w:rsidRPr="00CD7680">
        <w:rPr>
          <w:b/>
          <w:sz w:val="22"/>
          <w:szCs w:val="22"/>
        </w:rPr>
        <w:t>ARTICLE IV:   OBLIGATION AND PAYMENT</w:t>
      </w:r>
    </w:p>
    <w:p w14:paraId="03B975DC" w14:textId="77777777" w:rsidR="004714FB" w:rsidRPr="00CD7680" w:rsidRDefault="004714FB" w:rsidP="004714FB">
      <w:pPr>
        <w:pStyle w:val="NoSpacing"/>
        <w:rPr>
          <w:sz w:val="22"/>
          <w:szCs w:val="22"/>
        </w:rPr>
      </w:pPr>
    </w:p>
    <w:p w14:paraId="7CEB2A39"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Obligation</w:t>
      </w:r>
    </w:p>
    <w:p w14:paraId="64BFBA7A" w14:textId="77777777" w:rsidR="004714FB" w:rsidRPr="00CD7680" w:rsidRDefault="004714FB" w:rsidP="004714FB">
      <w:pPr>
        <w:pStyle w:val="NoSpacing"/>
        <w:rPr>
          <w:b/>
          <w:sz w:val="22"/>
          <w:szCs w:val="22"/>
        </w:rPr>
      </w:pPr>
    </w:p>
    <w:p w14:paraId="2A61B835" w14:textId="77777777"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01E49396" w14:textId="77777777" w:rsidR="004714FB" w:rsidRPr="00CD7680" w:rsidRDefault="004714FB" w:rsidP="004714FB">
      <w:pPr>
        <w:pStyle w:val="NoSpacing"/>
        <w:rPr>
          <w:sz w:val="22"/>
          <w:szCs w:val="22"/>
        </w:rPr>
      </w:pPr>
    </w:p>
    <w:p w14:paraId="38FE9C29" w14:textId="5A221D88"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If modification becomes necessary in performance of this Agreement, pursuant to Article III, </w:t>
      </w:r>
      <w:r w:rsidR="006054F8">
        <w:rPr>
          <w:sz w:val="22"/>
          <w:szCs w:val="22"/>
        </w:rPr>
        <w:t>Paragraph</w:t>
      </w:r>
      <w:r w:rsidRPr="00CD7680">
        <w:rPr>
          <w:sz w:val="22"/>
          <w:szCs w:val="22"/>
        </w:rPr>
        <w:t xml:space="preserve"> B, the DARPA </w:t>
      </w:r>
      <w:r w:rsidR="00865249" w:rsidRPr="00CD7680">
        <w:rPr>
          <w:sz w:val="22"/>
          <w:szCs w:val="22"/>
        </w:rPr>
        <w:t>AO</w:t>
      </w:r>
      <w:r w:rsidRPr="00CD7680">
        <w:rPr>
          <w:sz w:val="22"/>
          <w:szCs w:val="22"/>
        </w:rPr>
        <w:t xml:space="preserve"> and the Performer’s Administrator shall execute a revised Schedule of Milestones and Payments for prospective </w:t>
      </w:r>
      <w:r w:rsidR="00865249" w:rsidRPr="00CD7680">
        <w:rPr>
          <w:sz w:val="22"/>
          <w:szCs w:val="22"/>
        </w:rPr>
        <w:t>m</w:t>
      </w:r>
      <w:r w:rsidRPr="00CD7680">
        <w:rPr>
          <w:sz w:val="22"/>
          <w:szCs w:val="22"/>
        </w:rPr>
        <w:t>ilestones.</w:t>
      </w:r>
    </w:p>
    <w:p w14:paraId="1AB9B35B" w14:textId="77777777" w:rsidR="004714FB" w:rsidRPr="00CD7680" w:rsidRDefault="004714FB" w:rsidP="004714FB">
      <w:pPr>
        <w:pStyle w:val="NoSpacing"/>
        <w:rPr>
          <w:sz w:val="22"/>
          <w:szCs w:val="22"/>
        </w:rPr>
      </w:pPr>
    </w:p>
    <w:p w14:paraId="61226819"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Payments</w:t>
      </w:r>
    </w:p>
    <w:p w14:paraId="00007036" w14:textId="77777777" w:rsidR="004714FB" w:rsidRPr="00CD7680" w:rsidRDefault="004714FB" w:rsidP="004714FB">
      <w:pPr>
        <w:pStyle w:val="NoSpacing"/>
        <w:rPr>
          <w:b/>
          <w:sz w:val="22"/>
          <w:szCs w:val="22"/>
        </w:rPr>
      </w:pPr>
    </w:p>
    <w:p w14:paraId="2BDD7506" w14:textId="66543458" w:rsidR="004714FB" w:rsidRPr="00CD7680" w:rsidRDefault="004714FB" w:rsidP="004714FB">
      <w:pPr>
        <w:pStyle w:val="NoSpacing"/>
        <w:rPr>
          <w:sz w:val="22"/>
          <w:szCs w:val="22"/>
        </w:rPr>
      </w:pPr>
      <w:r w:rsidRPr="00CD7680">
        <w:rPr>
          <w:b/>
          <w:sz w:val="22"/>
          <w:szCs w:val="22"/>
        </w:rPr>
        <w:lastRenderedPageBreak/>
        <w:tab/>
      </w:r>
      <w:r w:rsidRPr="00CD7680">
        <w:rPr>
          <w:sz w:val="22"/>
          <w:szCs w:val="22"/>
        </w:rPr>
        <w:t>1.</w:t>
      </w:r>
      <w:r w:rsidRPr="00CD7680">
        <w:rPr>
          <w:sz w:val="22"/>
          <w:szCs w:val="22"/>
        </w:rPr>
        <w:tab/>
        <w:t>The Parties agree that fixed payments will</w:t>
      </w:r>
      <w:r w:rsidR="00865249" w:rsidRPr="00CD7680">
        <w:rPr>
          <w:sz w:val="22"/>
          <w:szCs w:val="22"/>
        </w:rPr>
        <w:t xml:space="preserve"> be made for the completion of m</w:t>
      </w:r>
      <w:r w:rsidRPr="00CD7680">
        <w:rPr>
          <w:sz w:val="22"/>
          <w:szCs w:val="22"/>
        </w:rPr>
        <w:t>ilestones.  These payments reflect value received by the Government toward the accomplishment of the research goals of this Agreement.</w:t>
      </w:r>
    </w:p>
    <w:p w14:paraId="69DF43DD" w14:textId="77777777" w:rsidR="004714FB" w:rsidRPr="00CD7680" w:rsidRDefault="004714FB" w:rsidP="004714FB">
      <w:pPr>
        <w:pStyle w:val="NoSpacing"/>
        <w:rPr>
          <w:sz w:val="22"/>
          <w:szCs w:val="22"/>
        </w:rPr>
      </w:pPr>
    </w:p>
    <w:p w14:paraId="353B775D" w14:textId="271A3B81"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document the accomplishments of each completed </w:t>
      </w:r>
      <w:r w:rsidR="00865249" w:rsidRPr="00CD7680">
        <w:rPr>
          <w:sz w:val="22"/>
          <w:szCs w:val="22"/>
        </w:rPr>
        <w:t>m</w:t>
      </w:r>
      <w:r w:rsidRPr="00CD7680">
        <w:rPr>
          <w:sz w:val="22"/>
          <w:szCs w:val="22"/>
        </w:rPr>
        <w:t xml:space="preserve">ilestone by submitting or otherwise providing the </w:t>
      </w:r>
      <w:r w:rsidR="00E146AE">
        <w:rPr>
          <w:sz w:val="22"/>
          <w:szCs w:val="22"/>
        </w:rPr>
        <w:t>m</w:t>
      </w:r>
      <w:r w:rsidRPr="00CD7680">
        <w:rPr>
          <w:sz w:val="22"/>
          <w:szCs w:val="22"/>
        </w:rPr>
        <w:t xml:space="preserve">ilestone </w:t>
      </w:r>
      <w:r w:rsidR="00E146AE">
        <w:rPr>
          <w:sz w:val="22"/>
          <w:szCs w:val="22"/>
        </w:rPr>
        <w:t>r</w:t>
      </w:r>
      <w:r w:rsidRPr="00CD7680">
        <w:rPr>
          <w:sz w:val="22"/>
          <w:szCs w:val="22"/>
        </w:rPr>
        <w:t xml:space="preserve">eport required by Attachment 1, Section A.  </w:t>
      </w:r>
      <w:bookmarkStart w:id="2" w:name="_Hlk190865985"/>
      <w:r w:rsidR="008E312C">
        <w:rPr>
          <w:sz w:val="22"/>
        </w:rPr>
        <w:t xml:space="preserve">To the maximum extent practicable, </w:t>
      </w:r>
      <w:r w:rsidR="008E312C" w:rsidRPr="0060335A">
        <w:rPr>
          <w:sz w:val="22"/>
        </w:rPr>
        <w:t xml:space="preserve">the </w:t>
      </w:r>
      <w:r w:rsidR="008E312C">
        <w:rPr>
          <w:sz w:val="22"/>
        </w:rPr>
        <w:t xml:space="preserve">DARPA </w:t>
      </w:r>
      <w:r w:rsidR="008E312C"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8E312C">
        <w:rPr>
          <w:sz w:val="22"/>
        </w:rPr>
        <w:t xml:space="preserve">, </w:t>
      </w:r>
      <w:r w:rsidR="008E312C" w:rsidRPr="0060335A">
        <w:rPr>
          <w:sz w:val="22"/>
        </w:rPr>
        <w:t>AO</w:t>
      </w:r>
      <w:r w:rsidR="008E312C">
        <w:rPr>
          <w:sz w:val="22"/>
        </w:rPr>
        <w:t>, and Performer within fifteen (15) calendar days of receipt of deliverable(s)/milestone report(s).</w:t>
      </w:r>
      <w:bookmarkEnd w:id="2"/>
      <w:r w:rsidR="008E312C">
        <w:rPr>
          <w:sz w:val="22"/>
        </w:rPr>
        <w:t xml:space="preserve">  </w:t>
      </w:r>
      <w:r w:rsidR="008E312C">
        <w:rPr>
          <w:sz w:val="22"/>
          <w:szCs w:val="22"/>
        </w:rPr>
        <w:t>Upon written approval from the</w:t>
      </w:r>
      <w:r w:rsidRPr="00CD7680">
        <w:rPr>
          <w:sz w:val="22"/>
          <w:szCs w:val="22"/>
        </w:rPr>
        <w:t xml:space="preserve"> DARPA AOR, the Performer will submit their invoice through Wide Area Work Flow</w:t>
      </w:r>
      <w:r w:rsidR="008E312C">
        <w:rPr>
          <w:sz w:val="22"/>
          <w:szCs w:val="22"/>
        </w:rPr>
        <w:t xml:space="preserve"> (WAWF)</w:t>
      </w:r>
      <w:r w:rsidRPr="00CD7680">
        <w:rPr>
          <w:sz w:val="22"/>
          <w:szCs w:val="22"/>
        </w:rPr>
        <w:t xml:space="preserve">, as detailed in Attachment 3.  </w:t>
      </w:r>
    </w:p>
    <w:p w14:paraId="455EEAD9" w14:textId="77777777" w:rsidR="004714FB" w:rsidRPr="00CD7680" w:rsidRDefault="004714FB" w:rsidP="004714FB">
      <w:pPr>
        <w:pStyle w:val="NoSpacing"/>
        <w:rPr>
          <w:sz w:val="22"/>
          <w:szCs w:val="22"/>
        </w:rPr>
      </w:pPr>
    </w:p>
    <w:p w14:paraId="65646C48"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Limitation of Funds:   In no case shall the Government’s financial liability exceed the amount obligated under this Agreement. </w:t>
      </w:r>
    </w:p>
    <w:p w14:paraId="589B041C" w14:textId="77777777" w:rsidR="004714FB" w:rsidRPr="00CD7680" w:rsidRDefault="004714FB" w:rsidP="004714FB">
      <w:pPr>
        <w:pStyle w:val="NoSpacing"/>
        <w:rPr>
          <w:sz w:val="22"/>
          <w:szCs w:val="22"/>
        </w:rPr>
      </w:pPr>
    </w:p>
    <w:p w14:paraId="4DF98CF9" w14:textId="4D3C5477" w:rsidR="004714FB" w:rsidRPr="00CD7680" w:rsidRDefault="004714FB" w:rsidP="004714FB">
      <w:pPr>
        <w:pStyle w:val="NoSpacing"/>
        <w:rPr>
          <w:color w:val="000000"/>
          <w:sz w:val="22"/>
          <w:szCs w:val="22"/>
        </w:rPr>
      </w:pPr>
      <w:r w:rsidRPr="00CD7680">
        <w:rPr>
          <w:sz w:val="22"/>
          <w:szCs w:val="22"/>
        </w:rPr>
        <w:tab/>
        <w:t xml:space="preserve">4. </w:t>
      </w:r>
      <w:r w:rsidRPr="00CD7680">
        <w:rPr>
          <w:sz w:val="22"/>
          <w:szCs w:val="22"/>
        </w:rPr>
        <w:tab/>
        <w:t xml:space="preserve">Payments will be made by the cognizant </w:t>
      </w:r>
      <w:r w:rsidR="00010977" w:rsidRPr="00F234BD">
        <w:rPr>
          <w:sz w:val="22"/>
          <w:szCs w:val="22"/>
        </w:rPr>
        <w:t xml:space="preserve">Defense </w:t>
      </w:r>
      <w:r w:rsidR="00010977">
        <w:rPr>
          <w:sz w:val="22"/>
          <w:szCs w:val="22"/>
        </w:rPr>
        <w:t>Finance and Accounting Service</w:t>
      </w:r>
      <w:r w:rsidR="00010977" w:rsidRPr="00F234BD">
        <w:rPr>
          <w:sz w:val="22"/>
          <w:szCs w:val="22"/>
        </w:rPr>
        <w:t xml:space="preserve"> </w:t>
      </w:r>
      <w:r w:rsidRPr="00CD7680">
        <w:rPr>
          <w:sz w:val="22"/>
          <w:szCs w:val="22"/>
        </w:rPr>
        <w:t>office, as indicated below, within 30 (thirty) calendar days of an accepted invoice in WAWF.   Attachment 3 details how to submit and process invoices through WAWF.</w:t>
      </w:r>
    </w:p>
    <w:p w14:paraId="79A20E63" w14:textId="77777777" w:rsidR="004714FB" w:rsidRPr="00CD7680" w:rsidRDefault="004714FB" w:rsidP="004714FB">
      <w:pPr>
        <w:pStyle w:val="NoSpacing"/>
        <w:rPr>
          <w:color w:val="000000"/>
          <w:sz w:val="22"/>
          <w:szCs w:val="22"/>
        </w:rPr>
      </w:pPr>
    </w:p>
    <w:p w14:paraId="701E50B9" w14:textId="77777777" w:rsidR="004714FB" w:rsidRPr="00CD7680" w:rsidRDefault="004714FB" w:rsidP="004714FB">
      <w:pPr>
        <w:pStyle w:val="NoSpacing"/>
        <w:rPr>
          <w:sz w:val="22"/>
          <w:szCs w:val="22"/>
        </w:rPr>
      </w:pPr>
      <w:r w:rsidRPr="00CD7680">
        <w:rPr>
          <w:sz w:val="22"/>
          <w:szCs w:val="22"/>
        </w:rPr>
        <w:tab/>
        <w:t>5.</w:t>
      </w:r>
      <w:r w:rsidRPr="00CD7680">
        <w:rPr>
          <w:color w:val="000000"/>
          <w:sz w:val="22"/>
          <w:szCs w:val="22"/>
        </w:rPr>
        <w:tab/>
      </w:r>
      <w:r w:rsidRPr="00CD7680">
        <w:rPr>
          <w:sz w:val="22"/>
          <w:szCs w:val="22"/>
        </w:rPr>
        <w:t xml:space="preserve">Payments shall be made in the amounts set forth in Attachment 2, provided the DARPA AOR has verified the completion of the </w:t>
      </w:r>
      <w:r w:rsidR="00E146AE">
        <w:rPr>
          <w:sz w:val="22"/>
          <w:szCs w:val="22"/>
        </w:rPr>
        <w:t>m</w:t>
      </w:r>
      <w:r w:rsidRPr="00CD7680">
        <w:rPr>
          <w:sz w:val="22"/>
          <w:szCs w:val="22"/>
        </w:rPr>
        <w:t xml:space="preserve">ilestones.  </w:t>
      </w:r>
    </w:p>
    <w:p w14:paraId="560BB660" w14:textId="77777777" w:rsidR="004714FB" w:rsidRPr="00CD7680" w:rsidRDefault="004714FB" w:rsidP="004714FB">
      <w:pPr>
        <w:pStyle w:val="NoSpacing"/>
        <w:rPr>
          <w:sz w:val="22"/>
          <w:szCs w:val="22"/>
        </w:rPr>
      </w:pPr>
    </w:p>
    <w:p w14:paraId="1A6073BE" w14:textId="13696B24" w:rsidR="004714FB" w:rsidRPr="00CD7680" w:rsidRDefault="004714FB" w:rsidP="00865249">
      <w:pPr>
        <w:pStyle w:val="NoSpacing"/>
        <w:ind w:firstLine="720"/>
        <w:rPr>
          <w:sz w:val="22"/>
          <w:szCs w:val="22"/>
        </w:rPr>
      </w:pPr>
      <w:r w:rsidRPr="00CD7680">
        <w:rPr>
          <w:sz w:val="22"/>
          <w:szCs w:val="22"/>
        </w:rPr>
        <w:t>6.</w:t>
      </w:r>
      <w:r w:rsidRPr="00CD7680">
        <w:rPr>
          <w:sz w:val="22"/>
          <w:szCs w:val="22"/>
        </w:rPr>
        <w:tab/>
        <w:t xml:space="preserve">The Performer shall maintain adequate records to account for all funding under this Agreement.  Upon completion or termination of this Agreement, whichever occurs earlier, the Performer shall furnish to the </w:t>
      </w:r>
      <w:r w:rsidR="00865249" w:rsidRPr="00CD7680">
        <w:rPr>
          <w:sz w:val="22"/>
          <w:szCs w:val="22"/>
        </w:rPr>
        <w:t>AO</w:t>
      </w:r>
      <w:r w:rsidRPr="00CD7680">
        <w:rPr>
          <w:sz w:val="22"/>
          <w:szCs w:val="22"/>
        </w:rPr>
        <w:t xml:space="preserve"> a copy of the Final Report required by Attachment 1, Section </w:t>
      </w:r>
      <w:r w:rsidR="002A7017">
        <w:rPr>
          <w:sz w:val="22"/>
          <w:szCs w:val="22"/>
        </w:rPr>
        <w:t>D</w:t>
      </w:r>
      <w:r w:rsidRPr="00CD7680">
        <w:rPr>
          <w:sz w:val="22"/>
          <w:szCs w:val="22"/>
        </w:rPr>
        <w:t>.</w:t>
      </w:r>
      <w:r w:rsidRPr="00CD7680">
        <w:rPr>
          <w:sz w:val="22"/>
          <w:szCs w:val="22"/>
        </w:rPr>
        <w:tab/>
      </w:r>
    </w:p>
    <w:p w14:paraId="014504F6" w14:textId="77777777" w:rsidR="004714FB" w:rsidRPr="00CD7680" w:rsidRDefault="004714FB" w:rsidP="004714FB">
      <w:pPr>
        <w:pStyle w:val="NoSpacing"/>
        <w:rPr>
          <w:sz w:val="22"/>
          <w:szCs w:val="22"/>
        </w:rPr>
      </w:pPr>
      <w:r w:rsidRPr="00CD7680">
        <w:rPr>
          <w:sz w:val="22"/>
          <w:szCs w:val="22"/>
        </w:rPr>
        <w:tab/>
      </w:r>
    </w:p>
    <w:p w14:paraId="4FDC090A" w14:textId="77777777" w:rsidR="004714FB" w:rsidRPr="00CD7680" w:rsidRDefault="004714FB" w:rsidP="004714FB">
      <w:pPr>
        <w:pStyle w:val="NoSpacing"/>
        <w:rPr>
          <w:sz w:val="22"/>
          <w:szCs w:val="22"/>
          <w:lang w:val="fr-FR"/>
        </w:rPr>
      </w:pPr>
      <w:r w:rsidRPr="00CD7680">
        <w:rPr>
          <w:b/>
          <w:sz w:val="22"/>
          <w:szCs w:val="22"/>
          <w:lang w:val="fr-FR"/>
        </w:rPr>
        <w:t>ARTICLE V:   DISPUTES</w:t>
      </w:r>
    </w:p>
    <w:p w14:paraId="47539CE6" w14:textId="77777777" w:rsidR="004714FB" w:rsidRPr="00CD7680" w:rsidRDefault="004714FB" w:rsidP="004714FB">
      <w:pPr>
        <w:pStyle w:val="NoSpacing"/>
        <w:rPr>
          <w:sz w:val="22"/>
          <w:szCs w:val="22"/>
          <w:lang w:val="fr-FR"/>
        </w:rPr>
      </w:pPr>
    </w:p>
    <w:p w14:paraId="6DB707CE" w14:textId="77777777" w:rsidR="004714FB" w:rsidRPr="00CD7680" w:rsidRDefault="004714FB" w:rsidP="004714FB">
      <w:pPr>
        <w:pStyle w:val="NoSpacing"/>
        <w:rPr>
          <w:b/>
          <w:sz w:val="22"/>
          <w:szCs w:val="22"/>
        </w:rPr>
      </w:pPr>
      <w:r w:rsidRPr="00CD7680">
        <w:rPr>
          <w:b/>
          <w:sz w:val="22"/>
          <w:szCs w:val="22"/>
          <w:lang w:val="fr-FR"/>
        </w:rPr>
        <w:t xml:space="preserve">A.  </w:t>
      </w:r>
      <w:r w:rsidRPr="00CD7680">
        <w:rPr>
          <w:b/>
          <w:sz w:val="22"/>
          <w:szCs w:val="22"/>
          <w:lang w:val="fr-FR"/>
        </w:rPr>
        <w:tab/>
      </w:r>
      <w:r w:rsidRPr="00CD7680">
        <w:rPr>
          <w:b/>
          <w:sz w:val="22"/>
          <w:szCs w:val="22"/>
        </w:rPr>
        <w:t>General</w:t>
      </w:r>
    </w:p>
    <w:p w14:paraId="21B36B64" w14:textId="77777777" w:rsidR="004714FB" w:rsidRPr="00CD7680" w:rsidRDefault="004714FB" w:rsidP="004714FB">
      <w:pPr>
        <w:pStyle w:val="NoSpacing"/>
        <w:rPr>
          <w:b/>
          <w:sz w:val="22"/>
          <w:szCs w:val="22"/>
        </w:rPr>
      </w:pPr>
    </w:p>
    <w:p w14:paraId="7B2B910C" w14:textId="77777777" w:rsidR="004714FB" w:rsidRPr="00CD7680" w:rsidRDefault="004714FB" w:rsidP="004714FB">
      <w:pPr>
        <w:pStyle w:val="NoSpacing"/>
        <w:rPr>
          <w:sz w:val="22"/>
          <w:szCs w:val="22"/>
        </w:rPr>
      </w:pPr>
      <w:r w:rsidRPr="00CD7680">
        <w:rPr>
          <w:sz w:val="22"/>
          <w:szCs w:val="22"/>
        </w:rPr>
        <w:t>The Parties shall communicate with one another in good faith and in a timely and cooperative manner when raising issues under this Article.</w:t>
      </w:r>
    </w:p>
    <w:p w14:paraId="516882A1" w14:textId="77777777" w:rsidR="004714FB" w:rsidRPr="00CD7680" w:rsidRDefault="004714FB" w:rsidP="004714FB">
      <w:pPr>
        <w:pStyle w:val="NoSpacing"/>
        <w:rPr>
          <w:sz w:val="22"/>
          <w:szCs w:val="22"/>
        </w:rPr>
      </w:pPr>
    </w:p>
    <w:p w14:paraId="31682B56"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Dispute Resolution Procedures</w:t>
      </w:r>
    </w:p>
    <w:p w14:paraId="04535BB6" w14:textId="77777777" w:rsidR="004714FB" w:rsidRPr="00CD7680" w:rsidRDefault="004714FB" w:rsidP="004714FB">
      <w:pPr>
        <w:pStyle w:val="NoSpacing"/>
        <w:rPr>
          <w:b/>
          <w:sz w:val="22"/>
          <w:szCs w:val="22"/>
        </w:rPr>
      </w:pPr>
    </w:p>
    <w:p w14:paraId="0CF203F3" w14:textId="77777777" w:rsidR="004714FB" w:rsidRPr="00CD7680" w:rsidRDefault="004714FB" w:rsidP="004714FB">
      <w:pPr>
        <w:pStyle w:val="NoSpacing"/>
        <w:rPr>
          <w:sz w:val="22"/>
          <w:szCs w:val="22"/>
        </w:rPr>
      </w:pPr>
      <w:r w:rsidRPr="00CD7680">
        <w:rPr>
          <w:sz w:val="22"/>
          <w:szCs w:val="22"/>
        </w:rPr>
        <w:tab/>
        <w:t>1.</w:t>
      </w:r>
      <w:r w:rsidRPr="00CD7680">
        <w:rPr>
          <w:sz w:val="22"/>
          <w:szCs w:val="22"/>
        </w:rPr>
        <w:tab/>
        <w:t>Any disagreement, claim or dispute between DARPA and the Performer concerning questions of fact or law arising from or in connection with this Agreement, and, whether or not involving an alleged breach of this Agreement, may be raised only under this Article.</w:t>
      </w:r>
    </w:p>
    <w:p w14:paraId="3B8E48E9" w14:textId="77777777" w:rsidR="004714FB" w:rsidRPr="00CD7680" w:rsidRDefault="004714FB" w:rsidP="004714FB">
      <w:pPr>
        <w:pStyle w:val="NoSpacing"/>
        <w:rPr>
          <w:sz w:val="22"/>
          <w:szCs w:val="22"/>
        </w:rPr>
      </w:pPr>
    </w:p>
    <w:p w14:paraId="5C8FDEFF" w14:textId="15DCA08F"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AB267A">
        <w:rPr>
          <w:sz w:val="22"/>
          <w:szCs w:val="22"/>
        </w:rPr>
        <w:t>Subparagraph</w:t>
      </w:r>
      <w:r w:rsidRPr="00CD7680">
        <w:rPr>
          <w:sz w:val="22"/>
          <w:szCs w:val="22"/>
        </w:rPr>
        <w:t xml:space="preserve"> B.3 of this </w:t>
      </w:r>
      <w:r w:rsidR="006054F8">
        <w:rPr>
          <w:sz w:val="22"/>
          <w:szCs w:val="22"/>
        </w:rPr>
        <w:t>A</w:t>
      </w:r>
      <w:r w:rsidRPr="00CD7680">
        <w:rPr>
          <w:sz w:val="22"/>
          <w:szCs w:val="22"/>
        </w:rPr>
        <w:t xml:space="preserve">rticle constitute the basis for relief under this </w:t>
      </w:r>
      <w:r w:rsidR="006054F8">
        <w:rPr>
          <w:sz w:val="22"/>
          <w:szCs w:val="22"/>
        </w:rPr>
        <w:t>A</w:t>
      </w:r>
      <w:r w:rsidRPr="00CD7680">
        <w:rPr>
          <w:sz w:val="22"/>
          <w:szCs w:val="22"/>
        </w:rPr>
        <w:t>rticle unless the Director of DARPA in the interests of justice waives this requirement.</w:t>
      </w:r>
    </w:p>
    <w:p w14:paraId="166ABA00" w14:textId="77777777" w:rsidR="004714FB" w:rsidRPr="00CD7680" w:rsidRDefault="004714FB" w:rsidP="004714FB">
      <w:pPr>
        <w:pStyle w:val="NoSpacing"/>
        <w:rPr>
          <w:sz w:val="22"/>
          <w:szCs w:val="22"/>
        </w:rPr>
      </w:pPr>
    </w:p>
    <w:p w14:paraId="176E51EB"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Failing resolution by mutual agreement, the aggrieved Party shall document the dispute, disagreement, or misunderstanding by notifying the other Party (through the DARPA </w:t>
      </w:r>
      <w:r w:rsidR="00865249" w:rsidRPr="00CD7680">
        <w:rPr>
          <w:sz w:val="22"/>
          <w:szCs w:val="22"/>
        </w:rPr>
        <w:t>AO</w:t>
      </w:r>
      <w:r w:rsidRPr="00CD7680">
        <w:rPr>
          <w:sz w:val="22"/>
          <w:szCs w:val="22"/>
        </w:rPr>
        <w:t xml:space="preserv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E6C17">
        <w:rPr>
          <w:color w:val="00B0F0"/>
          <w:sz w:val="22"/>
          <w:szCs w:val="22"/>
        </w:rPr>
        <w:lastRenderedPageBreak/>
        <w:t>(</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7E495585" w14:textId="77777777" w:rsidR="004714FB" w:rsidRPr="00CD7680" w:rsidRDefault="004714FB" w:rsidP="004714FB">
      <w:pPr>
        <w:pStyle w:val="NoSpacing"/>
        <w:rPr>
          <w:sz w:val="22"/>
          <w:szCs w:val="22"/>
        </w:rPr>
      </w:pPr>
    </w:p>
    <w:p w14:paraId="5E62D583" w14:textId="7757BB03" w:rsidR="004714FB" w:rsidRPr="00CD7680" w:rsidRDefault="004714FB" w:rsidP="001658A9">
      <w:pPr>
        <w:pStyle w:val="NoSpacing"/>
        <w:rPr>
          <w:sz w:val="22"/>
          <w:szCs w:val="22"/>
        </w:rPr>
      </w:pPr>
      <w:r w:rsidRPr="00CD7680">
        <w:rPr>
          <w:sz w:val="22"/>
          <w:szCs w:val="22"/>
        </w:rPr>
        <w:tab/>
        <w:t>4.</w:t>
      </w:r>
      <w:r w:rsidRPr="00CD7680">
        <w:rPr>
          <w:sz w:val="22"/>
          <w:szCs w:val="22"/>
        </w:rPr>
        <w:tab/>
        <w:t xml:space="preserve">In the absence of a joint decision, upon written request to the Deputy Director of DARPA, made within thirty (30) calendar days of the expiration of the time for a decision under </w:t>
      </w:r>
      <w:r w:rsidR="00AB267A">
        <w:rPr>
          <w:sz w:val="22"/>
          <w:szCs w:val="22"/>
        </w:rPr>
        <w:t>Subparagraph</w:t>
      </w:r>
      <w:r w:rsidRPr="00CD7680">
        <w:rPr>
          <w:sz w:val="22"/>
          <w:szCs w:val="22"/>
        </w:rPr>
        <w:t xml:space="preserve"> B.3 above, the dispute shall be further reviewed.  The Deputy Director of DARPA may elect to conduct this review personally or through a designee or jointly with a senior executive (no lower than </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10A5E8B8" w14:textId="77777777" w:rsidR="004714FB" w:rsidRPr="00CD7680" w:rsidRDefault="004714FB" w:rsidP="001658A9">
      <w:pPr>
        <w:pStyle w:val="NoSpacing"/>
        <w:rPr>
          <w:sz w:val="22"/>
          <w:szCs w:val="22"/>
        </w:rPr>
      </w:pPr>
    </w:p>
    <w:p w14:paraId="47DDA46C" w14:textId="77777777" w:rsidR="004714FB" w:rsidRPr="00CD7680" w:rsidRDefault="004714FB" w:rsidP="001658A9">
      <w:pPr>
        <w:pStyle w:val="NoSpacing"/>
        <w:rPr>
          <w:b/>
          <w:sz w:val="22"/>
          <w:szCs w:val="22"/>
        </w:rPr>
      </w:pPr>
      <w:r w:rsidRPr="00CD7680">
        <w:rPr>
          <w:b/>
          <w:sz w:val="22"/>
          <w:szCs w:val="22"/>
        </w:rPr>
        <w:t>C.</w:t>
      </w:r>
      <w:r w:rsidRPr="00CD7680">
        <w:rPr>
          <w:b/>
          <w:sz w:val="22"/>
          <w:szCs w:val="22"/>
        </w:rPr>
        <w:tab/>
        <w:t>Limitation of Damages</w:t>
      </w:r>
    </w:p>
    <w:p w14:paraId="1CF9AB50" w14:textId="77777777" w:rsidR="004714FB" w:rsidRPr="00CD7680" w:rsidRDefault="004714FB" w:rsidP="001658A9">
      <w:pPr>
        <w:pStyle w:val="NoSpacing"/>
        <w:rPr>
          <w:b/>
          <w:sz w:val="22"/>
          <w:szCs w:val="22"/>
        </w:rPr>
      </w:pPr>
    </w:p>
    <w:p w14:paraId="312DDB01" w14:textId="77777777" w:rsidR="004714FB" w:rsidRPr="00CD7680" w:rsidRDefault="004714FB" w:rsidP="001658A9">
      <w:pPr>
        <w:pStyle w:val="NoSpacing"/>
        <w:rPr>
          <w:sz w:val="22"/>
          <w:szCs w:val="22"/>
        </w:rPr>
      </w:pPr>
      <w:r w:rsidRPr="00CD7680">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47377F05" w14:textId="77777777" w:rsidR="004714FB" w:rsidRPr="00CD7680" w:rsidRDefault="004714FB" w:rsidP="001658A9">
      <w:pPr>
        <w:pStyle w:val="NoSpacing"/>
        <w:rPr>
          <w:b/>
          <w:sz w:val="22"/>
          <w:szCs w:val="22"/>
        </w:rPr>
      </w:pPr>
    </w:p>
    <w:p w14:paraId="3710AB7F" w14:textId="4E40080A"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 xml:space="preserve">ARTICLE VI:   PATENT RIGHTS </w:t>
      </w:r>
    </w:p>
    <w:p w14:paraId="15900852" w14:textId="77777777" w:rsidR="00010977" w:rsidRPr="004F419D" w:rsidRDefault="00010977" w:rsidP="001658A9">
      <w:pPr>
        <w:spacing w:after="0" w:line="240" w:lineRule="auto"/>
        <w:rPr>
          <w:rFonts w:ascii="Times New Roman" w:eastAsia="Times New Roman" w:hAnsi="Times New Roman"/>
          <w:b/>
        </w:rPr>
      </w:pPr>
    </w:p>
    <w:p w14:paraId="519BFBD1"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68186C72" w14:textId="77777777" w:rsidR="00010977" w:rsidRPr="004F419D" w:rsidRDefault="00010977" w:rsidP="001658A9">
      <w:pPr>
        <w:spacing w:after="0" w:line="240" w:lineRule="auto"/>
        <w:rPr>
          <w:rFonts w:ascii="Times New Roman" w:eastAsia="Times New Roman" w:hAnsi="Times New Roman"/>
          <w:b/>
        </w:rPr>
      </w:pPr>
    </w:p>
    <w:p w14:paraId="0C05445C" w14:textId="6A629B69"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1.  </w:t>
      </w:r>
      <w:r>
        <w:rPr>
          <w:rFonts w:ascii="Times New Roman" w:eastAsia="Times New Roman" w:hAnsi="Times New Roman"/>
        </w:rPr>
        <w:tab/>
      </w:r>
      <w:r w:rsidRPr="004F419D">
        <w:rPr>
          <w:rFonts w:ascii="Times New Roman" w:eastAsia="Times New Roman" w:hAnsi="Times New Roman"/>
        </w:rPr>
        <w:t xml:space="preserve">Unless the Performer shall have notified DARPA, in accordance with </w:t>
      </w:r>
      <w:r w:rsidR="00AB267A">
        <w:rPr>
          <w:rFonts w:ascii="Times New Roman" w:eastAsia="Times New Roman" w:hAnsi="Times New Roman"/>
        </w:rPr>
        <w:t>Subparagraph</w:t>
      </w:r>
      <w:r w:rsidRPr="004F419D">
        <w:rPr>
          <w:rFonts w:ascii="Times New Roman" w:eastAsia="Times New Roman" w:hAnsi="Times New Roman"/>
        </w:rPr>
        <w:t xml:space="preserve"> B.2 below</w:t>
      </w:r>
      <w:r>
        <w:rPr>
          <w:rFonts w:ascii="Times New Roman" w:eastAsia="Times New Roman" w:hAnsi="Times New Roman"/>
        </w:rPr>
        <w:t>,</w:t>
      </w:r>
      <w:r w:rsidRPr="004F419D">
        <w:rPr>
          <w:rFonts w:ascii="Times New Roman" w:eastAsia="Times New Roman" w:hAnsi="Times New Roman"/>
        </w:rPr>
        <w:t xml:space="preserve"> that the Performer does not intend to retain title, the Performer shall retain the entire right, title, and interest throughout the world to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consistent with the provisions of this Article.  </w:t>
      </w:r>
    </w:p>
    <w:p w14:paraId="411C22F6" w14:textId="77777777" w:rsidR="00010977" w:rsidRDefault="00010977" w:rsidP="001658A9">
      <w:pPr>
        <w:spacing w:after="0" w:line="240" w:lineRule="auto"/>
        <w:ind w:firstLine="720"/>
        <w:rPr>
          <w:rFonts w:ascii="Times New Roman" w:eastAsia="Times New Roman" w:hAnsi="Times New Roman"/>
        </w:rPr>
      </w:pPr>
    </w:p>
    <w:p w14:paraId="6F761147" w14:textId="77777777" w:rsidR="00010977" w:rsidRPr="004F419D"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2.  </w:t>
      </w:r>
      <w:r>
        <w:rPr>
          <w:rFonts w:ascii="Times New Roman" w:eastAsia="Times New Roman" w:hAnsi="Times New Roman"/>
        </w:rPr>
        <w:tab/>
      </w:r>
      <w:r w:rsidRPr="004F419D">
        <w:rPr>
          <w:rFonts w:ascii="Times New Roman" w:eastAsia="Times New Roman" w:hAnsi="Times New Roman"/>
        </w:rPr>
        <w:t xml:space="preserve">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the Performer retains title, DARPA shall have a nonexclusive, nontransferable, irrevocable, paid-up license to practice or have practiced on behalf of the United States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throughout the world.</w:t>
      </w:r>
    </w:p>
    <w:p w14:paraId="1F81CFCC" w14:textId="77777777" w:rsidR="00010977" w:rsidRPr="004F419D" w:rsidRDefault="00010977" w:rsidP="001658A9">
      <w:pPr>
        <w:spacing w:after="0" w:line="240" w:lineRule="auto"/>
        <w:rPr>
          <w:rFonts w:ascii="Times New Roman" w:eastAsia="Times New Roman" w:hAnsi="Times New Roman"/>
        </w:rPr>
      </w:pPr>
    </w:p>
    <w:p w14:paraId="520D9A74"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B.</w:t>
      </w:r>
      <w:r w:rsidRPr="004F419D">
        <w:rPr>
          <w:rFonts w:ascii="Times New Roman" w:eastAsia="Times New Roman" w:hAnsi="Times New Roman"/>
          <w:b/>
        </w:rPr>
        <w:tab/>
        <w:t>Invention Disclosure, Election of Title, and Filing of Patent Application</w:t>
      </w:r>
    </w:p>
    <w:p w14:paraId="6EEB29B5" w14:textId="77777777" w:rsidR="00010977" w:rsidRPr="004F419D" w:rsidRDefault="00010977" w:rsidP="001658A9">
      <w:pPr>
        <w:spacing w:after="0" w:line="240" w:lineRule="auto"/>
        <w:rPr>
          <w:rFonts w:ascii="Times New Roman" w:eastAsia="Times New Roman" w:hAnsi="Times New Roman"/>
          <w:b/>
        </w:rPr>
      </w:pPr>
    </w:p>
    <w:p w14:paraId="4EABEF3A" w14:textId="50A93A6D"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1.</w:t>
      </w:r>
      <w:r w:rsidRPr="004F419D">
        <w:rPr>
          <w:rFonts w:ascii="Times New Roman" w:eastAsia="Times New Roman" w:hAnsi="Times New Roman"/>
        </w:rPr>
        <w:tab/>
        <w:t xml:space="preserve">The Performer shall disclose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to DARPA within </w:t>
      </w:r>
      <w:r w:rsidR="007D20CA">
        <w:rPr>
          <w:rFonts w:ascii="Times New Roman" w:eastAsia="Times New Roman" w:hAnsi="Times New Roman"/>
        </w:rPr>
        <w:t>four</w:t>
      </w:r>
      <w:r w:rsidR="007D20CA" w:rsidRPr="004F419D">
        <w:rPr>
          <w:rFonts w:ascii="Times New Roman" w:eastAsia="Times New Roman" w:hAnsi="Times New Roman"/>
        </w:rPr>
        <w:t xml:space="preserve"> </w:t>
      </w:r>
      <w:r w:rsidRPr="004F419D">
        <w:rPr>
          <w:rFonts w:ascii="Times New Roman" w:eastAsia="Times New Roman" w:hAnsi="Times New Roman"/>
        </w:rPr>
        <w:t>(</w:t>
      </w:r>
      <w:r w:rsidR="007D20CA">
        <w:rPr>
          <w:rFonts w:ascii="Times New Roman" w:eastAsia="Times New Roman" w:hAnsi="Times New Roman"/>
        </w:rPr>
        <w:t>4</w:t>
      </w:r>
      <w:r w:rsidR="001B7844">
        <w:rPr>
          <w:rFonts w:ascii="Times New Roman" w:eastAsia="Times New Roman" w:hAnsi="Times New Roman"/>
        </w:rPr>
        <w:t>)</w:t>
      </w:r>
      <w:r w:rsidRPr="004F419D">
        <w:rPr>
          <w:rFonts w:ascii="Times New Roman" w:eastAsia="Times New Roman" w:hAnsi="Times New Roman"/>
        </w:rPr>
        <w:t xml:space="preserve"> months after the inventor discloses it in writing to </w:t>
      </w:r>
      <w:r w:rsidR="00C51F95">
        <w:rPr>
          <w:rFonts w:ascii="Times New Roman" w:eastAsia="Times New Roman" w:hAnsi="Times New Roman"/>
        </w:rPr>
        <w:t>their</w:t>
      </w:r>
      <w:r w:rsidR="00C51F95" w:rsidRPr="004F419D">
        <w:rPr>
          <w:rFonts w:ascii="Times New Roman" w:eastAsia="Times New Roman" w:hAnsi="Times New Roman"/>
        </w:rPr>
        <w:t xml:space="preserve"> </w:t>
      </w:r>
      <w:r w:rsidRPr="004F419D">
        <w:rPr>
          <w:rFonts w:ascii="Times New Roman" w:eastAsia="Times New Roman" w:hAnsi="Times New Roman"/>
        </w:rPr>
        <w:t>company personnel responsible for patent matters.  The disclosure to DARPA shall be in the form of a written report and shall identify the Agreement</w:t>
      </w:r>
      <w:r>
        <w:rPr>
          <w:rFonts w:ascii="Times New Roman" w:eastAsia="Times New Roman" w:hAnsi="Times New Roman"/>
        </w:rPr>
        <w:t xml:space="preserve"> and circumstances</w:t>
      </w:r>
      <w:r w:rsidRPr="004F419D">
        <w:rPr>
          <w:rFonts w:ascii="Times New Roman" w:eastAsia="Times New Roman" w:hAnsi="Times New Roman"/>
        </w:rPr>
        <w:t xml:space="preserve"> under which the </w:t>
      </w:r>
      <w:r>
        <w:rPr>
          <w:rFonts w:ascii="Times New Roman" w:eastAsia="Times New Roman" w:hAnsi="Times New Roman"/>
        </w:rPr>
        <w:t>i</w:t>
      </w:r>
      <w:r w:rsidRPr="004F419D">
        <w:rPr>
          <w:rFonts w:ascii="Times New Roman" w:eastAsia="Times New Roman" w:hAnsi="Times New Roman"/>
        </w:rPr>
        <w:t>nvention was made and the identity of the inventor(s).  It shall be sufficiently complete in technical detail to convey a clear understanding</w:t>
      </w:r>
      <w:r>
        <w:rPr>
          <w:rFonts w:ascii="Times New Roman" w:eastAsia="Times New Roman" w:hAnsi="Times New Roman"/>
        </w:rPr>
        <w:t>,</w:t>
      </w:r>
      <w:r w:rsidRPr="004F419D">
        <w:rPr>
          <w:rFonts w:ascii="Times New Roman" w:eastAsia="Times New Roman" w:hAnsi="Times New Roman"/>
        </w:rPr>
        <w:t xml:space="preserve"> to the extent known at the time of the disclosure, of the nature, purpose, operation, and the physical, chemical, biological, or electrical characteristics of the Invention.  The disclosure shall also identify any publication, sale, or public use of the </w:t>
      </w:r>
      <w:r>
        <w:rPr>
          <w:rFonts w:ascii="Times New Roman" w:eastAsia="Times New Roman" w:hAnsi="Times New Roman"/>
        </w:rPr>
        <w:t>i</w:t>
      </w:r>
      <w:r w:rsidRPr="004F419D">
        <w:rPr>
          <w:rFonts w:ascii="Times New Roman" w:eastAsia="Times New Roman" w:hAnsi="Times New Roman"/>
        </w:rPr>
        <w:t xml:space="preserve">nvention and whether a manuscript describing the </w:t>
      </w:r>
      <w:r>
        <w:rPr>
          <w:rFonts w:ascii="Times New Roman" w:eastAsia="Times New Roman" w:hAnsi="Times New Roman"/>
        </w:rPr>
        <w:t>i</w:t>
      </w:r>
      <w:r w:rsidRPr="004F419D">
        <w:rPr>
          <w:rFonts w:ascii="Times New Roman" w:eastAsia="Times New Roman" w:hAnsi="Times New Roman"/>
        </w:rPr>
        <w:t>nvention has been submitted</w:t>
      </w:r>
      <w:r>
        <w:rPr>
          <w:rFonts w:ascii="Times New Roman" w:eastAsia="Times New Roman" w:hAnsi="Times New Roman"/>
        </w:rPr>
        <w:t xml:space="preserve"> and/or</w:t>
      </w:r>
      <w:r w:rsidRPr="004F419D">
        <w:rPr>
          <w:rFonts w:ascii="Times New Roman" w:eastAsia="Times New Roman" w:hAnsi="Times New Roman"/>
        </w:rPr>
        <w:t xml:space="preserve"> </w:t>
      </w:r>
      <w:r>
        <w:rPr>
          <w:rFonts w:ascii="Times New Roman" w:eastAsia="Times New Roman" w:hAnsi="Times New Roman"/>
        </w:rPr>
        <w:t xml:space="preserve">accepted </w:t>
      </w:r>
      <w:r w:rsidRPr="004F419D">
        <w:rPr>
          <w:rFonts w:ascii="Times New Roman" w:eastAsia="Times New Roman" w:hAnsi="Times New Roman"/>
        </w:rPr>
        <w:t xml:space="preserve">for publication at the time of disclosure.  </w:t>
      </w:r>
      <w:r w:rsidRPr="004F419D">
        <w:rPr>
          <w:rFonts w:ascii="Times New Roman" w:eastAsia="Times New Roman" w:hAnsi="Times New Roman"/>
        </w:rPr>
        <w:tab/>
      </w:r>
    </w:p>
    <w:p w14:paraId="35056242" w14:textId="77777777" w:rsidR="00010977" w:rsidRDefault="00010977" w:rsidP="001658A9">
      <w:pPr>
        <w:spacing w:after="0" w:line="240" w:lineRule="auto"/>
        <w:rPr>
          <w:rFonts w:ascii="Times New Roman" w:eastAsia="Times New Roman" w:hAnsi="Times New Roman"/>
        </w:rPr>
      </w:pPr>
    </w:p>
    <w:p w14:paraId="2A973DD1" w14:textId="77777777" w:rsidR="00010977" w:rsidRPr="004F419D" w:rsidRDefault="00010977" w:rsidP="001658A9">
      <w:pPr>
        <w:spacing w:after="0" w:line="240" w:lineRule="auto"/>
        <w:ind w:firstLine="720"/>
        <w:rPr>
          <w:rFonts w:ascii="Times New Roman" w:eastAsia="Times New Roman" w:hAnsi="Times New Roman"/>
        </w:rPr>
      </w:pPr>
      <w:r w:rsidRPr="004F419D">
        <w:rPr>
          <w:rFonts w:ascii="Times New Roman" w:eastAsia="Times New Roman" w:hAnsi="Times New Roman"/>
        </w:rPr>
        <w:t>2.</w:t>
      </w:r>
      <w:r w:rsidRPr="004F419D">
        <w:rPr>
          <w:rFonts w:ascii="Times New Roman" w:eastAsia="Times New Roman" w:hAnsi="Times New Roman"/>
        </w:rPr>
        <w:tab/>
        <w:t xml:space="preserve">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w:t>
      </w:r>
      <w:r w:rsidRPr="004F419D">
        <w:rPr>
          <w:rFonts w:ascii="Times New Roman" w:eastAsia="Times New Roman" w:hAnsi="Times New Roman"/>
        </w:rPr>
        <w:lastRenderedPageBreak/>
        <w:t>patent protection can still be obtained in the United States, the period for such notice may be shortened by DARPA to a date that is no more than sixty (60) calendar days prior to the end of the statutory period.</w:t>
      </w:r>
    </w:p>
    <w:p w14:paraId="072B4B7A" w14:textId="77777777" w:rsidR="00010977" w:rsidRPr="004F419D" w:rsidRDefault="00010977" w:rsidP="001658A9">
      <w:pPr>
        <w:spacing w:after="0" w:line="240" w:lineRule="auto"/>
        <w:rPr>
          <w:rFonts w:ascii="Times New Roman" w:eastAsia="Times New Roman" w:hAnsi="Times New Roman"/>
        </w:rPr>
      </w:pPr>
    </w:p>
    <w:p w14:paraId="22FB44EA" w14:textId="253E9195"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3.</w:t>
      </w:r>
      <w:r w:rsidRPr="004F419D">
        <w:rPr>
          <w:rFonts w:ascii="Times New Roman" w:eastAsia="Times New Roman" w:hAnsi="Times New Roman"/>
        </w:rPr>
        <w:tab/>
        <w:t xml:space="preserve">The Performer shall file its initial patent application on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1C8F8453" w14:textId="77777777" w:rsidR="00010977" w:rsidRDefault="00010977" w:rsidP="001658A9">
      <w:pPr>
        <w:spacing w:after="0" w:line="240" w:lineRule="auto"/>
        <w:rPr>
          <w:rFonts w:ascii="Times New Roman" w:eastAsia="Times New Roman" w:hAnsi="Times New Roman"/>
        </w:rPr>
      </w:pPr>
    </w:p>
    <w:p w14:paraId="48D42A49" w14:textId="6C63D0A0" w:rsidR="00010977"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4.  </w:t>
      </w:r>
      <w:r>
        <w:rPr>
          <w:rFonts w:ascii="Times New Roman" w:eastAsia="Times New Roman" w:hAnsi="Times New Roman"/>
        </w:rPr>
        <w:tab/>
      </w:r>
      <w:r w:rsidRPr="004F419D">
        <w:rPr>
          <w:rFonts w:ascii="Times New Roman" w:eastAsia="Times New Roman" w:hAnsi="Times New Roman"/>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419D">
        <w:rPr>
          <w:rFonts w:ascii="Times New Roman" w:eastAsia="Times New Roman" w:hAnsi="Times New Roman"/>
        </w:rPr>
        <w:tab/>
      </w:r>
    </w:p>
    <w:p w14:paraId="0E670CF6" w14:textId="77777777" w:rsidR="00010977" w:rsidRDefault="00010977" w:rsidP="001658A9">
      <w:pPr>
        <w:spacing w:after="0" w:line="240" w:lineRule="auto"/>
        <w:ind w:firstLine="720"/>
        <w:rPr>
          <w:rFonts w:ascii="Times New Roman" w:eastAsia="Times New Roman" w:hAnsi="Times New Roman"/>
        </w:rPr>
      </w:pPr>
    </w:p>
    <w:p w14:paraId="2268F610" w14:textId="77777777"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5</w:t>
      </w:r>
      <w:r w:rsidRPr="004F419D">
        <w:rPr>
          <w:rFonts w:ascii="Times New Roman" w:eastAsia="Times New Roman" w:hAnsi="Times New Roman"/>
        </w:rPr>
        <w:t>.</w:t>
      </w:r>
      <w:r w:rsidRPr="004F419D">
        <w:rPr>
          <w:rFonts w:ascii="Times New Roman" w:eastAsia="Times New Roman" w:hAnsi="Times New Roman"/>
        </w:rPr>
        <w:tab/>
        <w:t>Requests for extension of the time for disclosure election, and filing under Article VII,</w:t>
      </w:r>
      <w:r>
        <w:rPr>
          <w:rFonts w:ascii="Times New Roman" w:eastAsia="Times New Roman" w:hAnsi="Times New Roman"/>
        </w:rPr>
        <w:t xml:space="preserve"> m</w:t>
      </w:r>
      <w:r w:rsidRPr="004F419D">
        <w:rPr>
          <w:rFonts w:ascii="Times New Roman" w:eastAsia="Times New Roman" w:hAnsi="Times New Roman"/>
        </w:rPr>
        <w:t>ay</w:t>
      </w:r>
      <w:r>
        <w:rPr>
          <w:rFonts w:ascii="Times New Roman" w:eastAsia="Times New Roman" w:hAnsi="Times New Roman"/>
        </w:rPr>
        <w:t xml:space="preserve"> </w:t>
      </w:r>
      <w:r w:rsidRPr="004F419D">
        <w:rPr>
          <w:rFonts w:ascii="Times New Roman" w:eastAsia="Times New Roman" w:hAnsi="Times New Roman"/>
        </w:rPr>
        <w:t>be granted</w:t>
      </w:r>
      <w:r>
        <w:rPr>
          <w:rFonts w:ascii="Times New Roman" w:eastAsia="Times New Roman" w:hAnsi="Times New Roman"/>
        </w:rPr>
        <w:t xml:space="preserve"> at DARPA’s discretion after considering the circumstances of the Performer and the overall effect of the extension.</w:t>
      </w:r>
    </w:p>
    <w:p w14:paraId="2FB47C3C" w14:textId="77777777" w:rsidR="00010977" w:rsidRDefault="00010977" w:rsidP="001658A9">
      <w:pPr>
        <w:spacing w:after="0" w:line="240" w:lineRule="auto"/>
        <w:rPr>
          <w:rFonts w:ascii="Times New Roman" w:eastAsia="Times New Roman" w:hAnsi="Times New Roman"/>
        </w:rPr>
      </w:pPr>
    </w:p>
    <w:p w14:paraId="3A0EDB05" w14:textId="4C477F9D" w:rsidR="00010977" w:rsidRPr="004F419D"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6.  </w:t>
      </w:r>
      <w:r>
        <w:rPr>
          <w:rFonts w:ascii="Times New Roman" w:eastAsia="Times New Roman" w:hAnsi="Times New Roman"/>
        </w:rPr>
        <w:tab/>
      </w:r>
      <w:r w:rsidRPr="004F419D">
        <w:rPr>
          <w:rFonts w:ascii="Times New Roman" w:eastAsia="Times New Roman" w:hAnsi="Times New Roman"/>
        </w:rPr>
        <w:t>The Performer</w:t>
      </w:r>
      <w:r>
        <w:rPr>
          <w:rFonts w:ascii="Times New Roman" w:eastAsia="Times New Roman" w:hAnsi="Times New Roman"/>
        </w:rPr>
        <w:t xml:space="preserve"> shall </w:t>
      </w:r>
      <w:r w:rsidRPr="004F419D">
        <w:rPr>
          <w:rFonts w:ascii="Times New Roman" w:eastAsia="Times New Roman" w:hAnsi="Times New Roman"/>
        </w:rPr>
        <w:t>submit to DARPA annual listing</w:t>
      </w:r>
      <w:r>
        <w:rPr>
          <w:rFonts w:ascii="Times New Roman" w:eastAsia="Times New Roman" w:hAnsi="Times New Roman"/>
        </w:rPr>
        <w:t>s</w:t>
      </w:r>
      <w:r w:rsidRPr="004F419D">
        <w:rPr>
          <w:rFonts w:ascii="Times New Roman" w:eastAsia="Times New Roman" w:hAnsi="Times New Roman"/>
        </w:rPr>
        <w:t xml:space="preserve"> of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nventions</w:t>
      </w:r>
      <w:r>
        <w:rPr>
          <w:rFonts w:ascii="Times New Roman" w:eastAsia="Times New Roman" w:hAnsi="Times New Roman"/>
        </w:rPr>
        <w:t xml:space="preserve">.  At the completion of the Agreement, the Performer shall submit a comprehensive listing of all subject inventions identified during the course of the Agreement and the current status of each. </w:t>
      </w:r>
    </w:p>
    <w:p w14:paraId="66F524C2" w14:textId="77777777" w:rsidR="00010977" w:rsidRPr="004F419D" w:rsidRDefault="00010977" w:rsidP="001658A9">
      <w:pPr>
        <w:spacing w:after="0" w:line="240" w:lineRule="auto"/>
        <w:rPr>
          <w:rFonts w:ascii="Times New Roman" w:eastAsia="Times New Roman" w:hAnsi="Times New Roman"/>
        </w:rPr>
      </w:pPr>
    </w:p>
    <w:p w14:paraId="65900D6D"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b/>
        </w:rPr>
        <w:t>C.</w:t>
      </w:r>
      <w:r w:rsidRPr="004F419D">
        <w:rPr>
          <w:rFonts w:ascii="Times New Roman" w:eastAsia="Times New Roman" w:hAnsi="Times New Roman"/>
          <w:b/>
        </w:rPr>
        <w:tab/>
        <w:t>Conditions When the Government May Obtain Title</w:t>
      </w:r>
    </w:p>
    <w:p w14:paraId="625FFE77" w14:textId="77777777" w:rsidR="00010977" w:rsidRPr="004F419D" w:rsidRDefault="00010977" w:rsidP="001658A9">
      <w:pPr>
        <w:spacing w:after="0" w:line="240" w:lineRule="auto"/>
        <w:rPr>
          <w:rFonts w:ascii="Times New Roman" w:eastAsia="Times New Roman" w:hAnsi="Times New Roman"/>
        </w:rPr>
      </w:pPr>
    </w:p>
    <w:p w14:paraId="17B1FC57"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 xml:space="preserve">Upon DARPA’s written request, the Performer shall convey title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DARPA under any of the following conditions:</w:t>
      </w:r>
    </w:p>
    <w:p w14:paraId="222A58AB" w14:textId="77777777" w:rsidR="00010977" w:rsidRPr="004F419D" w:rsidRDefault="00010977" w:rsidP="001658A9">
      <w:pPr>
        <w:spacing w:after="0" w:line="240" w:lineRule="auto"/>
        <w:rPr>
          <w:rFonts w:ascii="Times New Roman" w:eastAsia="Times New Roman" w:hAnsi="Times New Roman"/>
        </w:rPr>
      </w:pPr>
    </w:p>
    <w:p w14:paraId="4D986167" w14:textId="748CD70D"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If the Performer fails to disclose or elects not to retain title to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Pr>
          <w:rFonts w:ascii="Times New Roman" w:eastAsia="Times New Roman" w:hAnsi="Times New Roman"/>
        </w:rPr>
        <w:t>P</w:t>
      </w:r>
      <w:r w:rsidRPr="004F419D">
        <w:rPr>
          <w:rFonts w:ascii="Times New Roman" w:eastAsia="Times New Roman" w:hAnsi="Times New Roman"/>
        </w:rPr>
        <w:t xml:space="preserve">aragraph B of this Article; </w:t>
      </w:r>
      <w:r w:rsidR="00AB267A">
        <w:rPr>
          <w:rFonts w:ascii="Times New Roman" w:eastAsia="Times New Roman" w:hAnsi="Times New Roman"/>
        </w:rPr>
        <w:t>however</w:t>
      </w:r>
      <w:r w:rsidR="00AB267A" w:rsidRPr="004F419D">
        <w:rPr>
          <w:rFonts w:ascii="Times New Roman" w:eastAsia="Times New Roman" w:hAnsi="Times New Roman"/>
        </w:rPr>
        <w:t>, DARPA</w:t>
      </w:r>
      <w:r w:rsidRPr="004F419D">
        <w:rPr>
          <w:rFonts w:ascii="Times New Roman" w:eastAsia="Times New Roman" w:hAnsi="Times New Roman"/>
        </w:rPr>
        <w:t xml:space="preserve"> may only request title within sixty (60) calendar days after learning of the failure of the Performer to disclose or elect within the specified times</w:t>
      </w:r>
      <w:r>
        <w:rPr>
          <w:rFonts w:ascii="Times New Roman" w:eastAsia="Times New Roman" w:hAnsi="Times New Roman"/>
        </w:rPr>
        <w:t>;</w:t>
      </w:r>
    </w:p>
    <w:p w14:paraId="69DD789E" w14:textId="77777777" w:rsidR="00010977" w:rsidRPr="004F419D" w:rsidRDefault="00010977" w:rsidP="001658A9">
      <w:pPr>
        <w:spacing w:after="0" w:line="240" w:lineRule="auto"/>
        <w:rPr>
          <w:rFonts w:ascii="Times New Roman" w:eastAsia="Times New Roman" w:hAnsi="Times New Roman"/>
        </w:rPr>
      </w:pPr>
    </w:p>
    <w:p w14:paraId="70693B2F" w14:textId="3E06FBDF"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 xml:space="preserve">In those countries in which the Performer fails to file patent applications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w:t>
      </w:r>
      <w:r>
        <w:rPr>
          <w:rFonts w:ascii="Times New Roman" w:eastAsia="Times New Roman" w:hAnsi="Times New Roman"/>
        </w:rPr>
        <w:t>however,</w:t>
      </w:r>
      <w:r w:rsidRPr="004F419D">
        <w:rPr>
          <w:rFonts w:ascii="Times New Roman" w:eastAsia="Times New Roman" w:hAnsi="Times New Roman"/>
        </w:rPr>
        <w:t xml:space="preserve"> if the Performer has filed a patent application in a country after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but prior to its receipt of the written request by DARPA, the Performer shall continue to retain title in that country; or</w:t>
      </w:r>
    </w:p>
    <w:p w14:paraId="10106899" w14:textId="77777777" w:rsidR="00010977" w:rsidRPr="004F419D" w:rsidRDefault="00010977" w:rsidP="001658A9">
      <w:pPr>
        <w:spacing w:after="0" w:line="240" w:lineRule="auto"/>
        <w:rPr>
          <w:rFonts w:ascii="Times New Roman" w:eastAsia="Times New Roman" w:hAnsi="Times New Roman"/>
        </w:rPr>
      </w:pPr>
    </w:p>
    <w:p w14:paraId="6089660F"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 xml:space="preserve">In any country in which the Performer decides not to continue the prosecution of any application for, to pay the maintenance fees on, or defend in reexamination or opposition proceedings on, a patent on </w:t>
      </w:r>
      <w:r>
        <w:rPr>
          <w:rFonts w:ascii="Times New Roman" w:eastAsia="Times New Roman" w:hAnsi="Times New Roman"/>
        </w:rPr>
        <w:t>a</w:t>
      </w:r>
      <w:r w:rsidRPr="004F419D">
        <w:rPr>
          <w:rFonts w:ascii="Times New Roman" w:eastAsia="Times New Roman" w:hAnsi="Times New Roman"/>
        </w:rPr>
        <w:t xml:space="preserv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121D3B4C" w14:textId="77777777" w:rsidR="00010977" w:rsidRPr="004F419D" w:rsidRDefault="00010977" w:rsidP="001658A9">
      <w:pPr>
        <w:spacing w:after="0" w:line="240" w:lineRule="auto"/>
        <w:rPr>
          <w:rFonts w:ascii="Times New Roman" w:eastAsia="Times New Roman" w:hAnsi="Times New Roman"/>
        </w:rPr>
      </w:pPr>
    </w:p>
    <w:p w14:paraId="06789107"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D.</w:t>
      </w:r>
      <w:r w:rsidRPr="004F419D">
        <w:rPr>
          <w:rFonts w:ascii="Times New Roman" w:eastAsia="Times New Roman" w:hAnsi="Times New Roman"/>
          <w:b/>
        </w:rPr>
        <w:tab/>
        <w:t>Minimum Rights to the Performer and Protection of the Performer’s Right to File</w:t>
      </w:r>
    </w:p>
    <w:p w14:paraId="5A6078C8" w14:textId="77777777" w:rsidR="00010977" w:rsidRPr="004F419D" w:rsidRDefault="00010977" w:rsidP="001658A9">
      <w:pPr>
        <w:spacing w:after="0" w:line="240" w:lineRule="auto"/>
        <w:rPr>
          <w:rFonts w:ascii="Times New Roman" w:eastAsia="Times New Roman" w:hAnsi="Times New Roman"/>
          <w:b/>
        </w:rPr>
      </w:pPr>
    </w:p>
    <w:p w14:paraId="4206762F" w14:textId="7A56D2EC"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The Performer shall retain a nonexclusive, royalty-free license throughout the world in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the Government obtains title, except if the Performer fails to disclose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w:t>
      </w:r>
      <w:r>
        <w:rPr>
          <w:rFonts w:ascii="Times New Roman" w:eastAsia="Times New Roman" w:hAnsi="Times New Roman"/>
        </w:rPr>
        <w:t>’s</w:t>
      </w:r>
      <w:r w:rsidRPr="004F419D">
        <w:rPr>
          <w:rFonts w:ascii="Times New Roman" w:eastAsia="Times New Roman" w:hAnsi="Times New Roman"/>
        </w:rPr>
        <w:t xml:space="preserve"> license extends to </w:t>
      </w:r>
      <w:r>
        <w:rPr>
          <w:rFonts w:ascii="Times New Roman" w:eastAsia="Times New Roman" w:hAnsi="Times New Roman"/>
        </w:rPr>
        <w:t>its</w:t>
      </w:r>
      <w:r w:rsidRPr="004F419D">
        <w:rPr>
          <w:rFonts w:ascii="Times New Roman" w:eastAsia="Times New Roman" w:hAnsi="Times New Roman"/>
        </w:rPr>
        <w:t xml:space="preserve"> domestic (including Canada) subsidiaries and affiliates, if any, and includes the right to grant licenses of the same scope to the extent that the Performer was legally obligated to do so at the time </w:t>
      </w:r>
      <w:r w:rsidRPr="004F419D">
        <w:rPr>
          <w:rFonts w:ascii="Times New Roman" w:eastAsia="Times New Roman" w:hAnsi="Times New Roman"/>
        </w:rPr>
        <w:lastRenderedPageBreak/>
        <w:t>the Agreement was awarded.  The license is transferable only with the approval of DARPA, except when transferred to the successor of that part of the business to which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nvention pertains.  DARPA approval for license transfer shall not be unreasonably withheld.</w:t>
      </w:r>
    </w:p>
    <w:p w14:paraId="0CF0C7A3" w14:textId="77777777" w:rsidR="00010977" w:rsidRPr="004F419D" w:rsidRDefault="00010977" w:rsidP="001658A9">
      <w:pPr>
        <w:spacing w:after="0" w:line="240" w:lineRule="auto"/>
        <w:rPr>
          <w:rFonts w:ascii="Times New Roman" w:eastAsia="Times New Roman" w:hAnsi="Times New Roman"/>
        </w:rPr>
      </w:pPr>
    </w:p>
    <w:p w14:paraId="0C277489"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The Performer</w:t>
      </w:r>
      <w:r>
        <w:rPr>
          <w:rFonts w:ascii="Times New Roman" w:eastAsia="Times New Roman" w:hAnsi="Times New Roman"/>
        </w:rPr>
        <w:t>’s</w:t>
      </w:r>
      <w:r w:rsidRPr="004F419D">
        <w:rPr>
          <w:rFonts w:ascii="Times New Roman" w:eastAsia="Times New Roman" w:hAnsi="Times New Roman"/>
        </w:rPr>
        <w:t xml:space="preserve">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w:t>
      </w:r>
      <w:r>
        <w:rPr>
          <w:rFonts w:ascii="Times New Roman" w:eastAsia="Times New Roman" w:hAnsi="Times New Roman"/>
        </w:rPr>
        <w:t>subject i</w:t>
      </w:r>
      <w:r w:rsidRPr="004F419D">
        <w:rPr>
          <w:rFonts w:ascii="Times New Roman" w:eastAsia="Times New Roman" w:hAnsi="Times New Roman"/>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60AE67B6" w14:textId="77777777" w:rsidR="00010977" w:rsidRPr="004F419D" w:rsidRDefault="00010977" w:rsidP="001658A9">
      <w:pPr>
        <w:spacing w:after="0" w:line="240" w:lineRule="auto"/>
        <w:rPr>
          <w:rFonts w:ascii="Times New Roman" w:eastAsia="Times New Roman" w:hAnsi="Times New Roman"/>
        </w:rPr>
      </w:pPr>
    </w:p>
    <w:p w14:paraId="1DCD96F2"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32495FB" w14:textId="77777777" w:rsidR="00010977" w:rsidRPr="004F419D" w:rsidRDefault="00010977" w:rsidP="001658A9">
      <w:pPr>
        <w:spacing w:after="0" w:line="240" w:lineRule="auto"/>
        <w:rPr>
          <w:rFonts w:ascii="Times New Roman" w:eastAsia="Times New Roman" w:hAnsi="Times New Roman"/>
        </w:rPr>
      </w:pPr>
    </w:p>
    <w:p w14:paraId="5D9AB6BE"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E.</w:t>
      </w:r>
      <w:r w:rsidRPr="004F419D">
        <w:rPr>
          <w:rFonts w:ascii="Times New Roman" w:eastAsia="Times New Roman" w:hAnsi="Times New Roman"/>
          <w:b/>
        </w:rPr>
        <w:tab/>
        <w:t>Action to Protect the Government’s Interest</w:t>
      </w:r>
    </w:p>
    <w:p w14:paraId="13617AE8" w14:textId="77777777" w:rsidR="00010977" w:rsidRPr="004F419D" w:rsidRDefault="00010977" w:rsidP="001658A9">
      <w:pPr>
        <w:spacing w:after="0" w:line="240" w:lineRule="auto"/>
        <w:rPr>
          <w:rFonts w:ascii="Times New Roman" w:eastAsia="Times New Roman" w:hAnsi="Times New Roman"/>
          <w:b/>
        </w:rPr>
      </w:pPr>
    </w:p>
    <w:p w14:paraId="1DB4CEA1" w14:textId="7E49D96B"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The Performer agrees to execute or to have executed and promptly deliver to DARPA all instruments necessary to (i) establish or confirm the rights the Government has throughout the world in those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nventions to which the Performer elects to retain title, and (ii) convey title to DARPA when requested under </w:t>
      </w:r>
      <w:r w:rsidR="006054F8">
        <w:rPr>
          <w:rFonts w:ascii="Times New Roman" w:eastAsia="Times New Roman" w:hAnsi="Times New Roman"/>
        </w:rPr>
        <w:t>Paragraph</w:t>
      </w:r>
      <w:r w:rsidRPr="004F419D">
        <w:rPr>
          <w:rFonts w:ascii="Times New Roman" w:eastAsia="Times New Roman" w:hAnsi="Times New Roman"/>
        </w:rPr>
        <w:t xml:space="preserve"> C of this Article and to enable the Government to obtain patent protection throughout the world in that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3C67C0BE" w14:textId="77777777" w:rsidR="00010977" w:rsidRPr="004F419D" w:rsidRDefault="00010977" w:rsidP="001658A9">
      <w:pPr>
        <w:spacing w:after="0" w:line="240" w:lineRule="auto"/>
        <w:rPr>
          <w:rFonts w:ascii="Times New Roman" w:eastAsia="Times New Roman" w:hAnsi="Times New Roman"/>
        </w:rPr>
      </w:pPr>
    </w:p>
    <w:p w14:paraId="735A1316" w14:textId="55E36A83"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The Performer agrees to require by written agreement</w:t>
      </w:r>
      <w:r>
        <w:rPr>
          <w:rFonts w:ascii="Times New Roman" w:eastAsia="Times New Roman" w:hAnsi="Times New Roman"/>
        </w:rPr>
        <w:t xml:space="preserve"> with</w:t>
      </w:r>
      <w:r w:rsidRPr="004F419D">
        <w:rPr>
          <w:rFonts w:ascii="Times New Roman" w:eastAsia="Times New Roman" w:hAnsi="Times New Roman"/>
        </w:rPr>
        <w:t xml:space="preserve"> its employees, other than clerical and non-technical employees, to disclose promptly in writing to personnel identified as responsible for the administration of patent matters and in a format suggested by the Performer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made under this Agreement in order that the Performer can comply with the disclosure provisions of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 shall instruct employees, through employee agreements or other suitable educational programs, on the importance of reporting </w:t>
      </w:r>
      <w:r>
        <w:rPr>
          <w:rFonts w:ascii="Times New Roman" w:eastAsia="Times New Roman" w:hAnsi="Times New Roman"/>
        </w:rPr>
        <w:t>i</w:t>
      </w:r>
      <w:r w:rsidRPr="004F419D">
        <w:rPr>
          <w:rFonts w:ascii="Times New Roman" w:eastAsia="Times New Roman" w:hAnsi="Times New Roman"/>
        </w:rPr>
        <w:t>nventions in sufficient time to permit the filing of patent applications prior to U. S. or foreign statutory bars.</w:t>
      </w:r>
    </w:p>
    <w:p w14:paraId="619B1991"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sidRPr="004F419D">
        <w:rPr>
          <w:rFonts w:ascii="Times New Roman" w:eastAsia="Times New Roman" w:hAnsi="Times New Roman"/>
        </w:rPr>
        <w:tab/>
      </w:r>
    </w:p>
    <w:p w14:paraId="1630C325" w14:textId="77777777" w:rsidR="001658A9"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Pr>
          <w:rFonts w:ascii="Times New Roman" w:eastAsia="Times New Roman" w:hAnsi="Times New Roman"/>
        </w:rPr>
        <w:t>3</w:t>
      </w:r>
      <w:r w:rsidRPr="004F419D">
        <w:rPr>
          <w:rFonts w:ascii="Times New Roman" w:eastAsia="Times New Roman" w:hAnsi="Times New Roman"/>
        </w:rPr>
        <w:t>.</w:t>
      </w:r>
      <w:r w:rsidRPr="004F419D">
        <w:rPr>
          <w:rFonts w:ascii="Times New Roman" w:eastAsia="Times New Roman" w:hAnsi="Times New Roman"/>
        </w:rPr>
        <w:tab/>
        <w:t xml:space="preserve">The Performer shall include, within the specification of any United States patent application and any patent issuing thereon covering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the following statement:  </w:t>
      </w:r>
    </w:p>
    <w:p w14:paraId="67BB1265" w14:textId="77777777" w:rsidR="001658A9" w:rsidRDefault="001658A9" w:rsidP="001658A9">
      <w:pPr>
        <w:spacing w:after="0" w:line="240" w:lineRule="auto"/>
        <w:rPr>
          <w:rFonts w:ascii="Times New Roman" w:eastAsia="Times New Roman" w:hAnsi="Times New Roman"/>
        </w:rPr>
      </w:pPr>
    </w:p>
    <w:p w14:paraId="0EBD9020" w14:textId="3D46C150" w:rsidR="00010977" w:rsidRDefault="00010977" w:rsidP="001658A9">
      <w:pPr>
        <w:spacing w:after="0" w:line="240" w:lineRule="auto"/>
        <w:ind w:left="720" w:right="1440"/>
        <w:jc w:val="both"/>
        <w:rPr>
          <w:rFonts w:ascii="Times New Roman" w:eastAsia="Times New Roman" w:hAnsi="Times New Roman"/>
        </w:rPr>
      </w:pPr>
      <w:r w:rsidRPr="004F419D">
        <w:rPr>
          <w:rFonts w:ascii="Times New Roman" w:eastAsia="Times New Roman" w:hAnsi="Times New Roman"/>
        </w:rPr>
        <w:t xml:space="preserve">This </w:t>
      </w:r>
      <w:r>
        <w:rPr>
          <w:rFonts w:ascii="Times New Roman" w:eastAsia="Times New Roman" w:hAnsi="Times New Roman"/>
        </w:rPr>
        <w:t>i</w:t>
      </w:r>
      <w:r w:rsidRPr="004F419D">
        <w:rPr>
          <w:rFonts w:ascii="Times New Roman" w:eastAsia="Times New Roman" w:hAnsi="Times New Roman"/>
        </w:rPr>
        <w:t xml:space="preserve">nvention was made with Government support under Agreement No. </w:t>
      </w:r>
      <w:r w:rsidRPr="00BE6C17">
        <w:rPr>
          <w:rFonts w:ascii="Times New Roman" w:eastAsia="Times New Roman" w:hAnsi="Times New Roman"/>
          <w:color w:val="00B0F0"/>
        </w:rPr>
        <w:t>HR0011-XX-</w:t>
      </w:r>
      <w:r w:rsidR="00AE5E06" w:rsidRPr="00BE6C17">
        <w:rPr>
          <w:rFonts w:ascii="Times New Roman" w:eastAsia="Times New Roman" w:hAnsi="Times New Roman"/>
          <w:color w:val="00B0F0"/>
        </w:rPr>
        <w:t>3</w:t>
      </w:r>
      <w:r w:rsidRPr="00BE6C17">
        <w:rPr>
          <w:rFonts w:ascii="Times New Roman" w:eastAsia="Times New Roman" w:hAnsi="Times New Roman"/>
          <w:color w:val="00B0F0"/>
        </w:rPr>
        <w:t>-XXXX</w:t>
      </w:r>
      <w:r w:rsidRPr="004F419D">
        <w:rPr>
          <w:rFonts w:ascii="Times New Roman" w:eastAsia="Times New Roman" w:hAnsi="Times New Roman"/>
        </w:rPr>
        <w:t xml:space="preserve">, awarded by DARPA. The Government has certain rights in the </w:t>
      </w:r>
      <w:r>
        <w:rPr>
          <w:rFonts w:ascii="Times New Roman" w:eastAsia="Times New Roman" w:hAnsi="Times New Roman"/>
        </w:rPr>
        <w:t>i</w:t>
      </w:r>
      <w:r w:rsidRPr="004F419D">
        <w:rPr>
          <w:rFonts w:ascii="Times New Roman" w:eastAsia="Times New Roman" w:hAnsi="Times New Roman"/>
        </w:rPr>
        <w:t>nvention</w:t>
      </w:r>
      <w:r>
        <w:rPr>
          <w:rFonts w:ascii="Times New Roman" w:eastAsia="Times New Roman" w:hAnsi="Times New Roman"/>
        </w:rPr>
        <w:t>.</w:t>
      </w:r>
    </w:p>
    <w:p w14:paraId="194ED087" w14:textId="77777777" w:rsidR="00010977" w:rsidRPr="004F419D" w:rsidRDefault="00010977" w:rsidP="00010977">
      <w:pPr>
        <w:spacing w:after="0"/>
        <w:rPr>
          <w:rFonts w:ascii="Times New Roman" w:eastAsia="Times New Roman" w:hAnsi="Times New Roman"/>
        </w:rPr>
      </w:pPr>
    </w:p>
    <w:p w14:paraId="7FA287A8"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b/>
        </w:rPr>
        <w:t>F.</w:t>
      </w:r>
      <w:r w:rsidRPr="004F419D">
        <w:rPr>
          <w:rFonts w:ascii="Times New Roman" w:eastAsia="Times New Roman" w:hAnsi="Times New Roman"/>
          <w:b/>
        </w:rPr>
        <w:tab/>
        <w:t>Lower Tier Agreements</w:t>
      </w:r>
    </w:p>
    <w:p w14:paraId="193B3637" w14:textId="77777777" w:rsidR="00010977" w:rsidRPr="004F419D" w:rsidRDefault="00010977" w:rsidP="00010977">
      <w:pPr>
        <w:spacing w:after="0"/>
        <w:rPr>
          <w:rFonts w:ascii="Times New Roman" w:eastAsia="Times New Roman" w:hAnsi="Times New Roman"/>
        </w:rPr>
      </w:pPr>
    </w:p>
    <w:p w14:paraId="0F9B8AF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The Performer shall include this Article, suitably modified, in all subcontracts or lower tier agreements, regardless of tier, for experimental, developmental, or research work.</w:t>
      </w:r>
    </w:p>
    <w:p w14:paraId="5D2ED4EF" w14:textId="77777777" w:rsidR="00010977" w:rsidRPr="004F419D" w:rsidRDefault="00010977" w:rsidP="00010977">
      <w:pPr>
        <w:spacing w:after="0"/>
        <w:rPr>
          <w:rFonts w:ascii="Times New Roman" w:eastAsia="Times New Roman" w:hAnsi="Times New Roman"/>
        </w:rPr>
      </w:pPr>
    </w:p>
    <w:p w14:paraId="68ABBF4C"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G.</w:t>
      </w:r>
      <w:r w:rsidRPr="004F419D">
        <w:rPr>
          <w:rFonts w:ascii="Times New Roman" w:eastAsia="Times New Roman" w:hAnsi="Times New Roman"/>
          <w:b/>
        </w:rPr>
        <w:tab/>
        <w:t>Reporting on Utilization of Subject Inventions</w:t>
      </w:r>
    </w:p>
    <w:p w14:paraId="1FD6A4B9" w14:textId="77777777" w:rsidR="00010977" w:rsidRPr="004F419D" w:rsidRDefault="00010977" w:rsidP="00010977">
      <w:pPr>
        <w:spacing w:after="0"/>
        <w:rPr>
          <w:rFonts w:ascii="Times New Roman" w:eastAsia="Times New Roman" w:hAnsi="Times New Roman"/>
          <w:b/>
        </w:rPr>
      </w:pPr>
    </w:p>
    <w:p w14:paraId="087A0615" w14:textId="5E72EDFB"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lastRenderedPageBreak/>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4C4801EF" w14:textId="77777777" w:rsidR="00010977" w:rsidRDefault="00010977" w:rsidP="00010977">
      <w:pPr>
        <w:spacing w:after="0"/>
        <w:rPr>
          <w:rFonts w:ascii="Times New Roman" w:eastAsia="Times New Roman" w:hAnsi="Times New Roman"/>
        </w:rPr>
      </w:pPr>
    </w:p>
    <w:p w14:paraId="017F1168" w14:textId="50C5EAE2"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All required reporting shall be accomplished, to the extent possible, using the i-Edison reporting website: </w:t>
      </w:r>
      <w:hyperlink r:id="rId10" w:history="1">
        <w:r w:rsidR="008C495E" w:rsidRPr="00BE6C17">
          <w:rPr>
            <w:rStyle w:val="Hyperlink"/>
            <w:rFonts w:ascii="Times New Roman" w:eastAsia="Times New Roman" w:hAnsi="Times New Roman"/>
          </w:rPr>
          <w:t>https://www.nist.gov/iediso</w:t>
        </w:r>
        <w:r w:rsidR="008C495E" w:rsidRPr="00C00A67">
          <w:rPr>
            <w:rStyle w:val="Hyperlink"/>
            <w:rFonts w:ascii="Times New Roman" w:eastAsia="Times New Roman" w:hAnsi="Times New Roman"/>
          </w:rPr>
          <w:t>n</w:t>
        </w:r>
      </w:hyperlink>
      <w:r w:rsidRPr="00BE6C17">
        <w:rPr>
          <w:rFonts w:ascii="Times New Roman" w:eastAsia="Times New Roman" w:hAnsi="Times New Roman"/>
          <w:color w:val="auto"/>
        </w:rPr>
        <w:t>.  To the extent any such reporting cannot be carried out by use of i-Edison, reports and communications shall be submitted to the Agreements Officer and Administrative Agreements Officer.</w:t>
      </w:r>
    </w:p>
    <w:p w14:paraId="02CB859F" w14:textId="77777777" w:rsidR="00010977" w:rsidRPr="004F419D" w:rsidRDefault="00010977" w:rsidP="00010977">
      <w:pPr>
        <w:spacing w:after="0"/>
        <w:rPr>
          <w:rFonts w:ascii="Times New Roman" w:eastAsia="Times New Roman" w:hAnsi="Times New Roman"/>
        </w:rPr>
      </w:pPr>
    </w:p>
    <w:p w14:paraId="54D1D923"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H.</w:t>
      </w:r>
      <w:r w:rsidRPr="004F419D">
        <w:rPr>
          <w:rFonts w:ascii="Times New Roman" w:eastAsia="Times New Roman" w:hAnsi="Times New Roman"/>
          <w:b/>
        </w:rPr>
        <w:tab/>
        <w:t>Preference for American Industry</w:t>
      </w:r>
    </w:p>
    <w:p w14:paraId="1183F7C8" w14:textId="77777777" w:rsidR="00010977" w:rsidRPr="004F419D" w:rsidRDefault="00010977" w:rsidP="00010977">
      <w:pPr>
        <w:spacing w:after="0"/>
        <w:rPr>
          <w:rFonts w:ascii="Times New Roman" w:eastAsia="Times New Roman" w:hAnsi="Times New Roman"/>
          <w:b/>
        </w:rPr>
      </w:pPr>
    </w:p>
    <w:p w14:paraId="0EC579A5"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Notwithstanding any other provision of this clause, the Performer agrees that it shall not grant to any person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w:t>
      </w:r>
      <w:r>
        <w:rPr>
          <w:rFonts w:ascii="Times New Roman" w:eastAsia="Times New Roman" w:hAnsi="Times New Roman"/>
        </w:rPr>
        <w:t xml:space="preserve">vention in the United States </w:t>
      </w:r>
      <w:r w:rsidRPr="004F419D">
        <w:rPr>
          <w:rFonts w:ascii="Times New Roman" w:eastAsia="Times New Roman" w:hAnsi="Times New Roman"/>
        </w:rPr>
        <w:t xml:space="preserve">unless such person agrees that any product embodying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or produced through the use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shall be manufactured subst</w:t>
      </w:r>
      <w:r>
        <w:rPr>
          <w:rFonts w:ascii="Times New Roman" w:eastAsia="Times New Roman" w:hAnsi="Times New Roman"/>
        </w:rPr>
        <w:t>antially in the United States</w:t>
      </w:r>
      <w:r w:rsidRPr="004F419D">
        <w:rPr>
          <w:rFonts w:ascii="Times New Roman" w:eastAsia="Times New Roman" w:hAnsi="Times New Roman"/>
        </w:rPr>
        <w:t>.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w:t>
      </w:r>
      <w:r>
        <w:rPr>
          <w:rFonts w:ascii="Times New Roman" w:eastAsia="Times New Roman" w:hAnsi="Times New Roman"/>
        </w:rPr>
        <w:t xml:space="preserve"> </w:t>
      </w:r>
      <w:r w:rsidRPr="004F419D">
        <w:rPr>
          <w:rFonts w:ascii="Times New Roman" w:eastAsia="Times New Roman" w:hAnsi="Times New Roman"/>
        </w:rPr>
        <w:t>or that, under the circumstances, domestic manufacture is not commercially feasible.</w:t>
      </w:r>
    </w:p>
    <w:p w14:paraId="48D85514" w14:textId="77777777" w:rsidR="00010977" w:rsidRPr="004F419D" w:rsidRDefault="00010977" w:rsidP="00010977">
      <w:pPr>
        <w:spacing w:after="0"/>
        <w:rPr>
          <w:rFonts w:ascii="Times New Roman" w:eastAsia="Times New Roman" w:hAnsi="Times New Roman"/>
        </w:rPr>
      </w:pPr>
    </w:p>
    <w:p w14:paraId="2E44CB90"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I.</w:t>
      </w:r>
      <w:r w:rsidRPr="004F419D">
        <w:rPr>
          <w:rFonts w:ascii="Times New Roman" w:eastAsia="Times New Roman" w:hAnsi="Times New Roman"/>
          <w:b/>
        </w:rPr>
        <w:tab/>
        <w:t>March-in Rights</w:t>
      </w:r>
    </w:p>
    <w:p w14:paraId="2042315A" w14:textId="77777777" w:rsidR="00010977" w:rsidRPr="004F419D" w:rsidRDefault="00010977" w:rsidP="00010977">
      <w:pPr>
        <w:spacing w:after="0"/>
        <w:rPr>
          <w:rFonts w:ascii="Times New Roman" w:eastAsia="Times New Roman" w:hAnsi="Times New Roman"/>
          <w:b/>
        </w:rPr>
      </w:pPr>
    </w:p>
    <w:p w14:paraId="266BFB99"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The Performer agrees that, 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it has retained title, DARPA has the right to require the Performer, an assignee, or exclusive licensee of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79FF560" w14:textId="77777777" w:rsidR="00010977" w:rsidRPr="004F419D" w:rsidRDefault="00010977" w:rsidP="00010977">
      <w:pPr>
        <w:spacing w:after="0"/>
        <w:rPr>
          <w:rFonts w:ascii="Times New Roman" w:eastAsia="Times New Roman" w:hAnsi="Times New Roman"/>
        </w:rPr>
      </w:pPr>
    </w:p>
    <w:p w14:paraId="6E9520B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Such action is necessary because the Performer or assignee has not taken effective steps, consistent with the intent of this Agreement, to achieve practical application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6A14F933" w14:textId="77777777" w:rsidR="00010977" w:rsidRPr="004F419D" w:rsidRDefault="00010977" w:rsidP="00010977">
      <w:pPr>
        <w:spacing w:after="0"/>
        <w:rPr>
          <w:rFonts w:ascii="Times New Roman" w:eastAsia="Times New Roman" w:hAnsi="Times New Roman"/>
        </w:rPr>
      </w:pPr>
    </w:p>
    <w:p w14:paraId="41A908F2"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Such action is necessary to alleviate health or safety needs which are not reasonably satisfied by the Performer, assignee, or their licensees;</w:t>
      </w:r>
    </w:p>
    <w:p w14:paraId="0CC90994" w14:textId="77777777" w:rsidR="00010977" w:rsidRPr="004F419D" w:rsidRDefault="00010977" w:rsidP="00010977">
      <w:pPr>
        <w:spacing w:after="0"/>
        <w:rPr>
          <w:rFonts w:ascii="Times New Roman" w:eastAsia="Times New Roman" w:hAnsi="Times New Roman"/>
        </w:rPr>
      </w:pPr>
    </w:p>
    <w:p w14:paraId="17812831"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3.  </w:t>
      </w:r>
      <w:r w:rsidRPr="004F419D">
        <w:rPr>
          <w:rFonts w:ascii="Times New Roman" w:eastAsia="Times New Roman" w:hAnsi="Times New Roman"/>
        </w:rPr>
        <w:tab/>
        <w:t>Such action is necessary to meet requirements for public use and such requirements are not reasonably satisfied by the Performer, assignee, or licensees; or</w:t>
      </w:r>
    </w:p>
    <w:p w14:paraId="50EFA6D5" w14:textId="77777777" w:rsidR="00010977" w:rsidRPr="004F419D" w:rsidRDefault="00010977" w:rsidP="00010977">
      <w:pPr>
        <w:spacing w:after="0"/>
        <w:rPr>
          <w:rFonts w:ascii="Times New Roman" w:eastAsia="Times New Roman" w:hAnsi="Times New Roman"/>
        </w:rPr>
      </w:pPr>
    </w:p>
    <w:p w14:paraId="14E01AB7" w14:textId="36C20B2E"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rPr>
        <w:lastRenderedPageBreak/>
        <w:tab/>
        <w:t xml:space="preserve">4.  </w:t>
      </w:r>
      <w:r w:rsidRPr="004F419D">
        <w:rPr>
          <w:rFonts w:ascii="Times New Roman" w:eastAsia="Times New Roman" w:hAnsi="Times New Roman"/>
        </w:rPr>
        <w:tab/>
        <w:t xml:space="preserve">Such action is necessary because the agreement required by </w:t>
      </w:r>
      <w:r w:rsidR="006054F8">
        <w:rPr>
          <w:rFonts w:ascii="Times New Roman" w:eastAsia="Times New Roman" w:hAnsi="Times New Roman"/>
        </w:rPr>
        <w:t>Paragraph</w:t>
      </w:r>
      <w:r w:rsidRPr="004F419D">
        <w:rPr>
          <w:rFonts w:ascii="Times New Roman" w:eastAsia="Times New Roman" w:hAnsi="Times New Roman"/>
        </w:rPr>
        <w:t xml:space="preserve"> (H) of this Article has not been obtained or waived or because a licensee of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the United States is in breach of such Agreement. </w:t>
      </w:r>
    </w:p>
    <w:p w14:paraId="746D9015" w14:textId="77777777" w:rsidR="004714FB" w:rsidRPr="00CD7680" w:rsidRDefault="004714FB" w:rsidP="004714FB">
      <w:pPr>
        <w:pStyle w:val="NoSpacing"/>
        <w:rPr>
          <w:sz w:val="22"/>
          <w:szCs w:val="22"/>
        </w:rPr>
      </w:pPr>
    </w:p>
    <w:p w14:paraId="2A3D58E9" w14:textId="53D0B73E" w:rsidR="00010977" w:rsidRPr="00010977" w:rsidRDefault="00010977" w:rsidP="00010977">
      <w:pPr>
        <w:pStyle w:val="NoSpacing"/>
        <w:rPr>
          <w:b/>
          <w:sz w:val="22"/>
          <w:szCs w:val="22"/>
        </w:rPr>
      </w:pPr>
      <w:r w:rsidRPr="00010977">
        <w:rPr>
          <w:b/>
          <w:sz w:val="22"/>
          <w:szCs w:val="22"/>
        </w:rPr>
        <w:t xml:space="preserve">ARTICLE VII:   DATA RIGHTS </w:t>
      </w:r>
    </w:p>
    <w:p w14:paraId="0E88B00C" w14:textId="77777777" w:rsidR="00010977" w:rsidRPr="00010977" w:rsidRDefault="00010977" w:rsidP="00010977">
      <w:pPr>
        <w:pStyle w:val="NoSpacing"/>
        <w:rPr>
          <w:sz w:val="22"/>
          <w:szCs w:val="22"/>
        </w:rPr>
      </w:pPr>
    </w:p>
    <w:p w14:paraId="2CD68830" w14:textId="77777777" w:rsidR="00010977" w:rsidRPr="00BE6C17" w:rsidRDefault="00010977" w:rsidP="00010977">
      <w:pPr>
        <w:pStyle w:val="NoSpacing"/>
        <w:rPr>
          <w:b/>
          <w:bCs/>
          <w:sz w:val="22"/>
          <w:szCs w:val="22"/>
        </w:rPr>
      </w:pPr>
      <w:r w:rsidRPr="00BE6C17">
        <w:rPr>
          <w:b/>
          <w:bCs/>
          <w:sz w:val="22"/>
          <w:szCs w:val="22"/>
        </w:rPr>
        <w:t>A.</w:t>
      </w:r>
      <w:r w:rsidRPr="00BE6C17">
        <w:rPr>
          <w:b/>
          <w:bCs/>
          <w:sz w:val="22"/>
          <w:szCs w:val="22"/>
        </w:rPr>
        <w:tab/>
        <w:t>Allocation of Principal Rights</w:t>
      </w:r>
    </w:p>
    <w:p w14:paraId="3D336C62" w14:textId="77777777" w:rsidR="00010977" w:rsidRPr="00010977" w:rsidRDefault="00010977" w:rsidP="00010977">
      <w:pPr>
        <w:pStyle w:val="NoSpacing"/>
        <w:rPr>
          <w:sz w:val="22"/>
          <w:szCs w:val="22"/>
        </w:rPr>
      </w:pPr>
    </w:p>
    <w:p w14:paraId="78D1C85C" w14:textId="77777777" w:rsidR="00010977" w:rsidRPr="00010977" w:rsidRDefault="00010977" w:rsidP="00010977">
      <w:pPr>
        <w:pStyle w:val="NoSpacing"/>
        <w:rPr>
          <w:sz w:val="22"/>
          <w:szCs w:val="22"/>
        </w:rPr>
      </w:pPr>
      <w:r w:rsidRPr="00010977">
        <w:rPr>
          <w:sz w:val="22"/>
          <w:szCs w:val="22"/>
        </w:rPr>
        <w:tab/>
        <w:t>1.</w:t>
      </w:r>
      <w:r w:rsidRPr="00010977">
        <w:rPr>
          <w:sz w:val="22"/>
          <w:szCs w:val="22"/>
        </w:rPr>
        <w:tab/>
        <w:t>The Parties agree that in consideration for Government funding, the Performer intends to reduce to practical application items, components and processes developed under this Agreement.</w:t>
      </w:r>
    </w:p>
    <w:p w14:paraId="23006CAE" w14:textId="77777777" w:rsidR="00010977" w:rsidRPr="00010977" w:rsidRDefault="00010977" w:rsidP="00010977">
      <w:pPr>
        <w:pStyle w:val="NoSpacing"/>
        <w:rPr>
          <w:sz w:val="22"/>
          <w:szCs w:val="22"/>
        </w:rPr>
      </w:pPr>
    </w:p>
    <w:p w14:paraId="62562168" w14:textId="77777777" w:rsidR="00010977" w:rsidRPr="00010977" w:rsidRDefault="00010977" w:rsidP="00010977">
      <w:pPr>
        <w:pStyle w:val="NoSpacing"/>
        <w:ind w:firstLine="720"/>
        <w:rPr>
          <w:sz w:val="22"/>
          <w:szCs w:val="22"/>
        </w:rPr>
      </w:pPr>
      <w:r w:rsidRPr="00010977">
        <w:rPr>
          <w:sz w:val="22"/>
          <w:szCs w:val="22"/>
        </w:rPr>
        <w:t>2.</w:t>
      </w:r>
      <w:r w:rsidRPr="00010977">
        <w:rPr>
          <w:sz w:val="22"/>
          <w:szCs w:val="22"/>
        </w:rPr>
        <w:tab/>
        <w:t xml:space="preserve">With respect to Data developed or generated under this Agreement related to the </w:t>
      </w:r>
    </w:p>
    <w:p w14:paraId="1D4C7697" w14:textId="77777777" w:rsidR="00010977" w:rsidRPr="00010977" w:rsidRDefault="00010977" w:rsidP="00010977">
      <w:pPr>
        <w:pStyle w:val="NoSpacing"/>
        <w:rPr>
          <w:sz w:val="22"/>
          <w:szCs w:val="22"/>
        </w:rPr>
      </w:pPr>
      <w:r>
        <w:rPr>
          <w:sz w:val="22"/>
          <w:szCs w:val="22"/>
        </w:rPr>
        <w:t>Program</w:t>
      </w:r>
      <w:r w:rsidRPr="00010977">
        <w:rPr>
          <w:sz w:val="22"/>
          <w:szCs w:val="22"/>
        </w:rPr>
        <w:t xml:space="preserve">, the Government shall receive </w:t>
      </w:r>
      <w:r w:rsidRPr="00BE6C17">
        <w:rPr>
          <w:color w:val="00B0F0"/>
          <w:sz w:val="22"/>
          <w:szCs w:val="22"/>
        </w:rPr>
        <w:t>(</w:t>
      </w:r>
      <w:r w:rsidRPr="00BE6C17">
        <w:rPr>
          <w:i/>
          <w:color w:val="00B0F0"/>
          <w:sz w:val="22"/>
          <w:szCs w:val="22"/>
        </w:rPr>
        <w:t>INSERT APPLICABLE DATA RIGHTS</w:t>
      </w:r>
      <w:r w:rsidRPr="00BE6C17">
        <w:rPr>
          <w:color w:val="00B0F0"/>
          <w:sz w:val="22"/>
          <w:szCs w:val="22"/>
        </w:rPr>
        <w:t>)</w:t>
      </w:r>
      <w:r w:rsidRPr="00010977">
        <w:rPr>
          <w:sz w:val="22"/>
          <w:szCs w:val="22"/>
        </w:rPr>
        <w:t xml:space="preserve">, as defined in </w:t>
      </w:r>
      <w:r w:rsidR="00F66E23">
        <w:rPr>
          <w:sz w:val="22"/>
          <w:szCs w:val="22"/>
        </w:rPr>
        <w:t>Attachment 4</w:t>
      </w:r>
      <w:r w:rsidRPr="00010977">
        <w:rPr>
          <w:sz w:val="22"/>
          <w:szCs w:val="22"/>
        </w:rPr>
        <w:t>.</w:t>
      </w:r>
    </w:p>
    <w:p w14:paraId="196E303C" w14:textId="77777777" w:rsidR="00010977" w:rsidRPr="00010977" w:rsidRDefault="00010977" w:rsidP="00010977">
      <w:pPr>
        <w:pStyle w:val="NoSpacing"/>
        <w:rPr>
          <w:sz w:val="22"/>
          <w:szCs w:val="22"/>
        </w:rPr>
      </w:pPr>
    </w:p>
    <w:p w14:paraId="333D3C2C" w14:textId="0912A8E2" w:rsidR="00010977" w:rsidRPr="00010977" w:rsidRDefault="00010977" w:rsidP="00010977">
      <w:pPr>
        <w:pStyle w:val="NoSpacing"/>
        <w:ind w:firstLine="720"/>
        <w:rPr>
          <w:sz w:val="22"/>
          <w:szCs w:val="22"/>
        </w:rPr>
      </w:pPr>
      <w:r>
        <w:rPr>
          <w:sz w:val="22"/>
          <w:szCs w:val="22"/>
        </w:rPr>
        <w:t xml:space="preserve">3. </w:t>
      </w:r>
      <w:r>
        <w:rPr>
          <w:sz w:val="22"/>
          <w:szCs w:val="22"/>
        </w:rPr>
        <w:tab/>
      </w:r>
      <w:r w:rsidRPr="00010977">
        <w:rPr>
          <w:sz w:val="22"/>
          <w:szCs w:val="22"/>
        </w:rPr>
        <w:t xml:space="preserve">With respect to Data delivered pursuant to Attachment </w:t>
      </w:r>
      <w:r w:rsidR="00F139DA">
        <w:rPr>
          <w:sz w:val="22"/>
          <w:szCs w:val="22"/>
        </w:rPr>
        <w:t>1</w:t>
      </w:r>
      <w:r w:rsidRPr="00010977">
        <w:rPr>
          <w:sz w:val="22"/>
          <w:szCs w:val="22"/>
        </w:rPr>
        <w:t xml:space="preserve"> under the Agreement, the Government shall receive </w:t>
      </w:r>
      <w:r w:rsidRPr="00BE6C17">
        <w:rPr>
          <w:color w:val="00B0F0"/>
          <w:sz w:val="22"/>
          <w:szCs w:val="22"/>
        </w:rPr>
        <w:t>(</w:t>
      </w:r>
      <w:r w:rsidRPr="00BE6C17">
        <w:rPr>
          <w:i/>
          <w:color w:val="00B0F0"/>
          <w:sz w:val="22"/>
          <w:szCs w:val="22"/>
        </w:rPr>
        <w:t>INSERT APPLICABLE DATA RIGHTS)</w:t>
      </w:r>
      <w:r w:rsidRPr="00010977">
        <w:rPr>
          <w:sz w:val="22"/>
          <w:szCs w:val="22"/>
        </w:rPr>
        <w:t xml:space="preserve">. Notwithstanding the provision in A.4, the performer agrees, with respect to data generated or developed under this Agreement, the Government may, within </w:t>
      </w:r>
      <w:r w:rsidRPr="00BE6C17">
        <w:rPr>
          <w:color w:val="00B0F0"/>
          <w:sz w:val="22"/>
          <w:szCs w:val="22"/>
        </w:rPr>
        <w:t>(</w:t>
      </w:r>
      <w:r w:rsidRPr="00BE6C17">
        <w:rPr>
          <w:i/>
          <w:color w:val="00B0F0"/>
          <w:sz w:val="22"/>
          <w:szCs w:val="22"/>
        </w:rPr>
        <w:t>INSERT NUMBER OF YEARS)</w:t>
      </w:r>
      <w:r w:rsidRPr="00BE6C17">
        <w:rPr>
          <w:color w:val="00B0F0"/>
          <w:sz w:val="22"/>
          <w:szCs w:val="22"/>
        </w:rPr>
        <w:t xml:space="preserve"> </w:t>
      </w:r>
      <w:r w:rsidRPr="00010977">
        <w:rPr>
          <w:sz w:val="22"/>
          <w:szCs w:val="22"/>
        </w:rPr>
        <w:t xml:space="preserve">after completion or termination of this Agreement, require delivery of data and receive </w:t>
      </w:r>
      <w:r w:rsidRPr="00BE6C17">
        <w:rPr>
          <w:color w:val="00B0F0"/>
          <w:sz w:val="22"/>
          <w:szCs w:val="22"/>
        </w:rPr>
        <w:t>(</w:t>
      </w:r>
      <w:r w:rsidRPr="00BE6C17">
        <w:rPr>
          <w:i/>
          <w:color w:val="00B0F0"/>
          <w:sz w:val="22"/>
          <w:szCs w:val="22"/>
        </w:rPr>
        <w:t>INSERT APPLICABLE DATA RIGHTS)</w:t>
      </w:r>
      <w:r w:rsidRPr="00010977">
        <w:rPr>
          <w:sz w:val="22"/>
          <w:szCs w:val="22"/>
        </w:rPr>
        <w:t xml:space="preserve">. </w:t>
      </w:r>
    </w:p>
    <w:p w14:paraId="4F3A3DAC" w14:textId="77777777" w:rsidR="00010977" w:rsidRPr="00010977" w:rsidRDefault="00010977" w:rsidP="00010977">
      <w:pPr>
        <w:pStyle w:val="NoSpacing"/>
        <w:rPr>
          <w:sz w:val="22"/>
          <w:szCs w:val="22"/>
        </w:rPr>
      </w:pPr>
    </w:p>
    <w:p w14:paraId="085CD996" w14:textId="77777777" w:rsidR="00010977" w:rsidRPr="00010977" w:rsidRDefault="00010977" w:rsidP="00010977">
      <w:pPr>
        <w:pStyle w:val="NoSpacing"/>
        <w:ind w:firstLine="720"/>
        <w:rPr>
          <w:sz w:val="22"/>
          <w:szCs w:val="22"/>
        </w:rPr>
      </w:pPr>
      <w:r>
        <w:rPr>
          <w:sz w:val="22"/>
          <w:szCs w:val="22"/>
        </w:rPr>
        <w:t xml:space="preserve">4. </w:t>
      </w:r>
      <w:r>
        <w:rPr>
          <w:sz w:val="22"/>
          <w:szCs w:val="22"/>
        </w:rPr>
        <w:tab/>
      </w:r>
      <w:r w:rsidRPr="00010977">
        <w:rPr>
          <w:sz w:val="22"/>
          <w:szCs w:val="22"/>
        </w:rPr>
        <w:t>March-In Rights</w:t>
      </w:r>
    </w:p>
    <w:p w14:paraId="6D140AC2" w14:textId="77777777" w:rsidR="00010977" w:rsidRPr="00010977" w:rsidRDefault="00010977" w:rsidP="00010977">
      <w:pPr>
        <w:pStyle w:val="NoSpacing"/>
        <w:rPr>
          <w:sz w:val="22"/>
          <w:szCs w:val="22"/>
        </w:rPr>
      </w:pPr>
    </w:p>
    <w:p w14:paraId="34EDA851" w14:textId="74AE50AE" w:rsidR="00010977" w:rsidRPr="00010977" w:rsidRDefault="00010977" w:rsidP="00010977">
      <w:pPr>
        <w:pStyle w:val="NoSpacing"/>
        <w:ind w:firstLine="720"/>
        <w:rPr>
          <w:sz w:val="22"/>
          <w:szCs w:val="22"/>
        </w:rPr>
      </w:pPr>
      <w:r>
        <w:rPr>
          <w:sz w:val="22"/>
          <w:szCs w:val="22"/>
        </w:rPr>
        <w:t xml:space="preserve">(a) </w:t>
      </w:r>
      <w:r>
        <w:rPr>
          <w:sz w:val="22"/>
          <w:szCs w:val="22"/>
        </w:rPr>
        <w:tab/>
      </w:r>
      <w:r w:rsidRPr="00010977">
        <w:rPr>
          <w:sz w:val="22"/>
          <w:szCs w:val="22"/>
        </w:rPr>
        <w:t xml:space="preserve">In the event the Government chooses to exercise its March-in Rights, as defined in Article VI, Section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w:t>
      </w:r>
      <w:r w:rsidR="002C2937">
        <w:rPr>
          <w:sz w:val="22"/>
          <w:szCs w:val="22"/>
        </w:rPr>
        <w:t>A</w:t>
      </w:r>
      <w:r w:rsidR="00F66E23">
        <w:rPr>
          <w:sz w:val="22"/>
          <w:szCs w:val="22"/>
        </w:rPr>
        <w:t>ttachment 4</w:t>
      </w:r>
      <w:r w:rsidRPr="00010977">
        <w:rPr>
          <w:sz w:val="22"/>
          <w:szCs w:val="22"/>
        </w:rPr>
        <w:t xml:space="preserve"> of this Agreement, to this delivered Data.</w:t>
      </w:r>
    </w:p>
    <w:p w14:paraId="1C5EFE60" w14:textId="77777777" w:rsidR="00010977" w:rsidRPr="00010977" w:rsidRDefault="00010977" w:rsidP="00010977">
      <w:pPr>
        <w:pStyle w:val="NoSpacing"/>
        <w:rPr>
          <w:sz w:val="22"/>
          <w:szCs w:val="22"/>
        </w:rPr>
      </w:pPr>
    </w:p>
    <w:p w14:paraId="03515F47" w14:textId="77777777" w:rsidR="00010977" w:rsidRPr="00010977" w:rsidRDefault="00010977" w:rsidP="00010977">
      <w:pPr>
        <w:pStyle w:val="NoSpacing"/>
        <w:ind w:firstLine="720"/>
        <w:rPr>
          <w:sz w:val="22"/>
          <w:szCs w:val="22"/>
        </w:rPr>
      </w:pPr>
      <w:r>
        <w:rPr>
          <w:sz w:val="22"/>
          <w:szCs w:val="22"/>
        </w:rPr>
        <w:t>(b)</w:t>
      </w:r>
      <w:r>
        <w:rPr>
          <w:sz w:val="22"/>
          <w:szCs w:val="22"/>
        </w:rPr>
        <w:tab/>
      </w:r>
      <w:r w:rsidRPr="00010977">
        <w:rPr>
          <w:sz w:val="22"/>
          <w:szCs w:val="22"/>
        </w:rPr>
        <w:t xml:space="preserve">To facilitate any potential deliveries, the Performer agrees to retain and maintain in good condition until </w:t>
      </w:r>
      <w:r w:rsidRPr="00BE6C17">
        <w:rPr>
          <w:color w:val="00B0F0"/>
          <w:sz w:val="22"/>
          <w:szCs w:val="22"/>
        </w:rPr>
        <w:t>(</w:t>
      </w:r>
      <w:r w:rsidRPr="00BE6C17">
        <w:rPr>
          <w:i/>
          <w:color w:val="00B0F0"/>
          <w:sz w:val="22"/>
          <w:szCs w:val="22"/>
        </w:rPr>
        <w:t>INSERT NUMBER OF YEARS)</w:t>
      </w:r>
      <w:r w:rsidRPr="00010977">
        <w:rPr>
          <w:sz w:val="22"/>
          <w:szCs w:val="22"/>
        </w:rPr>
        <w:t xml:space="preserve"> after completion or termination of this Agreement, all Data necessary to achieve practical application of any subject invention as defined in </w:t>
      </w:r>
      <w:r w:rsidR="00F66E23">
        <w:rPr>
          <w:sz w:val="22"/>
          <w:szCs w:val="22"/>
        </w:rPr>
        <w:t>Attachment 4</w:t>
      </w:r>
      <w:r w:rsidRPr="00010977">
        <w:rPr>
          <w:sz w:val="22"/>
          <w:szCs w:val="22"/>
        </w:rPr>
        <w:t xml:space="preserve"> of this Agreement. </w:t>
      </w:r>
    </w:p>
    <w:p w14:paraId="63C0D552" w14:textId="77777777" w:rsidR="00010977" w:rsidRDefault="00010977" w:rsidP="004714FB">
      <w:pPr>
        <w:pStyle w:val="NoSpacing"/>
        <w:rPr>
          <w:b/>
          <w:sz w:val="22"/>
          <w:szCs w:val="22"/>
        </w:rPr>
      </w:pPr>
    </w:p>
    <w:p w14:paraId="77C4A346" w14:textId="77777777" w:rsidR="004714FB" w:rsidRPr="00CD7680" w:rsidRDefault="004714FB" w:rsidP="004714FB">
      <w:pPr>
        <w:pStyle w:val="NoSpacing"/>
        <w:rPr>
          <w:b/>
          <w:sz w:val="22"/>
          <w:szCs w:val="22"/>
        </w:rPr>
      </w:pPr>
      <w:r w:rsidRPr="00CD7680">
        <w:rPr>
          <w:b/>
          <w:sz w:val="22"/>
          <w:szCs w:val="22"/>
        </w:rPr>
        <w:t xml:space="preserve">B.            Marking of Data </w:t>
      </w:r>
    </w:p>
    <w:p w14:paraId="4DB8A845" w14:textId="77777777" w:rsidR="004714FB" w:rsidRPr="00CD7680" w:rsidRDefault="004714FB" w:rsidP="004714FB">
      <w:pPr>
        <w:pStyle w:val="NoSpacing"/>
        <w:rPr>
          <w:sz w:val="22"/>
          <w:szCs w:val="22"/>
        </w:rPr>
      </w:pPr>
    </w:p>
    <w:p w14:paraId="401C3203" w14:textId="546062E1" w:rsidR="004714FB" w:rsidRPr="00CD7680" w:rsidRDefault="004714FB" w:rsidP="004714FB">
      <w:pPr>
        <w:pStyle w:val="NoSpacing"/>
        <w:rPr>
          <w:sz w:val="22"/>
          <w:szCs w:val="22"/>
        </w:rPr>
      </w:pPr>
      <w:r w:rsidRPr="00CD7680">
        <w:rPr>
          <w:sz w:val="22"/>
          <w:szCs w:val="22"/>
        </w:rPr>
        <w:t xml:space="preserve">Pursuant to </w:t>
      </w:r>
      <w:r w:rsidR="006054F8">
        <w:rPr>
          <w:sz w:val="22"/>
          <w:szCs w:val="22"/>
        </w:rPr>
        <w:t>Paragraph</w:t>
      </w:r>
      <w:r w:rsidRPr="00CD7680">
        <w:rPr>
          <w:sz w:val="22"/>
          <w:szCs w:val="22"/>
        </w:rPr>
        <w:t xml:space="preserve"> A. above, any Data delivered under this Agreement shall be marked with the appropriate data rights markings and the Performer’s name and address and include the following legend:</w:t>
      </w:r>
    </w:p>
    <w:p w14:paraId="14B779DB" w14:textId="77777777" w:rsidR="004714FB" w:rsidRPr="00CD7680" w:rsidRDefault="004714FB" w:rsidP="004714FB">
      <w:pPr>
        <w:pStyle w:val="NoSpacing"/>
        <w:rPr>
          <w:sz w:val="22"/>
          <w:szCs w:val="22"/>
        </w:rPr>
      </w:pPr>
    </w:p>
    <w:p w14:paraId="5DCA7516" w14:textId="77777777" w:rsidR="004714FB" w:rsidRPr="00CD7680" w:rsidRDefault="004714FB" w:rsidP="001658A9">
      <w:pPr>
        <w:pStyle w:val="NoSpacing"/>
        <w:ind w:left="720" w:right="1440"/>
        <w:jc w:val="both"/>
        <w:rPr>
          <w:sz w:val="22"/>
          <w:szCs w:val="22"/>
        </w:rPr>
      </w:pPr>
      <w:r w:rsidRPr="00CD7680">
        <w:rPr>
          <w:sz w:val="22"/>
          <w:szCs w:val="22"/>
        </w:rPr>
        <w:t xml:space="preserve">Use, duplication, or disclosure is subject to the restrictions as stated in Agreement </w:t>
      </w:r>
      <w:r w:rsidRPr="00BE6C17">
        <w:rPr>
          <w:color w:val="00B0F0"/>
          <w:sz w:val="22"/>
          <w:szCs w:val="22"/>
        </w:rPr>
        <w:t xml:space="preserve">HR0011-XX-3-XXXX </w:t>
      </w:r>
      <w:r w:rsidRPr="00CD7680">
        <w:rPr>
          <w:sz w:val="22"/>
          <w:szCs w:val="22"/>
        </w:rPr>
        <w:t>between the Government and the Performer.</w:t>
      </w:r>
    </w:p>
    <w:p w14:paraId="3AFAC57A" w14:textId="77777777" w:rsidR="004714FB" w:rsidRPr="00CD7680" w:rsidRDefault="004714FB" w:rsidP="004714FB">
      <w:pPr>
        <w:pStyle w:val="NoSpacing"/>
        <w:rPr>
          <w:sz w:val="22"/>
          <w:szCs w:val="22"/>
        </w:rPr>
      </w:pPr>
    </w:p>
    <w:p w14:paraId="4176B628" w14:textId="77777777" w:rsidR="004714FB" w:rsidRPr="00CD7680" w:rsidRDefault="004714FB" w:rsidP="004714FB">
      <w:pPr>
        <w:pStyle w:val="NoSpacing"/>
        <w:rPr>
          <w:b/>
          <w:sz w:val="22"/>
          <w:szCs w:val="22"/>
        </w:rPr>
      </w:pPr>
      <w:r w:rsidRPr="00CD7680">
        <w:rPr>
          <w:b/>
          <w:sz w:val="22"/>
          <w:szCs w:val="22"/>
        </w:rPr>
        <w:t>C.            Lower Tier Agreements</w:t>
      </w:r>
    </w:p>
    <w:p w14:paraId="0236F866" w14:textId="77777777" w:rsidR="004714FB" w:rsidRPr="00CD7680" w:rsidRDefault="004714FB" w:rsidP="004714FB">
      <w:pPr>
        <w:pStyle w:val="NoSpacing"/>
        <w:rPr>
          <w:sz w:val="22"/>
          <w:szCs w:val="22"/>
        </w:rPr>
      </w:pPr>
    </w:p>
    <w:p w14:paraId="11E408B2" w14:textId="77777777" w:rsidR="004714FB" w:rsidRPr="00CD7680" w:rsidRDefault="004714FB" w:rsidP="004714FB">
      <w:pPr>
        <w:pStyle w:val="NoSpacing"/>
        <w:rPr>
          <w:sz w:val="22"/>
          <w:szCs w:val="22"/>
        </w:rPr>
      </w:pPr>
      <w:r w:rsidRPr="00CD7680">
        <w:rPr>
          <w:sz w:val="22"/>
          <w:szCs w:val="22"/>
        </w:rPr>
        <w:t xml:space="preserve">The Performer shall include this Article, suitably modified to identify the Parties, in all subcontracts or lower tier agreements, regardless of tier, for experimental, developmental, or research work.  </w:t>
      </w:r>
    </w:p>
    <w:p w14:paraId="742E4B83" w14:textId="77777777" w:rsidR="004714FB" w:rsidRPr="00CD7680" w:rsidRDefault="004714FB" w:rsidP="004714FB">
      <w:pPr>
        <w:pStyle w:val="NoSpacing"/>
        <w:rPr>
          <w:b/>
          <w:sz w:val="22"/>
          <w:szCs w:val="22"/>
        </w:rPr>
      </w:pPr>
    </w:p>
    <w:p w14:paraId="2F13CFEF" w14:textId="77777777" w:rsidR="004714FB" w:rsidRPr="00CD7680" w:rsidRDefault="004714FB" w:rsidP="004714FB">
      <w:pPr>
        <w:pStyle w:val="NoSpacing"/>
        <w:rPr>
          <w:b/>
          <w:sz w:val="22"/>
          <w:szCs w:val="22"/>
        </w:rPr>
      </w:pPr>
      <w:r w:rsidRPr="00CD7680">
        <w:rPr>
          <w:b/>
          <w:sz w:val="22"/>
          <w:szCs w:val="22"/>
        </w:rPr>
        <w:t>ARTICLE VIII:   FOREIGN ACCESS TO TECHNOLOGY</w:t>
      </w:r>
    </w:p>
    <w:p w14:paraId="261CDAAB" w14:textId="77777777" w:rsidR="004714FB" w:rsidRPr="00CD7680" w:rsidRDefault="004714FB" w:rsidP="004714FB">
      <w:pPr>
        <w:pStyle w:val="NoSpacing"/>
        <w:rPr>
          <w:b/>
          <w:sz w:val="22"/>
          <w:szCs w:val="22"/>
        </w:rPr>
      </w:pPr>
    </w:p>
    <w:p w14:paraId="3BFD999A" w14:textId="2BE59409" w:rsidR="004714FB" w:rsidRPr="00CD7680" w:rsidRDefault="004714FB" w:rsidP="004714FB">
      <w:pPr>
        <w:pStyle w:val="NoSpacing"/>
        <w:rPr>
          <w:sz w:val="22"/>
          <w:szCs w:val="22"/>
        </w:rPr>
      </w:pPr>
      <w:r w:rsidRPr="00CD7680">
        <w:rPr>
          <w:sz w:val="22"/>
          <w:szCs w:val="22"/>
        </w:rPr>
        <w:lastRenderedPageBreak/>
        <w:t xml:space="preserve">This Article shall remain in effect during the term of the Agreement and for </w:t>
      </w:r>
      <w:r w:rsidR="00AE5E06" w:rsidRPr="00BE6C17">
        <w:rPr>
          <w:color w:val="00B0F0"/>
          <w:sz w:val="22"/>
          <w:szCs w:val="22"/>
        </w:rPr>
        <w:t>[</w:t>
      </w:r>
      <w:r w:rsidR="00AE5E06" w:rsidRPr="00BE6C17">
        <w:rPr>
          <w:i/>
          <w:color w:val="00B0F0"/>
          <w:sz w:val="22"/>
          <w:szCs w:val="22"/>
        </w:rPr>
        <w:t xml:space="preserve">INSERT NUMBER OF YEARS </w:t>
      </w:r>
      <w:r w:rsidR="00AE5E06" w:rsidRPr="00BE6C17">
        <w:rPr>
          <w:color w:val="00B0F0"/>
          <w:sz w:val="22"/>
          <w:szCs w:val="22"/>
        </w:rPr>
        <w:t>(xx)]</w:t>
      </w:r>
      <w:r w:rsidR="00AE5E06">
        <w:rPr>
          <w:sz w:val="22"/>
          <w:szCs w:val="22"/>
        </w:rPr>
        <w:t xml:space="preserve"> </w:t>
      </w:r>
      <w:r w:rsidRPr="00CD7680">
        <w:rPr>
          <w:sz w:val="22"/>
          <w:szCs w:val="22"/>
        </w:rPr>
        <w:t>years thereafter.</w:t>
      </w:r>
    </w:p>
    <w:p w14:paraId="0AFA8DBA" w14:textId="77777777" w:rsidR="004714FB" w:rsidRPr="00CD7680" w:rsidRDefault="004714FB" w:rsidP="004714FB">
      <w:pPr>
        <w:pStyle w:val="NoSpacing"/>
        <w:rPr>
          <w:sz w:val="22"/>
          <w:szCs w:val="22"/>
        </w:rPr>
      </w:pPr>
    </w:p>
    <w:p w14:paraId="491BD7CF" w14:textId="77777777" w:rsidR="004714FB" w:rsidRPr="00CD7680" w:rsidRDefault="004714FB" w:rsidP="004714FB">
      <w:pPr>
        <w:pStyle w:val="NoSpacing"/>
        <w:rPr>
          <w:sz w:val="22"/>
          <w:szCs w:val="22"/>
        </w:rPr>
      </w:pPr>
      <w:r w:rsidRPr="00CD7680">
        <w:rPr>
          <w:b/>
          <w:sz w:val="22"/>
          <w:szCs w:val="22"/>
        </w:rPr>
        <w:t>A.</w:t>
      </w:r>
      <w:r w:rsidRPr="00CD7680">
        <w:rPr>
          <w:b/>
          <w:sz w:val="22"/>
          <w:szCs w:val="22"/>
        </w:rPr>
        <w:tab/>
        <w:t>General</w:t>
      </w:r>
    </w:p>
    <w:p w14:paraId="4C3305BA" w14:textId="77777777" w:rsidR="004714FB" w:rsidRPr="00CD7680" w:rsidRDefault="004714FB" w:rsidP="004714FB">
      <w:pPr>
        <w:pStyle w:val="NoSpacing"/>
        <w:rPr>
          <w:sz w:val="22"/>
          <w:szCs w:val="22"/>
        </w:rPr>
      </w:pPr>
    </w:p>
    <w:p w14:paraId="5C6F8F21" w14:textId="216CDE03" w:rsidR="0034775D" w:rsidRDefault="0034775D" w:rsidP="001658A9">
      <w:pPr>
        <w:spacing w:after="0" w:line="240" w:lineRule="auto"/>
        <w:rPr>
          <w:rFonts w:ascii="Times New Roman" w:hAnsi="Times New Roman"/>
        </w:rPr>
      </w:pPr>
      <w:r w:rsidRPr="0034775D">
        <w:rPr>
          <w:rFonts w:ascii="Times New Roman" w:hAnsi="Times New Roman"/>
        </w:rPr>
        <w:t>The Parties agree that research findings and technology developments arising under this Agreement may constitute a significant enhancement to the national defense, and to the economic vitality of the United States.  Accordingly, access to i</w:t>
      </w:r>
      <w:r w:rsidRPr="001658A9">
        <w:rPr>
          <w:rFonts w:ascii="Times New Roman" w:hAnsi="Times New Roman"/>
        </w:rPr>
        <w:t xml:space="preserve">mportant technology developments under this Agreement by Foreign Firms or Institutions must be carefully controlled.  The controls contemplated in this Article are in addition to, and are not intended to change or supersede, </w:t>
      </w:r>
      <w:r w:rsidR="00C60BA0" w:rsidRPr="00C60BA0">
        <w:rPr>
          <w:rFonts w:ascii="Times New Roman" w:hAnsi="Times New Roman"/>
        </w:rPr>
        <w:t xml:space="preserve">the provisions of the International Traffic in Arms Regulations (22 C.F.R. Part 120, </w:t>
      </w:r>
      <w:r w:rsidR="00C60BA0" w:rsidRPr="00C60BA0">
        <w:rPr>
          <w:rFonts w:ascii="Times New Roman" w:hAnsi="Times New Roman"/>
          <w:i/>
        </w:rPr>
        <w:t>et seq.</w:t>
      </w:r>
      <w:r w:rsidR="00C60BA0" w:rsidRPr="00C60BA0">
        <w:rPr>
          <w:rFonts w:ascii="Times New Roman" w:hAnsi="Times New Roman"/>
        </w:rPr>
        <w:t xml:space="preserve">), </w:t>
      </w:r>
      <w:r w:rsidR="00AE5E06" w:rsidRPr="009F330D">
        <w:rPr>
          <w:rFonts w:ascii="Times New Roman" w:hAnsi="Times New Roman"/>
        </w:rPr>
        <w:t>National Industrial Security Program Operating Manual (NISPOM) (32 C.F.R. Part 117, et seq.)</w:t>
      </w:r>
      <w:r w:rsidR="00C60BA0" w:rsidRPr="00C60BA0">
        <w:rPr>
          <w:rFonts w:ascii="Times New Roman" w:hAnsi="Times New Roman"/>
        </w:rPr>
        <w:t xml:space="preserve">, and the Department of Commerce’s Export Administration Regulations (15 C.F.R. Part 730, </w:t>
      </w:r>
      <w:r w:rsidR="00C60BA0" w:rsidRPr="00C60BA0">
        <w:rPr>
          <w:rFonts w:ascii="Times New Roman" w:hAnsi="Times New Roman"/>
          <w:i/>
        </w:rPr>
        <w:t>et seq.</w:t>
      </w:r>
      <w:r w:rsidR="00C60BA0" w:rsidRPr="00C60BA0">
        <w:rPr>
          <w:rFonts w:ascii="Times New Roman" w:hAnsi="Times New Roman"/>
        </w:rPr>
        <w:t>).</w:t>
      </w:r>
    </w:p>
    <w:p w14:paraId="3ED2C7AB" w14:textId="77777777" w:rsidR="001658A9" w:rsidRPr="0034775D" w:rsidRDefault="001658A9" w:rsidP="001658A9">
      <w:pPr>
        <w:spacing w:after="0" w:line="240" w:lineRule="auto"/>
        <w:rPr>
          <w:rFonts w:ascii="Times New Roman" w:hAnsi="Times New Roman"/>
        </w:rPr>
      </w:pPr>
    </w:p>
    <w:p w14:paraId="3742CD6E"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Restrictions on Sale or Transfer of Technology to Foreign Firms or Institutions</w:t>
      </w:r>
    </w:p>
    <w:p w14:paraId="18CFB46E" w14:textId="77777777" w:rsidR="004714FB" w:rsidRPr="00CD7680" w:rsidRDefault="004714FB" w:rsidP="004714FB">
      <w:pPr>
        <w:pStyle w:val="NoSpacing"/>
        <w:rPr>
          <w:sz w:val="22"/>
          <w:szCs w:val="22"/>
        </w:rPr>
      </w:pPr>
    </w:p>
    <w:p w14:paraId="73498DAA" w14:textId="10A018F5"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In order to promote the national security interests of the United States and to effectuate the policies that underlie the regulations cited above, the procedures stated in </w:t>
      </w:r>
      <w:r w:rsidR="00AB267A">
        <w:rPr>
          <w:sz w:val="22"/>
          <w:szCs w:val="22"/>
        </w:rPr>
        <w:t>Subparagraph</w:t>
      </w:r>
      <w:r w:rsidRPr="00CD7680">
        <w:rPr>
          <w:sz w:val="22"/>
          <w:szCs w:val="22"/>
        </w:rPr>
        <w:t xml:space="preserve">s B.2, B.3, and B.4 below shall apply to any transfer of Technology.  For purposes of this </w:t>
      </w:r>
      <w:r w:rsidR="00AB267A">
        <w:rPr>
          <w:sz w:val="22"/>
          <w:szCs w:val="22"/>
        </w:rPr>
        <w:t>Paragraph</w:t>
      </w:r>
      <w:r w:rsidRPr="00CD7680">
        <w:rPr>
          <w:sz w:val="22"/>
          <w:szCs w:val="22"/>
        </w:rPr>
        <w:t>, a transfer includes a sale of the company, and sales or licensing of Technology.  Transfers do not include:</w:t>
      </w:r>
    </w:p>
    <w:p w14:paraId="67CCAB51" w14:textId="77777777" w:rsidR="004714FB" w:rsidRPr="00CD7680" w:rsidRDefault="004714FB" w:rsidP="004714FB">
      <w:pPr>
        <w:pStyle w:val="NoSpacing"/>
        <w:rPr>
          <w:sz w:val="22"/>
          <w:szCs w:val="22"/>
        </w:rPr>
      </w:pPr>
    </w:p>
    <w:p w14:paraId="31D5264E" w14:textId="77777777" w:rsidR="004714FB" w:rsidRPr="00CD7680" w:rsidRDefault="004714FB" w:rsidP="001658A9">
      <w:pPr>
        <w:pStyle w:val="NoSpacing"/>
        <w:numPr>
          <w:ilvl w:val="0"/>
          <w:numId w:val="25"/>
        </w:numPr>
        <w:ind w:left="1440"/>
        <w:rPr>
          <w:sz w:val="22"/>
          <w:szCs w:val="22"/>
        </w:rPr>
      </w:pPr>
      <w:r w:rsidRPr="00CD7680">
        <w:rPr>
          <w:sz w:val="22"/>
          <w:szCs w:val="22"/>
        </w:rPr>
        <w:t>sales of products or components, or</w:t>
      </w:r>
    </w:p>
    <w:p w14:paraId="592B5D0B" w14:textId="77777777" w:rsidR="00865249" w:rsidRPr="00CD7680" w:rsidRDefault="00865249" w:rsidP="001658A9">
      <w:pPr>
        <w:pStyle w:val="NoSpacing"/>
        <w:ind w:left="1440" w:hanging="720"/>
        <w:rPr>
          <w:sz w:val="22"/>
          <w:szCs w:val="22"/>
        </w:rPr>
      </w:pPr>
    </w:p>
    <w:p w14:paraId="6F9D5F9C" w14:textId="77777777" w:rsidR="004714FB" w:rsidRPr="00CD7680" w:rsidRDefault="004714FB" w:rsidP="001658A9">
      <w:pPr>
        <w:pStyle w:val="NoSpacing"/>
        <w:numPr>
          <w:ilvl w:val="0"/>
          <w:numId w:val="25"/>
        </w:numPr>
        <w:ind w:left="1440"/>
        <w:rPr>
          <w:sz w:val="22"/>
          <w:szCs w:val="22"/>
        </w:rPr>
      </w:pPr>
      <w:r w:rsidRPr="00CD7680">
        <w:rPr>
          <w:sz w:val="22"/>
          <w:szCs w:val="22"/>
        </w:rPr>
        <w:t>licenses of software or documentation related to sales of products or components, or</w:t>
      </w:r>
    </w:p>
    <w:p w14:paraId="0369E41A" w14:textId="77777777" w:rsidR="00865249" w:rsidRPr="00CD7680" w:rsidRDefault="00865249" w:rsidP="001658A9">
      <w:pPr>
        <w:pStyle w:val="NoSpacing"/>
        <w:ind w:left="1440" w:hanging="720"/>
        <w:rPr>
          <w:sz w:val="22"/>
          <w:szCs w:val="22"/>
        </w:rPr>
      </w:pPr>
    </w:p>
    <w:p w14:paraId="106079D0" w14:textId="77777777" w:rsidR="004714FB" w:rsidRPr="00CD7680" w:rsidRDefault="004714FB" w:rsidP="001658A9">
      <w:pPr>
        <w:pStyle w:val="NoSpacing"/>
        <w:numPr>
          <w:ilvl w:val="0"/>
          <w:numId w:val="25"/>
        </w:numPr>
        <w:ind w:left="1440"/>
        <w:rPr>
          <w:sz w:val="22"/>
          <w:szCs w:val="22"/>
        </w:rPr>
      </w:pPr>
      <w:r w:rsidRPr="00CD7680">
        <w:rPr>
          <w:sz w:val="22"/>
          <w:szCs w:val="22"/>
        </w:rPr>
        <w:t>transfer to foreign subsidiaries of the Performer for purposes related to this Agreement, or</w:t>
      </w:r>
    </w:p>
    <w:p w14:paraId="602DD529" w14:textId="77777777" w:rsidR="00865249" w:rsidRPr="00CD7680" w:rsidRDefault="00865249" w:rsidP="001658A9">
      <w:pPr>
        <w:pStyle w:val="NoSpacing"/>
        <w:ind w:left="1440" w:hanging="720"/>
        <w:rPr>
          <w:sz w:val="22"/>
          <w:szCs w:val="22"/>
        </w:rPr>
      </w:pPr>
    </w:p>
    <w:p w14:paraId="5957735D" w14:textId="77777777" w:rsidR="004714FB" w:rsidRPr="00CD7680" w:rsidRDefault="004714FB" w:rsidP="001658A9">
      <w:pPr>
        <w:pStyle w:val="NoSpacing"/>
        <w:ind w:left="1440" w:hanging="720"/>
        <w:rPr>
          <w:sz w:val="22"/>
          <w:szCs w:val="22"/>
        </w:rPr>
      </w:pPr>
      <w:r w:rsidRPr="00CD7680">
        <w:rPr>
          <w:sz w:val="22"/>
          <w:szCs w:val="22"/>
        </w:rPr>
        <w:t>(d)</w:t>
      </w:r>
      <w:r w:rsidRPr="00CD7680">
        <w:rPr>
          <w:sz w:val="22"/>
          <w:szCs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0AF19F17" w14:textId="77777777" w:rsidR="004714FB" w:rsidRPr="00CD7680" w:rsidRDefault="004714FB" w:rsidP="004714FB">
      <w:pPr>
        <w:pStyle w:val="NoSpacing"/>
        <w:rPr>
          <w:sz w:val="22"/>
          <w:szCs w:val="22"/>
        </w:rPr>
      </w:pPr>
    </w:p>
    <w:p w14:paraId="7270E2D6"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transfer but which provide substantially equivalent benefits to the Performer.</w:t>
      </w:r>
    </w:p>
    <w:p w14:paraId="6FBB0F65" w14:textId="77777777" w:rsidR="004714FB" w:rsidRPr="00CD7680" w:rsidRDefault="004714FB" w:rsidP="004714FB">
      <w:pPr>
        <w:pStyle w:val="NoSpacing"/>
        <w:rPr>
          <w:sz w:val="22"/>
          <w:szCs w:val="22"/>
        </w:rPr>
      </w:pPr>
    </w:p>
    <w:p w14:paraId="764A8602" w14:textId="688DCA2A"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In any event, the Performer shall provide written notice to the DARPA </w:t>
      </w:r>
      <w:r w:rsidR="00865249" w:rsidRPr="00CD7680">
        <w:rPr>
          <w:sz w:val="22"/>
          <w:szCs w:val="22"/>
        </w:rPr>
        <w:t>AOR</w:t>
      </w:r>
      <w:r w:rsidRPr="00CD7680">
        <w:rPr>
          <w:sz w:val="22"/>
          <w:szCs w:val="22"/>
        </w:rPr>
        <w:t xml:space="preserve"> and </w:t>
      </w:r>
      <w:r w:rsidR="00865249" w:rsidRPr="00CD7680">
        <w:rPr>
          <w:sz w:val="22"/>
          <w:szCs w:val="22"/>
        </w:rPr>
        <w:t>AO</w:t>
      </w:r>
      <w:r w:rsidRPr="00CD7680">
        <w:rPr>
          <w:sz w:val="22"/>
          <w:szCs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Performer’s written notification, the DARPA </w:t>
      </w:r>
      <w:r w:rsidR="00865249" w:rsidRPr="00CD7680">
        <w:rPr>
          <w:sz w:val="22"/>
          <w:szCs w:val="22"/>
        </w:rPr>
        <w:t>AO</w:t>
      </w:r>
      <w:r w:rsidRPr="00CD7680">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V, Disputes.  No transfer shall take place until a decision is rendered.</w:t>
      </w:r>
    </w:p>
    <w:p w14:paraId="2403DF5B" w14:textId="77777777" w:rsidR="004714FB" w:rsidRPr="00CD7680" w:rsidRDefault="004714FB" w:rsidP="004714FB">
      <w:pPr>
        <w:pStyle w:val="NoSpacing"/>
        <w:rPr>
          <w:sz w:val="22"/>
          <w:szCs w:val="22"/>
        </w:rPr>
      </w:pPr>
    </w:p>
    <w:p w14:paraId="439C7DCD" w14:textId="77777777" w:rsidR="004714FB" w:rsidRPr="00CD7680" w:rsidRDefault="004714FB" w:rsidP="004714FB">
      <w:pPr>
        <w:pStyle w:val="NoSpacing"/>
        <w:rPr>
          <w:sz w:val="22"/>
          <w:szCs w:val="22"/>
        </w:rPr>
      </w:pPr>
      <w:r w:rsidRPr="00CD7680">
        <w:rPr>
          <w:sz w:val="22"/>
          <w:szCs w:val="22"/>
        </w:rPr>
        <w:tab/>
        <w:t>4.</w:t>
      </w:r>
      <w:r w:rsidRPr="00CD7680">
        <w:rPr>
          <w:sz w:val="22"/>
          <w:szCs w:val="22"/>
        </w:rPr>
        <w:tab/>
        <w:t xml:space="preserve">In the event a transfer of Technology to Foreign Firms or Institutions which is NOT approved by DARPA takes place, the Performer shall (a) refund to DARPA funds paid for the development of the Technology and (b) the Government shall have a non-exclusive, nontransferable, </w:t>
      </w:r>
      <w:r w:rsidRPr="00CD7680">
        <w:rPr>
          <w:sz w:val="22"/>
          <w:szCs w:val="22"/>
        </w:rPr>
        <w:lastRenderedPageBreak/>
        <w:t>irrevocable, paid-up license to practice or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6592EFD8" w14:textId="77777777" w:rsidR="00865249" w:rsidRPr="00CD7680" w:rsidRDefault="00865249" w:rsidP="004714FB">
      <w:pPr>
        <w:pStyle w:val="NoSpacing"/>
        <w:rPr>
          <w:sz w:val="22"/>
          <w:szCs w:val="22"/>
        </w:rPr>
      </w:pPr>
    </w:p>
    <w:p w14:paraId="51083185" w14:textId="77777777" w:rsidR="004714FB" w:rsidRPr="00CD7680" w:rsidRDefault="004714FB" w:rsidP="004714FB">
      <w:pPr>
        <w:pStyle w:val="NoSpacing"/>
        <w:rPr>
          <w:sz w:val="22"/>
          <w:szCs w:val="22"/>
        </w:rPr>
      </w:pPr>
      <w:r w:rsidRPr="00CD7680">
        <w:rPr>
          <w:b/>
          <w:sz w:val="22"/>
          <w:szCs w:val="22"/>
        </w:rPr>
        <w:t>C.</w:t>
      </w:r>
      <w:r w:rsidRPr="00CD7680">
        <w:rPr>
          <w:b/>
          <w:sz w:val="22"/>
          <w:szCs w:val="22"/>
        </w:rPr>
        <w:tab/>
        <w:t>Lower Tier Agreements</w:t>
      </w:r>
    </w:p>
    <w:p w14:paraId="4260A56A" w14:textId="77777777" w:rsidR="004714FB" w:rsidRPr="00CD7680" w:rsidRDefault="004714FB" w:rsidP="004714FB">
      <w:pPr>
        <w:pStyle w:val="NoSpacing"/>
        <w:rPr>
          <w:sz w:val="22"/>
          <w:szCs w:val="22"/>
        </w:rPr>
      </w:pPr>
    </w:p>
    <w:p w14:paraId="10B6B525" w14:textId="77777777" w:rsidR="004714FB" w:rsidRPr="00CD7680" w:rsidRDefault="004714FB" w:rsidP="004714FB">
      <w:pPr>
        <w:pStyle w:val="NoSpacing"/>
        <w:rPr>
          <w:sz w:val="22"/>
          <w:szCs w:val="22"/>
        </w:rPr>
      </w:pPr>
      <w:r w:rsidRPr="00CD7680">
        <w:rPr>
          <w:sz w:val="22"/>
          <w:szCs w:val="22"/>
        </w:rPr>
        <w:t>The Performer shall include this Article, suitably modified, to identify the Parties, in all subcontracts or lower tier agreements, regardless of tier, for experimental, developmental, or research work.</w:t>
      </w:r>
    </w:p>
    <w:p w14:paraId="4C4FF38E" w14:textId="77777777" w:rsidR="004714FB" w:rsidRPr="00CD7680" w:rsidRDefault="004714FB" w:rsidP="004714FB">
      <w:pPr>
        <w:pStyle w:val="NoSpacing"/>
        <w:rPr>
          <w:sz w:val="22"/>
          <w:szCs w:val="22"/>
        </w:rPr>
      </w:pPr>
    </w:p>
    <w:p w14:paraId="323F6162" w14:textId="4992FB38" w:rsidR="004714FB" w:rsidRPr="00CD7680" w:rsidRDefault="004714FB" w:rsidP="004714FB">
      <w:pPr>
        <w:pStyle w:val="NoSpacing"/>
        <w:rPr>
          <w:b/>
          <w:sz w:val="22"/>
          <w:szCs w:val="22"/>
        </w:rPr>
      </w:pPr>
      <w:r w:rsidRPr="00CD7680">
        <w:rPr>
          <w:b/>
          <w:sz w:val="22"/>
          <w:szCs w:val="22"/>
        </w:rPr>
        <w:t>ARTICLE IX:   TITLE TO AND DISPOSITION OF PROPERTY</w:t>
      </w:r>
    </w:p>
    <w:p w14:paraId="4487BB6D" w14:textId="77777777" w:rsidR="004714FB" w:rsidRPr="00CD7680" w:rsidRDefault="004714FB" w:rsidP="004714FB">
      <w:pPr>
        <w:pStyle w:val="NoSpacing"/>
        <w:rPr>
          <w:b/>
          <w:sz w:val="22"/>
          <w:szCs w:val="22"/>
        </w:rPr>
      </w:pPr>
    </w:p>
    <w:p w14:paraId="262E21BC" w14:textId="541A5A97" w:rsidR="004714FB" w:rsidRPr="00CD7680" w:rsidRDefault="004714FB" w:rsidP="004714FB">
      <w:pPr>
        <w:pStyle w:val="NoSpacing"/>
        <w:rPr>
          <w:b/>
          <w:sz w:val="22"/>
          <w:szCs w:val="22"/>
        </w:rPr>
      </w:pPr>
      <w:r w:rsidRPr="00CD7680">
        <w:rPr>
          <w:b/>
          <w:sz w:val="22"/>
          <w:szCs w:val="22"/>
        </w:rPr>
        <w:t>A.</w:t>
      </w:r>
      <w:r w:rsidRPr="00CD7680">
        <w:rPr>
          <w:b/>
          <w:sz w:val="22"/>
          <w:szCs w:val="22"/>
        </w:rPr>
        <w:tab/>
        <w:t>Title to Property</w:t>
      </w:r>
      <w:r w:rsidR="002A7017" w:rsidRPr="002A7017">
        <w:rPr>
          <w:b/>
          <w:i/>
          <w:sz w:val="22"/>
          <w:szCs w:val="22"/>
        </w:rPr>
        <w:t xml:space="preserve"> </w:t>
      </w:r>
      <w:r w:rsidR="002A7017" w:rsidRPr="00BE6C17">
        <w:rPr>
          <w:b/>
          <w:i/>
          <w:color w:val="00B0F0"/>
          <w:sz w:val="22"/>
          <w:szCs w:val="22"/>
        </w:rPr>
        <w:t>(USE THIS PARAGRAPH IF NO PROPERTY BEING ACQUIRED OVER $</w:t>
      </w:r>
      <w:r w:rsidR="00607112">
        <w:rPr>
          <w:b/>
          <w:i/>
          <w:color w:val="00B0F0"/>
          <w:sz w:val="22"/>
          <w:szCs w:val="22"/>
        </w:rPr>
        <w:t>10</w:t>
      </w:r>
      <w:r w:rsidR="002A7017" w:rsidRPr="00BE6C17">
        <w:rPr>
          <w:b/>
          <w:i/>
          <w:color w:val="00B0F0"/>
          <w:sz w:val="22"/>
          <w:szCs w:val="22"/>
        </w:rPr>
        <w:t xml:space="preserve">,000, AND DELETE ATTACHMENT </w:t>
      </w:r>
      <w:r w:rsidR="004F6EDB">
        <w:rPr>
          <w:b/>
          <w:i/>
          <w:color w:val="00B0F0"/>
          <w:sz w:val="22"/>
          <w:szCs w:val="22"/>
        </w:rPr>
        <w:t>8</w:t>
      </w:r>
      <w:r w:rsidR="002A7017" w:rsidRPr="00BE6C17">
        <w:rPr>
          <w:b/>
          <w:i/>
          <w:color w:val="00B0F0"/>
          <w:sz w:val="22"/>
          <w:szCs w:val="22"/>
        </w:rPr>
        <w:t xml:space="preserve"> FROM TABLE OF CONTENTS AND AGREEMENT.)</w:t>
      </w:r>
    </w:p>
    <w:p w14:paraId="52D0FAAB" w14:textId="77777777" w:rsidR="004714FB" w:rsidRPr="00CD7680" w:rsidRDefault="004714FB" w:rsidP="004714FB">
      <w:pPr>
        <w:pStyle w:val="NoSpacing"/>
        <w:rPr>
          <w:b/>
          <w:sz w:val="22"/>
          <w:szCs w:val="22"/>
        </w:rPr>
      </w:pPr>
    </w:p>
    <w:p w14:paraId="362D5600" w14:textId="62292DB7" w:rsidR="004714FB" w:rsidRPr="00CD7680" w:rsidRDefault="004714FB" w:rsidP="004714FB">
      <w:pPr>
        <w:pStyle w:val="NoSpacing"/>
        <w:rPr>
          <w:sz w:val="22"/>
          <w:szCs w:val="22"/>
        </w:rPr>
      </w:pPr>
      <w:r w:rsidRPr="00CD7680">
        <w:rPr>
          <w:sz w:val="22"/>
          <w:szCs w:val="22"/>
        </w:rPr>
        <w:t>No significant items of property are expected to be acquired under this Agreement.  Title to each item of property acquired under this Agreement with an acquisition value of $</w:t>
      </w:r>
      <w:r w:rsidR="00607112">
        <w:rPr>
          <w:sz w:val="22"/>
          <w:szCs w:val="22"/>
        </w:rPr>
        <w:t>10</w:t>
      </w:r>
      <w:r w:rsidRPr="00CD7680">
        <w:rPr>
          <w:sz w:val="22"/>
          <w:szCs w:val="22"/>
        </w:rPr>
        <w:t xml:space="preserve">,000 or less shall vest in the Performer upon acquisition with no further obligation of the Parties unless otherwise determined by the </w:t>
      </w:r>
      <w:r w:rsidR="00865249" w:rsidRPr="00CD7680">
        <w:rPr>
          <w:sz w:val="22"/>
          <w:szCs w:val="22"/>
        </w:rPr>
        <w:t>AO</w:t>
      </w:r>
      <w:r w:rsidRPr="00CD7680">
        <w:rPr>
          <w:sz w:val="22"/>
          <w:szCs w:val="22"/>
        </w:rPr>
        <w:t>.  Should any item of property with an acquisition value greater than $</w:t>
      </w:r>
      <w:r w:rsidR="00607112">
        <w:rPr>
          <w:sz w:val="22"/>
          <w:szCs w:val="22"/>
        </w:rPr>
        <w:t>10</w:t>
      </w:r>
      <w:r w:rsidRPr="00CD7680">
        <w:rPr>
          <w:sz w:val="22"/>
          <w:szCs w:val="22"/>
        </w:rPr>
        <w:t xml:space="preserve">,000 be required, the Performer shall obtain prior written approval of the </w:t>
      </w:r>
      <w:r w:rsidR="00865249" w:rsidRPr="00CD7680">
        <w:rPr>
          <w:sz w:val="22"/>
          <w:szCs w:val="22"/>
        </w:rPr>
        <w:t>AO</w:t>
      </w:r>
      <w:r w:rsidRPr="00CD7680">
        <w:rPr>
          <w:sz w:val="22"/>
          <w:szCs w:val="22"/>
        </w:rPr>
        <w:t>.  Title to this property shall also vest in the Performer upon acquisition. The Performer shall be responsible for the maintenance, repair, protection, and preservation of all property at its own expense.</w:t>
      </w:r>
    </w:p>
    <w:p w14:paraId="23D0105D" w14:textId="2C84ACF9" w:rsidR="00AE5E06" w:rsidRPr="008C495E" w:rsidRDefault="00AE5E06">
      <w:pPr>
        <w:pStyle w:val="NoSpacing"/>
        <w:rPr>
          <w:sz w:val="22"/>
          <w:szCs w:val="22"/>
        </w:rPr>
      </w:pPr>
    </w:p>
    <w:p w14:paraId="06125BF2" w14:textId="04014109" w:rsidR="00AE5E06" w:rsidRPr="00BE6C17" w:rsidRDefault="00AE5E06" w:rsidP="00AE5E06">
      <w:pPr>
        <w:pStyle w:val="NoSpacing"/>
        <w:rPr>
          <w:b/>
          <w:color w:val="00B0F0"/>
          <w:sz w:val="22"/>
          <w:szCs w:val="22"/>
        </w:rPr>
      </w:pPr>
      <w:r w:rsidRPr="00CD7680">
        <w:rPr>
          <w:b/>
          <w:sz w:val="22"/>
          <w:szCs w:val="22"/>
        </w:rPr>
        <w:t>A.</w:t>
      </w:r>
      <w:r w:rsidRPr="00CD7680">
        <w:rPr>
          <w:b/>
          <w:sz w:val="22"/>
          <w:szCs w:val="22"/>
        </w:rPr>
        <w:tab/>
        <w:t>Title to Property</w:t>
      </w:r>
      <w:r w:rsidRPr="00AE5E06">
        <w:rPr>
          <w:b/>
          <w:i/>
          <w:sz w:val="22"/>
          <w:szCs w:val="22"/>
        </w:rPr>
        <w:t xml:space="preserve"> </w:t>
      </w:r>
      <w:r w:rsidRPr="00BE6C17">
        <w:rPr>
          <w:b/>
          <w:i/>
          <w:color w:val="00B0F0"/>
          <w:sz w:val="22"/>
          <w:szCs w:val="22"/>
        </w:rPr>
        <w:t>(USE THIS PARAGRAPH IF THERE WILL BE PROPERTY ACQUIRED OVER $</w:t>
      </w:r>
      <w:r w:rsidR="00607112">
        <w:rPr>
          <w:b/>
          <w:i/>
          <w:color w:val="00B0F0"/>
          <w:sz w:val="22"/>
          <w:szCs w:val="22"/>
        </w:rPr>
        <w:t>10</w:t>
      </w:r>
      <w:r w:rsidRPr="00BE6C17">
        <w:rPr>
          <w:b/>
          <w:i/>
          <w:color w:val="00B0F0"/>
          <w:sz w:val="22"/>
          <w:szCs w:val="22"/>
        </w:rPr>
        <w:t xml:space="preserve">,000, AND USE ATTACHMENT </w:t>
      </w:r>
      <w:r w:rsidR="004F6EDB">
        <w:rPr>
          <w:b/>
          <w:i/>
          <w:color w:val="00B0F0"/>
          <w:sz w:val="22"/>
          <w:szCs w:val="22"/>
        </w:rPr>
        <w:t>8</w:t>
      </w:r>
      <w:r w:rsidRPr="00BE6C17">
        <w:rPr>
          <w:b/>
          <w:i/>
          <w:color w:val="00B0F0"/>
          <w:sz w:val="22"/>
          <w:szCs w:val="22"/>
        </w:rPr>
        <w:t xml:space="preserve"> IN TABLE OF CONTENTS AND AGREEMENT.)</w:t>
      </w:r>
    </w:p>
    <w:p w14:paraId="095E11EF" w14:textId="77777777" w:rsidR="00AE5E06" w:rsidRPr="00CD7680" w:rsidRDefault="00AE5E06" w:rsidP="00AE5E06">
      <w:pPr>
        <w:pStyle w:val="NoSpacing"/>
        <w:rPr>
          <w:b/>
          <w:sz w:val="22"/>
          <w:szCs w:val="22"/>
        </w:rPr>
      </w:pPr>
    </w:p>
    <w:p w14:paraId="78E2A815" w14:textId="7458D07A" w:rsidR="00AE5E06" w:rsidRPr="00CD7680" w:rsidRDefault="00AE5E06" w:rsidP="00AE5E06">
      <w:pPr>
        <w:pStyle w:val="NoSpacing"/>
        <w:rPr>
          <w:sz w:val="22"/>
          <w:szCs w:val="22"/>
        </w:rPr>
      </w:pPr>
      <w:r w:rsidRPr="00CD7680">
        <w:rPr>
          <w:sz w:val="22"/>
          <w:szCs w:val="22"/>
        </w:rPr>
        <w:t>The Performer will acquire property with an acquisition value greater than $</w:t>
      </w:r>
      <w:r w:rsidR="00607112">
        <w:rPr>
          <w:sz w:val="22"/>
          <w:szCs w:val="22"/>
        </w:rPr>
        <w:t>10</w:t>
      </w:r>
      <w:r w:rsidRPr="00CD7680">
        <w:rPr>
          <w:sz w:val="22"/>
          <w:szCs w:val="22"/>
        </w:rPr>
        <w:t>,000 under this Agreement</w:t>
      </w:r>
      <w:r w:rsidR="00F36677">
        <w:rPr>
          <w:sz w:val="22"/>
          <w:szCs w:val="22"/>
        </w:rPr>
        <w:t>,</w:t>
      </w:r>
      <w:r w:rsidRPr="00CD7680">
        <w:rPr>
          <w:sz w:val="22"/>
          <w:szCs w:val="22"/>
        </w:rPr>
        <w:t xml:space="preserve"> as set forth in </w:t>
      </w:r>
      <w:r w:rsidR="00F36677">
        <w:rPr>
          <w:sz w:val="22"/>
          <w:szCs w:val="22"/>
        </w:rPr>
        <w:t xml:space="preserve">Attachment </w:t>
      </w:r>
      <w:r w:rsidR="004F6EDB">
        <w:rPr>
          <w:sz w:val="22"/>
          <w:szCs w:val="22"/>
        </w:rPr>
        <w:t>8</w:t>
      </w:r>
      <w:r w:rsidR="00F36677">
        <w:rPr>
          <w:sz w:val="22"/>
          <w:szCs w:val="22"/>
        </w:rPr>
        <w:t>,</w:t>
      </w:r>
      <w:r w:rsidRPr="00CD7680">
        <w:rPr>
          <w:b/>
          <w:sz w:val="22"/>
          <w:szCs w:val="22"/>
        </w:rPr>
        <w:t xml:space="preserve"> </w:t>
      </w:r>
      <w:r w:rsidRPr="00CD7680">
        <w:rPr>
          <w:sz w:val="22"/>
          <w:szCs w:val="22"/>
        </w:rPr>
        <w:t>which is necessary to further the research and development goals of this Program and is not for the direct benefit of the Government.  Title to this property shall vest in the Performer upon acquisition.  Title to any other items of property acquired under this Agreement with an acquisition value of $</w:t>
      </w:r>
      <w:r w:rsidR="00607112">
        <w:rPr>
          <w:sz w:val="22"/>
          <w:szCs w:val="22"/>
        </w:rPr>
        <w:t>10</w:t>
      </w:r>
      <w:r w:rsidRPr="00CD7680">
        <w:rPr>
          <w:sz w:val="22"/>
          <w:szCs w:val="22"/>
        </w:rPr>
        <w:t>,000 or less shall vest in the Performer upon acquisition with no further obligation of the Parties unless otherwise determined by the AO.  Should any other item of property with an acquisition value greater than $</w:t>
      </w:r>
      <w:r w:rsidR="00607112">
        <w:rPr>
          <w:sz w:val="22"/>
          <w:szCs w:val="22"/>
        </w:rPr>
        <w:t>10</w:t>
      </w:r>
      <w:r w:rsidRPr="00CD7680">
        <w:rPr>
          <w:sz w:val="22"/>
          <w:szCs w:val="22"/>
        </w:rPr>
        <w:t xml:space="preserve">,000 be required, the Performer shall obtain prior written approval of the AO.  Title to this property shall also vest in the Performer upon acquisition. The Performer shall be responsible for the maintenance, repair, protection, and preservation of all property at its own expense.     </w:t>
      </w:r>
    </w:p>
    <w:p w14:paraId="2A57188E" w14:textId="77777777" w:rsidR="00AE5E06" w:rsidRPr="00CD7680" w:rsidRDefault="00AE5E06" w:rsidP="00AE5E06">
      <w:pPr>
        <w:pStyle w:val="NoSpacing"/>
        <w:rPr>
          <w:sz w:val="22"/>
          <w:szCs w:val="22"/>
        </w:rPr>
      </w:pPr>
    </w:p>
    <w:p w14:paraId="6A55BADA" w14:textId="77777777" w:rsidR="00AE5E06" w:rsidRPr="00CD7680" w:rsidRDefault="00AE5E06" w:rsidP="00AE5E06">
      <w:pPr>
        <w:pStyle w:val="NoSpacing"/>
        <w:rPr>
          <w:b/>
          <w:sz w:val="22"/>
          <w:szCs w:val="22"/>
        </w:rPr>
      </w:pPr>
      <w:r w:rsidRPr="00CD7680">
        <w:rPr>
          <w:b/>
          <w:sz w:val="22"/>
          <w:szCs w:val="22"/>
        </w:rPr>
        <w:t>B.</w:t>
      </w:r>
      <w:r w:rsidRPr="00CD7680">
        <w:rPr>
          <w:b/>
          <w:sz w:val="22"/>
          <w:szCs w:val="22"/>
        </w:rPr>
        <w:tab/>
        <w:t>Disposition of Property</w:t>
      </w:r>
    </w:p>
    <w:p w14:paraId="75EE3108" w14:textId="77777777" w:rsidR="00AE5E06" w:rsidRPr="00CD7680" w:rsidRDefault="00AE5E06" w:rsidP="00AE5E06">
      <w:pPr>
        <w:pStyle w:val="NoSpacing"/>
        <w:rPr>
          <w:b/>
          <w:sz w:val="22"/>
          <w:szCs w:val="22"/>
        </w:rPr>
      </w:pPr>
    </w:p>
    <w:p w14:paraId="4DDBF911" w14:textId="0E42C0A0" w:rsidR="00AE5E06" w:rsidRPr="00CD7680" w:rsidRDefault="00AE5E06" w:rsidP="00AE5E06">
      <w:pPr>
        <w:pStyle w:val="NoSpacing"/>
        <w:rPr>
          <w:sz w:val="22"/>
          <w:szCs w:val="22"/>
        </w:rPr>
      </w:pPr>
      <w:r w:rsidRPr="00CD7680">
        <w:rPr>
          <w:sz w:val="22"/>
          <w:szCs w:val="22"/>
        </w:rPr>
        <w:t>At the completion of the term of this Agreement, items of property set forth in this Agreement or any other items of property with an acquisition value greater than $</w:t>
      </w:r>
      <w:r w:rsidR="00607112">
        <w:rPr>
          <w:sz w:val="22"/>
          <w:szCs w:val="22"/>
        </w:rPr>
        <w:t>10</w:t>
      </w:r>
      <w:r w:rsidRPr="00CD7680">
        <w:rPr>
          <w:sz w:val="22"/>
          <w:szCs w:val="22"/>
        </w:rPr>
        <w:t xml:space="preserve">,000 shall be disposed of in </w:t>
      </w:r>
      <w:r w:rsidR="00607112">
        <w:rPr>
          <w:sz w:val="22"/>
          <w:szCs w:val="22"/>
        </w:rPr>
        <w:t xml:space="preserve">any of </w:t>
      </w:r>
      <w:r w:rsidRPr="00CD7680">
        <w:rPr>
          <w:sz w:val="22"/>
          <w:szCs w:val="22"/>
        </w:rPr>
        <w:t>the following manner</w:t>
      </w:r>
      <w:r w:rsidR="00607112">
        <w:rPr>
          <w:sz w:val="22"/>
          <w:szCs w:val="22"/>
        </w:rPr>
        <w:t>s</w:t>
      </w:r>
      <w:r w:rsidRPr="00CD7680">
        <w:rPr>
          <w:sz w:val="22"/>
          <w:szCs w:val="22"/>
        </w:rPr>
        <w:t>:</w:t>
      </w:r>
    </w:p>
    <w:p w14:paraId="0AEED014" w14:textId="77777777" w:rsidR="00AE5E06" w:rsidRPr="00CD7680" w:rsidRDefault="00AE5E06" w:rsidP="00AE5E06">
      <w:pPr>
        <w:pStyle w:val="NoSpacing"/>
        <w:rPr>
          <w:sz w:val="22"/>
          <w:szCs w:val="22"/>
        </w:rPr>
      </w:pPr>
    </w:p>
    <w:p w14:paraId="06B14D03" w14:textId="77777777" w:rsidR="00AE5E06" w:rsidRPr="00CD7680" w:rsidRDefault="00AE5E06" w:rsidP="00AE5E06">
      <w:pPr>
        <w:pStyle w:val="NoSpacing"/>
        <w:numPr>
          <w:ilvl w:val="0"/>
          <w:numId w:val="24"/>
        </w:numPr>
        <w:rPr>
          <w:sz w:val="22"/>
          <w:szCs w:val="22"/>
        </w:rPr>
      </w:pPr>
      <w:r w:rsidRPr="00CD7680">
        <w:rPr>
          <w:sz w:val="22"/>
          <w:szCs w:val="22"/>
        </w:rPr>
        <w:t>Purchased by the Performer at an agreed-upon price, the price to represent fair market value, with the proceeds of the sale being returned to DARPA; or</w:t>
      </w:r>
    </w:p>
    <w:p w14:paraId="5AE412FA" w14:textId="77777777" w:rsidR="00AE5E06" w:rsidRPr="00CD7680" w:rsidRDefault="00AE5E06" w:rsidP="00AE5E06">
      <w:pPr>
        <w:pStyle w:val="NoSpacing"/>
        <w:ind w:left="1440"/>
        <w:rPr>
          <w:sz w:val="22"/>
          <w:szCs w:val="22"/>
        </w:rPr>
      </w:pPr>
    </w:p>
    <w:p w14:paraId="7AB8E512" w14:textId="77777777" w:rsidR="00AE5E06" w:rsidRPr="00CD7680" w:rsidRDefault="00AE5E06" w:rsidP="00AE5E06">
      <w:pPr>
        <w:pStyle w:val="NoSpacing"/>
        <w:numPr>
          <w:ilvl w:val="0"/>
          <w:numId w:val="24"/>
        </w:numPr>
        <w:rPr>
          <w:sz w:val="22"/>
          <w:szCs w:val="22"/>
        </w:rPr>
      </w:pPr>
      <w:r w:rsidRPr="00CD7680">
        <w:rPr>
          <w:sz w:val="22"/>
          <w:szCs w:val="22"/>
        </w:rPr>
        <w:t>Transferred to a Government research facility with title and ownership being transferred to the Government; or</w:t>
      </w:r>
    </w:p>
    <w:p w14:paraId="2238E518" w14:textId="77777777" w:rsidR="00AE5E06" w:rsidRPr="00CD7680" w:rsidRDefault="00AE5E06" w:rsidP="00AE5E06">
      <w:pPr>
        <w:pStyle w:val="NoSpacing"/>
        <w:rPr>
          <w:sz w:val="22"/>
          <w:szCs w:val="22"/>
        </w:rPr>
      </w:pPr>
    </w:p>
    <w:p w14:paraId="7BB97F70" w14:textId="77777777" w:rsidR="00AE5E06" w:rsidRPr="00CD7680" w:rsidRDefault="00AE5E06" w:rsidP="00AE5E06">
      <w:pPr>
        <w:pStyle w:val="NoSpacing"/>
        <w:numPr>
          <w:ilvl w:val="0"/>
          <w:numId w:val="24"/>
        </w:numPr>
        <w:rPr>
          <w:sz w:val="22"/>
          <w:szCs w:val="22"/>
        </w:rPr>
      </w:pPr>
      <w:r w:rsidRPr="00CD7680">
        <w:rPr>
          <w:sz w:val="22"/>
          <w:szCs w:val="22"/>
        </w:rPr>
        <w:t>Donated to a mutually agreed University or technical learning center for research purposes; or</w:t>
      </w:r>
    </w:p>
    <w:p w14:paraId="165AF4F6" w14:textId="77777777" w:rsidR="00AE5E06" w:rsidRPr="00CD7680" w:rsidRDefault="00AE5E06" w:rsidP="00AE5E06">
      <w:pPr>
        <w:pStyle w:val="NoSpacing"/>
        <w:rPr>
          <w:sz w:val="22"/>
          <w:szCs w:val="22"/>
        </w:rPr>
      </w:pPr>
    </w:p>
    <w:p w14:paraId="3A742BDA" w14:textId="77777777" w:rsidR="00AE5E06" w:rsidRPr="00CD7680" w:rsidRDefault="00AE5E06" w:rsidP="00AE5E06">
      <w:pPr>
        <w:pStyle w:val="NoSpacing"/>
        <w:rPr>
          <w:b/>
          <w:sz w:val="22"/>
          <w:szCs w:val="22"/>
        </w:rPr>
      </w:pPr>
      <w:r w:rsidRPr="00CD7680">
        <w:rPr>
          <w:sz w:val="22"/>
          <w:szCs w:val="22"/>
        </w:rPr>
        <w:lastRenderedPageBreak/>
        <w:tab/>
        <w:t>4.</w:t>
      </w:r>
      <w:r w:rsidRPr="00CD7680">
        <w:rPr>
          <w:sz w:val="22"/>
          <w:szCs w:val="22"/>
        </w:rPr>
        <w:tab/>
        <w:t>Any other DARPA-approved disposition procedure.</w:t>
      </w:r>
    </w:p>
    <w:p w14:paraId="5D50F6A1" w14:textId="77777777" w:rsidR="00AE5E06" w:rsidRPr="00CD7680" w:rsidRDefault="00AE5E06" w:rsidP="00BE6C17">
      <w:pPr>
        <w:pStyle w:val="NoSpacing"/>
        <w:rPr>
          <w:sz w:val="22"/>
          <w:szCs w:val="22"/>
        </w:rPr>
      </w:pPr>
    </w:p>
    <w:p w14:paraId="2D997224" w14:textId="77777777" w:rsidR="00865249" w:rsidRPr="008C495E" w:rsidRDefault="00865249" w:rsidP="00865249">
      <w:pPr>
        <w:pStyle w:val="NoSpacing"/>
        <w:ind w:left="720"/>
        <w:rPr>
          <w:sz w:val="22"/>
          <w:szCs w:val="22"/>
        </w:rPr>
      </w:pPr>
    </w:p>
    <w:p w14:paraId="72BC8F37" w14:textId="479CEA01" w:rsidR="00315B46" w:rsidRPr="00BE6C17" w:rsidRDefault="00315B46" w:rsidP="00315B46">
      <w:p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ARTICLE X</w:t>
      </w:r>
      <w:r w:rsidR="00A742EA" w:rsidRPr="00BE6C17">
        <w:rPr>
          <w:rFonts w:ascii="Times New Roman" w:eastAsia="Times New Roman" w:hAnsi="Times New Roman"/>
          <w:b/>
          <w:color w:val="000000"/>
        </w:rPr>
        <w:t xml:space="preserve">:  </w:t>
      </w:r>
      <w:bookmarkStart w:id="3" w:name="_Hlk151036170"/>
      <w:r w:rsidR="008C495E" w:rsidRPr="00BE6C17">
        <w:rPr>
          <w:rFonts w:ascii="Times New Roman" w:hAnsi="Times New Roman"/>
          <w:b/>
        </w:rPr>
        <w:t>SAFEGUARDING COVERED DEFENSE INFORMATION AND CYBER INCIDENT REPORTING</w:t>
      </w:r>
      <w:bookmarkEnd w:id="3"/>
      <w:r w:rsidR="008C495E" w:rsidRPr="008C495E" w:rsidDel="008C495E">
        <w:rPr>
          <w:rFonts w:ascii="Times New Roman" w:eastAsia="Times New Roman" w:hAnsi="Times New Roman"/>
          <w:b/>
          <w:color w:val="000000"/>
        </w:rPr>
        <w:t xml:space="preserve"> </w:t>
      </w:r>
    </w:p>
    <w:p w14:paraId="4A488A83" w14:textId="77777777" w:rsidR="00C279E0" w:rsidRPr="00BE6C17" w:rsidRDefault="00C279E0" w:rsidP="00315B46">
      <w:pPr>
        <w:spacing w:after="0" w:line="240" w:lineRule="auto"/>
        <w:jc w:val="both"/>
        <w:rPr>
          <w:rFonts w:ascii="Times New Roman" w:eastAsia="Times New Roman" w:hAnsi="Times New Roman"/>
          <w:color w:val="000000"/>
        </w:rPr>
      </w:pPr>
    </w:p>
    <w:p w14:paraId="5BF69DE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Background</w:t>
      </w:r>
    </w:p>
    <w:p w14:paraId="1F1395DC" w14:textId="77777777" w:rsidR="00315B46" w:rsidRPr="00BE6C17" w:rsidRDefault="00315B46" w:rsidP="00315B46">
      <w:pPr>
        <w:spacing w:after="0" w:line="240" w:lineRule="auto"/>
        <w:rPr>
          <w:rFonts w:ascii="Times New Roman" w:eastAsia="Times New Roman" w:hAnsi="Times New Roman"/>
          <w:color w:val="000000"/>
        </w:rPr>
      </w:pPr>
    </w:p>
    <w:p w14:paraId="4D68D996" w14:textId="2D7FD1B0" w:rsidR="00315B46" w:rsidRPr="00BE6C17" w:rsidRDefault="008C495E" w:rsidP="00315B46">
      <w:pPr>
        <w:spacing w:after="0" w:line="240" w:lineRule="auto"/>
        <w:rPr>
          <w:rFonts w:ascii="Times New Roman" w:eastAsia="Times New Roman" w:hAnsi="Times New Roman"/>
          <w:b/>
          <w:color w:val="000000"/>
        </w:rPr>
      </w:pPr>
      <w:bookmarkStart w:id="4" w:name="_Hlk151036181"/>
      <w:r w:rsidRPr="002F4372">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F4372">
        <w:rPr>
          <w:rFonts w:ascii="Times New Roman" w:eastAsia="Times New Roman" w:hAnsi="Times New Roman"/>
          <w:color w:val="000000"/>
        </w:rPr>
        <w:t xml:space="preserve"> Therefore, t</w:t>
      </w:r>
      <w:r w:rsidRPr="002F4372">
        <w:rPr>
          <w:rFonts w:ascii="Times New Roman" w:eastAsia="Times New Roman" w:hAnsi="Times New Roman"/>
        </w:rPr>
        <w:t xml:space="preserve">his Article requires the performer to protect CDI that resides on the performer’s information systems.  </w:t>
      </w:r>
      <w:r w:rsidRPr="002F4372">
        <w:rPr>
          <w:rFonts w:ascii="Times New Roman" w:eastAsia="Times New Roman" w:hAnsi="Times New Roman"/>
          <w:color w:val="000000"/>
        </w:rPr>
        <w:t xml:space="preserve">This </w:t>
      </w:r>
      <w:r w:rsidR="006054F8">
        <w:rPr>
          <w:rFonts w:ascii="Times New Roman" w:eastAsia="Times New Roman" w:hAnsi="Times New Roman"/>
          <w:color w:val="000000"/>
        </w:rPr>
        <w:t>A</w:t>
      </w:r>
      <w:r w:rsidRPr="002F4372">
        <w:rPr>
          <w:rFonts w:ascii="Times New Roman" w:eastAsia="Times New Roman" w:hAnsi="Times New Roman"/>
          <w:color w:val="000000"/>
        </w:rPr>
        <w:t>rticle also requires the performer to rapidly report any cyber incident involving CDI.</w:t>
      </w:r>
      <w:bookmarkEnd w:id="4"/>
    </w:p>
    <w:p w14:paraId="4A701FF7" w14:textId="77777777" w:rsidR="00315B46" w:rsidRPr="00BE6C17" w:rsidRDefault="00315B46" w:rsidP="00315B46">
      <w:pPr>
        <w:spacing w:after="0" w:line="240" w:lineRule="auto"/>
        <w:rPr>
          <w:rFonts w:ascii="Times New Roman" w:eastAsia="Times New Roman" w:hAnsi="Times New Roman"/>
          <w:color w:val="000000"/>
        </w:rPr>
      </w:pPr>
    </w:p>
    <w:p w14:paraId="4A8723B7" w14:textId="725A4B8B"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Safeguarding </w:t>
      </w:r>
      <w:r w:rsidR="008C495E">
        <w:rPr>
          <w:rFonts w:ascii="Times New Roman" w:eastAsia="Times New Roman" w:hAnsi="Times New Roman"/>
          <w:b/>
          <w:color w:val="000000"/>
        </w:rPr>
        <w:t>CDI</w:t>
      </w:r>
    </w:p>
    <w:p w14:paraId="3D720D48" w14:textId="77777777" w:rsidR="00315B46" w:rsidRPr="00BE6C17" w:rsidRDefault="00315B46" w:rsidP="00315B46">
      <w:pPr>
        <w:spacing w:after="0" w:line="240" w:lineRule="auto"/>
        <w:rPr>
          <w:rFonts w:ascii="Times New Roman" w:eastAsia="Times New Roman" w:hAnsi="Times New Roman"/>
          <w:color w:val="000000"/>
        </w:rPr>
      </w:pPr>
    </w:p>
    <w:p w14:paraId="5B7448EA" w14:textId="49C209B4" w:rsidR="00315B46" w:rsidRPr="00BE6C17" w:rsidRDefault="00C279E0"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 xml:space="preserve">The performer shall implement the version of NIST Special Publication (SP) 800-171 in effect at the time the solicitation is issued or as authorized by the </w:t>
      </w:r>
      <w:r w:rsidR="0071409C" w:rsidRPr="00BE6C17">
        <w:rPr>
          <w:rFonts w:ascii="Times New Roman" w:eastAsia="Times New Roman" w:hAnsi="Times New Roman"/>
          <w:color w:val="000000"/>
        </w:rPr>
        <w:t>Agreements Officer</w:t>
      </w:r>
      <w:r w:rsidRPr="00BE6C17">
        <w:rPr>
          <w:rFonts w:ascii="Times New Roman" w:eastAsia="Times New Roman" w:hAnsi="Times New Roman"/>
          <w:color w:val="000000"/>
        </w:rPr>
        <w:t xml:space="preserve"> for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w:t>
      </w:r>
      <w:r w:rsidR="008C495E">
        <w:rPr>
          <w:rFonts w:ascii="Times New Roman" w:eastAsia="Times New Roman" w:hAnsi="Times New Roman"/>
          <w:color w:val="000000"/>
        </w:rPr>
        <w:t xml:space="preserve"> CDI</w:t>
      </w:r>
      <w:r w:rsidRPr="00BE6C17">
        <w:rPr>
          <w:rFonts w:ascii="Times New Roman" w:eastAsia="Times New Roman" w:hAnsi="Times New Roman"/>
          <w:color w:val="000000"/>
        </w:rPr>
        <w:t xml:space="preserve"> that resides on the performer’s information systems shall be considered a cyber incident and require the performer to rapidly report the incident to DARPA in accordance with </w:t>
      </w:r>
      <w:r w:rsidR="00AB267A">
        <w:rPr>
          <w:rFonts w:ascii="Times New Roman" w:eastAsia="Times New Roman" w:hAnsi="Times New Roman"/>
          <w:color w:val="000000"/>
        </w:rPr>
        <w:t>Paragraph</w:t>
      </w:r>
      <w:r w:rsidRPr="00BE6C17">
        <w:rPr>
          <w:rFonts w:ascii="Times New Roman" w:eastAsia="Times New Roman" w:hAnsi="Times New Roman"/>
          <w:color w:val="000000"/>
        </w:rPr>
        <w:t xml:space="preserve"> C below.</w:t>
      </w:r>
    </w:p>
    <w:p w14:paraId="171E16F9" w14:textId="77777777" w:rsidR="00C279E0" w:rsidRPr="00BE6C17" w:rsidRDefault="00C279E0" w:rsidP="00315B46">
      <w:pPr>
        <w:spacing w:after="0" w:line="240" w:lineRule="auto"/>
        <w:rPr>
          <w:rFonts w:ascii="Times New Roman" w:eastAsia="Times New Roman" w:hAnsi="Times New Roman"/>
          <w:color w:val="000000"/>
        </w:rPr>
      </w:pPr>
    </w:p>
    <w:p w14:paraId="7863F96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Cyber Incident Reporting</w:t>
      </w:r>
    </w:p>
    <w:p w14:paraId="2E634E3E" w14:textId="77777777" w:rsidR="00315B46" w:rsidRPr="00BE6C17" w:rsidRDefault="00315B46" w:rsidP="00315B46">
      <w:pPr>
        <w:spacing w:after="0" w:line="240" w:lineRule="auto"/>
        <w:rPr>
          <w:rFonts w:ascii="Times New Roman" w:eastAsia="Times New Roman" w:hAnsi="Times New Roman"/>
          <w:b/>
          <w:color w:val="000000"/>
        </w:rPr>
      </w:pPr>
    </w:p>
    <w:p w14:paraId="32BD5CFE" w14:textId="77777777" w:rsidR="00315B46" w:rsidRPr="00BE6C17" w:rsidRDefault="00315B46" w:rsidP="00315B46">
      <w:pPr>
        <w:spacing w:after="0" w:line="240" w:lineRule="auto"/>
        <w:rPr>
          <w:rFonts w:ascii="Times New Roman" w:eastAsia="Times New Roman" w:hAnsi="Times New Roman" w:cs="Courier New"/>
        </w:rPr>
      </w:pPr>
      <w:r w:rsidRPr="00BE6C17">
        <w:rPr>
          <w:rFonts w:ascii="Times New Roman" w:eastAsia="Times New Roman" w:hAnsi="Times New Roman"/>
          <w:color w:val="000000"/>
        </w:rPr>
        <w:t xml:space="preserve">Upon discovery of a cyber incident involving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BE6C17">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BE6C17">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BE6C17">
        <w:rPr>
          <w:rFonts w:ascii="Times New Roman" w:eastAsia="Times New Roman" w:hAnsi="Times New Roman" w:cs="Courier New"/>
        </w:rPr>
        <w:t xml:space="preserve"> </w:t>
      </w:r>
    </w:p>
    <w:p w14:paraId="25A54628" w14:textId="77777777" w:rsidR="00315B46" w:rsidRPr="00BE6C17" w:rsidRDefault="00315B46" w:rsidP="00315B46">
      <w:pPr>
        <w:spacing w:after="0" w:line="240" w:lineRule="auto"/>
        <w:rPr>
          <w:rFonts w:ascii="Times New Roman" w:eastAsia="Times New Roman" w:hAnsi="Times New Roman"/>
          <w:color w:val="000000"/>
        </w:rPr>
      </w:pPr>
    </w:p>
    <w:p w14:paraId="508123C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Public Release</w:t>
      </w:r>
    </w:p>
    <w:p w14:paraId="054577F0" w14:textId="77777777" w:rsidR="00315B46" w:rsidRPr="00BE6C17" w:rsidRDefault="00315B46" w:rsidP="00315B46">
      <w:pPr>
        <w:spacing w:after="0" w:line="240" w:lineRule="auto"/>
        <w:rPr>
          <w:rFonts w:ascii="Times New Roman" w:eastAsia="Times New Roman" w:hAnsi="Times New Roman"/>
          <w:b/>
          <w:color w:val="000000"/>
        </w:rPr>
      </w:pPr>
    </w:p>
    <w:p w14:paraId="684215C6" w14:textId="1E55E384" w:rsidR="00315B46" w:rsidRDefault="00315B46" w:rsidP="008C495E">
      <w:pPr>
        <w:spacing w:after="0" w:line="240" w:lineRule="auto"/>
        <w:rPr>
          <w:rFonts w:ascii="Times New Roman" w:eastAsia="Times New Roman" w:hAnsi="Times New Roman"/>
          <w:b/>
          <w:color w:val="000000"/>
        </w:rPr>
      </w:pPr>
      <w:r w:rsidRPr="00BE6C17">
        <w:rPr>
          <w:rFonts w:ascii="Times New Roman" w:eastAsia="Times New Roman" w:hAnsi="Times New Roman"/>
        </w:rPr>
        <w:t xml:space="preserve">All information and data covered by this Article must be reviewed and approved by DARPA prior to any public release.  The DARPA public release process is governed by DARPA Instruction 65.  An online </w:t>
      </w:r>
      <w:bookmarkStart w:id="5" w:name="_Hlk151036209"/>
      <w:bookmarkStart w:id="6" w:name="_Hlk151041788"/>
      <w:r w:rsidR="008C495E" w:rsidRPr="00BE6C17">
        <w:rPr>
          <w:rFonts w:ascii="Times New Roman" w:eastAsia="Times New Roman" w:hAnsi="Times New Roman"/>
        </w:rPr>
        <w:t xml:space="preserve">form is available to support those requests at: </w:t>
      </w:r>
      <w:bookmarkEnd w:id="5"/>
      <w:bookmarkEnd w:id="6"/>
      <w:r w:rsidR="008C495E">
        <w:rPr>
          <w:rFonts w:ascii="Times New Roman" w:eastAsia="Times New Roman" w:hAnsi="Times New Roman"/>
        </w:rPr>
        <w:fldChar w:fldCharType="begin"/>
      </w:r>
      <w:r w:rsidR="008C495E">
        <w:rPr>
          <w:rFonts w:ascii="Times New Roman" w:eastAsia="Times New Roman" w:hAnsi="Times New Roman"/>
        </w:rPr>
        <w:instrText xml:space="preserve"> HYPERLINK "</w:instrText>
      </w:r>
      <w:r w:rsidR="008C495E" w:rsidRPr="00BE6C17">
        <w:rPr>
          <w:rFonts w:ascii="Times New Roman" w:eastAsia="Times New Roman" w:hAnsi="Times New Roman"/>
        </w:rPr>
        <w:instrText>https://www.darpa.mil/work-with-us/contract-management/public-releas</w:instrText>
      </w:r>
      <w:r w:rsidR="008C495E">
        <w:rPr>
          <w:rFonts w:ascii="Times New Roman" w:eastAsia="Times New Roman" w:hAnsi="Times New Roman"/>
        </w:rPr>
        <w:instrText xml:space="preserve">e" </w:instrText>
      </w:r>
      <w:r w:rsidR="008C495E">
        <w:rPr>
          <w:rFonts w:ascii="Times New Roman" w:eastAsia="Times New Roman" w:hAnsi="Times New Roman"/>
        </w:rPr>
      </w:r>
      <w:r w:rsidR="008C495E">
        <w:rPr>
          <w:rFonts w:ascii="Times New Roman" w:eastAsia="Times New Roman" w:hAnsi="Times New Roman"/>
        </w:rPr>
        <w:fldChar w:fldCharType="separate"/>
      </w:r>
      <w:r w:rsidR="008C495E" w:rsidRPr="00BE6C17">
        <w:rPr>
          <w:rStyle w:val="Hyperlink"/>
          <w:rFonts w:ascii="Times New Roman" w:eastAsia="Times New Roman" w:hAnsi="Times New Roman"/>
        </w:rPr>
        <w:t>https://www.darpa.mil/work-with-us/contract-management/public-releas</w:t>
      </w:r>
      <w:r w:rsidR="008C495E" w:rsidRPr="00C00A67">
        <w:rPr>
          <w:rStyle w:val="Hyperlink"/>
          <w:rFonts w:ascii="Times New Roman" w:eastAsia="Times New Roman" w:hAnsi="Times New Roman"/>
        </w:rPr>
        <w:t>e</w:t>
      </w:r>
      <w:r w:rsidR="008C495E">
        <w:rPr>
          <w:rFonts w:ascii="Times New Roman" w:eastAsia="Times New Roman" w:hAnsi="Times New Roman"/>
        </w:rPr>
        <w:fldChar w:fldCharType="end"/>
      </w:r>
    </w:p>
    <w:p w14:paraId="4E7D56FB" w14:textId="77777777" w:rsidR="008C495E" w:rsidRPr="00BE6C17" w:rsidRDefault="008C495E" w:rsidP="008C495E">
      <w:pPr>
        <w:spacing w:after="0" w:line="240" w:lineRule="auto"/>
        <w:rPr>
          <w:rFonts w:ascii="Times New Roman" w:eastAsia="Times New Roman" w:hAnsi="Times New Roman"/>
          <w:b/>
          <w:color w:val="000000"/>
        </w:rPr>
      </w:pPr>
    </w:p>
    <w:p w14:paraId="4A4A4EC8"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Lower Tier Agreements</w:t>
      </w:r>
    </w:p>
    <w:p w14:paraId="1FBD202E" w14:textId="77777777" w:rsidR="00315B46" w:rsidRPr="00BE6C17" w:rsidRDefault="00315B46" w:rsidP="00315B46">
      <w:pPr>
        <w:spacing w:after="0" w:line="240" w:lineRule="auto"/>
        <w:rPr>
          <w:rFonts w:ascii="Times New Roman" w:eastAsia="Times New Roman" w:hAnsi="Times New Roman"/>
          <w:color w:val="000000"/>
        </w:rPr>
      </w:pPr>
    </w:p>
    <w:p w14:paraId="3588502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497831BA" w14:textId="77777777" w:rsidR="00315B46" w:rsidRPr="00BE6C17" w:rsidRDefault="00315B46" w:rsidP="00315B46">
      <w:pPr>
        <w:spacing w:after="0" w:line="240" w:lineRule="auto"/>
        <w:rPr>
          <w:rFonts w:ascii="Times New Roman" w:eastAsia="Times New Roman" w:hAnsi="Times New Roman"/>
          <w:color w:val="000000"/>
        </w:rPr>
      </w:pPr>
    </w:p>
    <w:p w14:paraId="2318779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Definitions</w:t>
      </w:r>
    </w:p>
    <w:p w14:paraId="7CB0156B" w14:textId="77777777" w:rsidR="00315B46" w:rsidRPr="00BE6C17" w:rsidRDefault="00315B46" w:rsidP="00315B46">
      <w:pPr>
        <w:spacing w:after="0" w:line="240" w:lineRule="auto"/>
        <w:rPr>
          <w:rFonts w:ascii="Times New Roman" w:eastAsia="Times New Roman" w:hAnsi="Times New Roman"/>
          <w:color w:val="000000"/>
        </w:rPr>
      </w:pPr>
    </w:p>
    <w:p w14:paraId="0A32B3F8" w14:textId="4205E309" w:rsidR="00315B46"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lastRenderedPageBreak/>
        <w:t>Compromise</w:t>
      </w:r>
      <w:r w:rsidRPr="00BE6C17">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6E3A516" w14:textId="77777777" w:rsidR="008C495E" w:rsidRPr="00BE6C17" w:rsidRDefault="008C495E" w:rsidP="00315B46">
      <w:pPr>
        <w:spacing w:after="0" w:line="240" w:lineRule="auto"/>
        <w:jc w:val="both"/>
        <w:rPr>
          <w:rFonts w:ascii="Times New Roman" w:eastAsia="Times New Roman" w:hAnsi="Times New Roman"/>
          <w:color w:val="000000"/>
        </w:rPr>
      </w:pPr>
    </w:p>
    <w:p w14:paraId="19895023" w14:textId="77777777" w:rsidR="008C495E" w:rsidRPr="002F4372" w:rsidRDefault="008C495E" w:rsidP="008C495E">
      <w:pPr>
        <w:spacing w:after="0" w:line="240" w:lineRule="auto"/>
        <w:rPr>
          <w:rFonts w:ascii="Times New Roman" w:eastAsia="Times New Roman" w:hAnsi="Times New Roman"/>
          <w:color w:val="000000"/>
        </w:rPr>
      </w:pPr>
      <w:bookmarkStart w:id="7" w:name="_Hlk151023080"/>
      <w:bookmarkStart w:id="8" w:name="_Hlk151041802"/>
      <w:r w:rsidRPr="002F4372">
        <w:rPr>
          <w:rFonts w:ascii="Times New Roman" w:eastAsia="Times New Roman" w:hAnsi="Times New Roman"/>
          <w:color w:val="000000"/>
          <w:u w:val="single"/>
        </w:rPr>
        <w:t>Covered Contractor Information System</w:t>
      </w:r>
      <w:r w:rsidRPr="002F4372">
        <w:rPr>
          <w:rFonts w:ascii="Times New Roman" w:eastAsia="Times New Roman" w:hAnsi="Times New Roman"/>
          <w:color w:val="000000"/>
        </w:rPr>
        <w:t>: Unclassified information system that is owned, or operated by or for, a contractor and that processes, stores, or transmits covered defense information.</w:t>
      </w:r>
    </w:p>
    <w:p w14:paraId="43D40530" w14:textId="77777777" w:rsidR="008C495E" w:rsidRPr="002F4372" w:rsidRDefault="008C495E" w:rsidP="008C495E">
      <w:pPr>
        <w:spacing w:after="0" w:line="240" w:lineRule="auto"/>
        <w:rPr>
          <w:rFonts w:ascii="Times New Roman" w:eastAsia="Times New Roman" w:hAnsi="Times New Roman"/>
          <w:color w:val="000000"/>
        </w:rPr>
      </w:pPr>
    </w:p>
    <w:p w14:paraId="37D7DE4D" w14:textId="21E771E8" w:rsidR="008C495E" w:rsidRDefault="008C495E" w:rsidP="008C495E">
      <w:pPr>
        <w:spacing w:after="0" w:line="240" w:lineRule="auto"/>
        <w:rPr>
          <w:rFonts w:ascii="Times New Roman" w:eastAsia="Times New Roman" w:hAnsi="Times New Roman"/>
          <w:color w:val="000000"/>
        </w:rPr>
      </w:pPr>
      <w:r w:rsidRPr="002F4372">
        <w:rPr>
          <w:rFonts w:ascii="Times New Roman" w:eastAsia="Times New Roman" w:hAnsi="Times New Roman"/>
          <w:color w:val="000000"/>
          <w:u w:val="single"/>
        </w:rPr>
        <w:t>Covered Defense Information (CDI)</w:t>
      </w:r>
      <w:r w:rsidRPr="002F4372">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1" w:history="1">
        <w:r w:rsidRPr="002F4372">
          <w:rPr>
            <w:rStyle w:val="Hyperlink"/>
            <w:rFonts w:ascii="Times New Roman" w:eastAsia="Times New Roman" w:hAnsi="Times New Roman"/>
          </w:rPr>
          <w:t>http://www.archives.gov/cui/registry/category-list.html</w:t>
        </w:r>
      </w:hyperlink>
      <w:r w:rsidRPr="002F4372">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task order, or delivery order and provided to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by or on behalf of DoD 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or (2) Collected, developed, received, transmitted, used, or stored by or on behalf of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w:t>
      </w:r>
    </w:p>
    <w:p w14:paraId="6D517FB9" w14:textId="77777777" w:rsidR="008C495E" w:rsidRPr="002F4372" w:rsidRDefault="008C495E" w:rsidP="008C495E">
      <w:pPr>
        <w:spacing w:after="0" w:line="240" w:lineRule="auto"/>
        <w:rPr>
          <w:rFonts w:ascii="Times New Roman" w:eastAsia="Times New Roman" w:hAnsi="Times New Roman"/>
          <w:color w:val="000000"/>
        </w:rPr>
      </w:pPr>
    </w:p>
    <w:bookmarkEnd w:id="7"/>
    <w:bookmarkEnd w:id="8"/>
    <w:p w14:paraId="5EAA963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Technical Information (CTI)</w:t>
      </w:r>
      <w:r w:rsidRPr="00BE6C17">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1522AA0" w14:textId="77777777" w:rsidR="00315B46" w:rsidRPr="00BE6C17" w:rsidRDefault="00315B46" w:rsidP="00315B46">
      <w:pPr>
        <w:spacing w:after="0" w:line="240" w:lineRule="auto"/>
        <w:rPr>
          <w:rFonts w:ascii="Times New Roman" w:eastAsia="Times New Roman" w:hAnsi="Times New Roman"/>
          <w:color w:val="000000"/>
        </w:rPr>
      </w:pPr>
    </w:p>
    <w:p w14:paraId="583A2A1E" w14:textId="4ABFBDB9"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Unclassified Information (CUI)</w:t>
      </w:r>
      <w:r w:rsidR="008C495E">
        <w:rPr>
          <w:rFonts w:ascii="Times New Roman" w:eastAsia="Times New Roman" w:hAnsi="Times New Roman"/>
          <w:color w:val="000000"/>
        </w:rPr>
        <w:t>:</w:t>
      </w:r>
      <w:r w:rsidRPr="00BE6C17">
        <w:rPr>
          <w:rFonts w:ascii="Times New Roman" w:eastAsia="Times New Roman" w:hAnsi="Times New Roman"/>
          <w:color w:val="000000"/>
        </w:rPr>
        <w:t xml:space="preserve"> </w:t>
      </w:r>
      <w:r w:rsidR="005B1E8B" w:rsidRPr="00BE6C17">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A6EB39D" w14:textId="77777777" w:rsidR="00315B46" w:rsidRPr="00BE6C17" w:rsidRDefault="00315B46" w:rsidP="00315B46">
      <w:pPr>
        <w:spacing w:after="0" w:line="240" w:lineRule="auto"/>
        <w:rPr>
          <w:rFonts w:ascii="Times New Roman" w:eastAsia="Times New Roman" w:hAnsi="Times New Roman"/>
          <w:color w:val="000000"/>
        </w:rPr>
      </w:pPr>
    </w:p>
    <w:p w14:paraId="13ED6B66" w14:textId="77777777" w:rsidR="00315B46" w:rsidRPr="00BE6C17"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Cyber Incident</w:t>
      </w:r>
      <w:r w:rsidRPr="00BE6C17">
        <w:rPr>
          <w:rFonts w:ascii="Times New Roman" w:eastAsia="Times New Roman" w:hAnsi="Times New Roman"/>
          <w:color w:val="000000"/>
        </w:rPr>
        <w:t>: Actions taken through the use of computer networks that result in a compromise or an actual or potentially adverse effect on an information system and/or the information residing therein.</w:t>
      </w:r>
    </w:p>
    <w:p w14:paraId="163DE7F9" w14:textId="77777777" w:rsidR="00315B46" w:rsidRPr="00BE6C17" w:rsidRDefault="00315B46" w:rsidP="00315B46">
      <w:pPr>
        <w:spacing w:after="0" w:line="240" w:lineRule="auto"/>
        <w:rPr>
          <w:rFonts w:ascii="Times New Roman" w:eastAsia="Times New Roman" w:hAnsi="Times New Roman"/>
          <w:color w:val="000000"/>
        </w:rPr>
      </w:pPr>
    </w:p>
    <w:p w14:paraId="5FF8EC9C" w14:textId="77777777" w:rsidR="00315B46" w:rsidRPr="00BE6C17" w:rsidRDefault="00315B46" w:rsidP="00315B46">
      <w:pPr>
        <w:spacing w:after="0" w:line="240" w:lineRule="auto"/>
        <w:rPr>
          <w:rFonts w:ascii="Times New Roman" w:eastAsia="Times New Roman" w:hAnsi="Times New Roman"/>
        </w:rPr>
      </w:pPr>
      <w:r w:rsidRPr="00BE6C17">
        <w:rPr>
          <w:rFonts w:ascii="Times New Roman" w:eastAsia="Times New Roman" w:hAnsi="Times New Roman"/>
          <w:color w:val="000000"/>
        </w:rPr>
        <w:t>I</w:t>
      </w:r>
      <w:r w:rsidRPr="00BE6C17">
        <w:rPr>
          <w:rFonts w:ascii="Times New Roman" w:eastAsia="Times New Roman" w:hAnsi="Times New Roman"/>
          <w:color w:val="000000"/>
          <w:u w:val="single"/>
        </w:rPr>
        <w:t>nformation System</w:t>
      </w:r>
      <w:r w:rsidRPr="00BE6C17">
        <w:rPr>
          <w:rFonts w:ascii="Times New Roman" w:eastAsia="Times New Roman" w:hAnsi="Times New Roman"/>
          <w:color w:val="000000"/>
        </w:rPr>
        <w:t xml:space="preserve">: </w:t>
      </w:r>
      <w:r w:rsidRPr="00BE6C17">
        <w:rPr>
          <w:rFonts w:ascii="Times New Roman" w:eastAsia="Times New Roman" w:hAnsi="Times New Roman"/>
        </w:rPr>
        <w:t>A discrete set of information resources organized for the collection, processing, maintenance, use, sharing, dissemination, or disposition of information.</w:t>
      </w:r>
    </w:p>
    <w:p w14:paraId="6B99FC81" w14:textId="77777777" w:rsidR="00315B46" w:rsidRPr="00BE6C17" w:rsidRDefault="00315B46" w:rsidP="00315B46">
      <w:pPr>
        <w:spacing w:after="0" w:line="240" w:lineRule="auto"/>
        <w:rPr>
          <w:rFonts w:ascii="Times New Roman" w:eastAsia="Times New Roman" w:hAnsi="Times New Roman"/>
        </w:rPr>
      </w:pPr>
    </w:p>
    <w:p w14:paraId="0D78C6EB"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u w:val="single"/>
        </w:rPr>
        <w:t>Rapidly Report</w:t>
      </w:r>
      <w:r w:rsidRPr="00BE6C17">
        <w:rPr>
          <w:rFonts w:ascii="Times New Roman" w:eastAsia="Times New Roman" w:hAnsi="Times New Roman"/>
        </w:rPr>
        <w:t>: Report to DARPA</w:t>
      </w:r>
      <w:r w:rsidRPr="00BE6C17">
        <w:rPr>
          <w:rFonts w:ascii="Times New Roman" w:eastAsia="Times New Roman" w:hAnsi="Times New Roman"/>
          <w:lang w:val="en"/>
        </w:rPr>
        <w:t xml:space="preserve"> within 72 hours of discovery of any cyber incident.</w:t>
      </w:r>
    </w:p>
    <w:p w14:paraId="129D3420" w14:textId="77777777" w:rsidR="00315B46" w:rsidRDefault="00315B46" w:rsidP="004714FB">
      <w:pPr>
        <w:pStyle w:val="NoSpacing"/>
        <w:rPr>
          <w:b/>
          <w:sz w:val="22"/>
          <w:szCs w:val="22"/>
        </w:rPr>
      </w:pPr>
    </w:p>
    <w:p w14:paraId="33E56619" w14:textId="77777777" w:rsidR="004714FB" w:rsidRPr="00CD7680" w:rsidRDefault="004714FB" w:rsidP="004714FB">
      <w:pPr>
        <w:pStyle w:val="NoSpacing"/>
        <w:rPr>
          <w:b/>
          <w:sz w:val="22"/>
          <w:szCs w:val="22"/>
        </w:rPr>
      </w:pPr>
      <w:r w:rsidRPr="00CD7680">
        <w:rPr>
          <w:b/>
          <w:sz w:val="22"/>
          <w:szCs w:val="22"/>
        </w:rPr>
        <w:t>ARTICLE X</w:t>
      </w:r>
      <w:r w:rsidR="00315B46">
        <w:rPr>
          <w:b/>
          <w:sz w:val="22"/>
          <w:szCs w:val="22"/>
        </w:rPr>
        <w:t>I</w:t>
      </w:r>
      <w:r w:rsidRPr="00CD7680">
        <w:rPr>
          <w:b/>
          <w:sz w:val="22"/>
          <w:szCs w:val="22"/>
        </w:rPr>
        <w:t>:   CIVIL RIGHTS ACT</w:t>
      </w:r>
    </w:p>
    <w:p w14:paraId="028AA8F3" w14:textId="77777777" w:rsidR="004714FB" w:rsidRPr="00CD7680" w:rsidRDefault="004714FB" w:rsidP="004714FB">
      <w:pPr>
        <w:pStyle w:val="NoSpacing"/>
        <w:rPr>
          <w:b/>
          <w:sz w:val="22"/>
          <w:szCs w:val="22"/>
        </w:rPr>
      </w:pPr>
    </w:p>
    <w:p w14:paraId="1C8019EB" w14:textId="77777777" w:rsidR="004714FB" w:rsidRPr="00CD7680" w:rsidRDefault="004714FB" w:rsidP="004714FB">
      <w:pPr>
        <w:pStyle w:val="NoSpacing"/>
        <w:rPr>
          <w:sz w:val="22"/>
          <w:szCs w:val="22"/>
        </w:rPr>
      </w:pPr>
      <w:r w:rsidRPr="00CD7680">
        <w:rPr>
          <w:sz w:val="22"/>
          <w:szCs w:val="22"/>
        </w:rPr>
        <w:t xml:space="preserve">This Agreement is subject to the compliance requirements of Title VI of the Civil Rights Act of </w:t>
      </w:r>
      <w:r w:rsidR="001658A9">
        <w:rPr>
          <w:sz w:val="22"/>
          <w:szCs w:val="22"/>
        </w:rPr>
        <w:t>1964 as amended (42 U.S.C. § 2000</w:t>
      </w:r>
      <w:r w:rsidRPr="00CD7680">
        <w:rPr>
          <w:sz w:val="22"/>
          <w:szCs w:val="22"/>
        </w:rPr>
        <w:t>d) relating to nondiscrimination in Federally assisted programs. The Performer has signed an Assurance of Compliance with the nondiscriminatory provisions of the Act.</w:t>
      </w:r>
    </w:p>
    <w:p w14:paraId="796F0338" w14:textId="77777777" w:rsidR="00865249" w:rsidRDefault="00865249" w:rsidP="004714FB">
      <w:pPr>
        <w:pStyle w:val="NoSpacing"/>
        <w:rPr>
          <w:sz w:val="22"/>
          <w:szCs w:val="22"/>
        </w:rPr>
      </w:pPr>
    </w:p>
    <w:p w14:paraId="32DB6AB0" w14:textId="77777777" w:rsidR="00A01D7A" w:rsidRPr="00F234BD" w:rsidRDefault="00A01D7A" w:rsidP="00A01D7A">
      <w:pPr>
        <w:pStyle w:val="NoSpacing"/>
        <w:rPr>
          <w:b/>
          <w:bCs/>
          <w:color w:val="000000"/>
          <w:sz w:val="22"/>
          <w:szCs w:val="22"/>
        </w:rPr>
      </w:pPr>
      <w:r w:rsidRPr="00F234BD">
        <w:rPr>
          <w:b/>
          <w:bCs/>
          <w:color w:val="000000"/>
          <w:sz w:val="22"/>
          <w:szCs w:val="22"/>
        </w:rPr>
        <w:t>ARTICLE X</w:t>
      </w:r>
      <w:r w:rsidR="00315B46">
        <w:rPr>
          <w:b/>
          <w:bCs/>
          <w:color w:val="000000"/>
          <w:sz w:val="22"/>
          <w:szCs w:val="22"/>
        </w:rPr>
        <w:t>I</w:t>
      </w:r>
      <w:r w:rsidRPr="00F234BD">
        <w:rPr>
          <w:b/>
          <w:bCs/>
          <w:color w:val="000000"/>
          <w:sz w:val="22"/>
          <w:szCs w:val="22"/>
        </w:rPr>
        <w:t>I:  PUBLIC RELEASE OR DISSEMINATION OF INFORMATION</w:t>
      </w:r>
    </w:p>
    <w:p w14:paraId="2698B8C8" w14:textId="77777777" w:rsidR="00A01D7A" w:rsidRPr="00F234BD" w:rsidRDefault="00A01D7A" w:rsidP="00A01D7A">
      <w:pPr>
        <w:pStyle w:val="NoSpacing"/>
        <w:rPr>
          <w:color w:val="000000"/>
          <w:sz w:val="22"/>
          <w:szCs w:val="22"/>
        </w:rPr>
      </w:pPr>
    </w:p>
    <w:p w14:paraId="4BF59823" w14:textId="77777777" w:rsidR="00A01D7A" w:rsidRPr="001658A9" w:rsidRDefault="00A01D7A" w:rsidP="001658A9">
      <w:pPr>
        <w:pStyle w:val="NoSpacing"/>
        <w:rPr>
          <w:color w:val="000000"/>
          <w:sz w:val="22"/>
          <w:szCs w:val="22"/>
        </w:rPr>
      </w:pPr>
      <w:r w:rsidRPr="00F234BD">
        <w:rPr>
          <w:color w:val="000000"/>
          <w:sz w:val="22"/>
          <w:szCs w:val="22"/>
        </w:rPr>
        <w:tab/>
        <w:t>1.</w:t>
      </w:r>
      <w:r w:rsidRPr="00F234BD">
        <w:rPr>
          <w:color w:val="000000"/>
          <w:sz w:val="22"/>
          <w:szCs w:val="22"/>
        </w:rPr>
        <w:tab/>
        <w:t xml:space="preserve">  There shall be no dissemination or publication, except within and between the Performer and any subcontractors, of information developed under this Agreement or contained in the reports to be furnished pursuant to this Agreement without prior written approval of the AOR/PM.  </w:t>
      </w:r>
      <w:r w:rsidR="001658A9" w:rsidRPr="00D601AA">
        <w:rPr>
          <w:color w:val="000000"/>
          <w:sz w:val="22"/>
          <w:szCs w:val="22"/>
        </w:rPr>
        <w:t xml:space="preserve">All technical reports will be given proper review by appropriate authority to determine which Distribution Statement is to be applied prior to the initial distribution of these reports by the </w:t>
      </w:r>
      <w:r w:rsidR="001658A9">
        <w:rPr>
          <w:color w:val="000000"/>
          <w:sz w:val="22"/>
          <w:szCs w:val="22"/>
        </w:rPr>
        <w:t>Performer</w:t>
      </w:r>
      <w:r w:rsidR="001658A9" w:rsidRPr="00D601AA">
        <w:rPr>
          <w:color w:val="000000"/>
          <w:sz w:val="22"/>
          <w:szCs w:val="22"/>
        </w:rPr>
        <w:t xml:space="preserve">.  </w:t>
      </w:r>
      <w:r w:rsidR="001658A9">
        <w:rPr>
          <w:color w:val="000000"/>
          <w:sz w:val="22"/>
          <w:szCs w:val="22"/>
        </w:rPr>
        <w:t xml:space="preserve">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w:t>
      </w:r>
      <w:r w:rsidR="001658A9">
        <w:rPr>
          <w:color w:val="000000"/>
          <w:sz w:val="22"/>
          <w:szCs w:val="22"/>
        </w:rPr>
        <w:lastRenderedPageBreak/>
        <w:t xml:space="preserve">release from the DARPA Public Release Center (PRC).  Papers prepared in response to academic </w:t>
      </w:r>
      <w:r w:rsidR="001658A9" w:rsidRPr="001658A9">
        <w:rPr>
          <w:color w:val="000000"/>
          <w:sz w:val="22"/>
          <w:szCs w:val="22"/>
        </w:rPr>
        <w:t>requirements which are not intended for public release outside the academic institution are exempt from prepublication controls.</w:t>
      </w:r>
    </w:p>
    <w:p w14:paraId="27DA5B7F" w14:textId="77777777" w:rsidR="00A01D7A" w:rsidRPr="001658A9" w:rsidRDefault="00A01D7A" w:rsidP="001658A9">
      <w:pPr>
        <w:pStyle w:val="NoSpacing"/>
        <w:rPr>
          <w:color w:val="000000"/>
          <w:sz w:val="22"/>
          <w:szCs w:val="22"/>
        </w:rPr>
      </w:pPr>
    </w:p>
    <w:p w14:paraId="7EF4D65F" w14:textId="77777777" w:rsidR="001658A9" w:rsidRPr="001658A9" w:rsidRDefault="00A01D7A" w:rsidP="001658A9">
      <w:pPr>
        <w:overflowPunct w:val="0"/>
        <w:autoSpaceDE w:val="0"/>
        <w:autoSpaceDN w:val="0"/>
        <w:adjustRightInd w:val="0"/>
        <w:spacing w:after="0" w:line="240" w:lineRule="auto"/>
        <w:textAlignment w:val="baseline"/>
        <w:rPr>
          <w:rFonts w:ascii="Times New Roman" w:hAnsi="Times New Roman"/>
          <w:color w:val="000000"/>
        </w:rPr>
      </w:pPr>
      <w:r w:rsidRPr="001658A9">
        <w:rPr>
          <w:rFonts w:ascii="Times New Roman" w:hAnsi="Times New Roman"/>
          <w:color w:val="000000"/>
        </w:rPr>
        <w:tab/>
        <w:t>2.</w:t>
      </w:r>
      <w:r w:rsidRPr="001658A9">
        <w:rPr>
          <w:rFonts w:ascii="Times New Roman" w:hAnsi="Times New Roman"/>
          <w:color w:val="000000"/>
        </w:rPr>
        <w:tab/>
        <w:t xml:space="preserve">  </w:t>
      </w:r>
      <w:r w:rsidR="001658A9" w:rsidRPr="001658A9">
        <w:rPr>
          <w:rFonts w:ascii="Times New Roman" w:hAnsi="Times New Roman"/>
          <w:color w:val="000000"/>
        </w:rPr>
        <w:t xml:space="preserve">The Performer shall submit all proposed public releases for review and approval as instructed at </w:t>
      </w:r>
      <w:hyperlink r:id="rId12" w:history="1">
        <w:r w:rsidR="001658A9" w:rsidRPr="001658A9">
          <w:rPr>
            <w:rStyle w:val="Hyperlink"/>
            <w:rFonts w:ascii="Times New Roman" w:hAnsi="Times New Roman"/>
          </w:rPr>
          <w:t>http://www.darpa.mil/work-with-us/contract-management/public-release</w:t>
        </w:r>
      </w:hyperlink>
      <w:r w:rsidR="001658A9" w:rsidRPr="001658A9">
        <w:rPr>
          <w:rFonts w:ascii="Times New Roman" w:hAnsi="Times New Roman"/>
          <w:color w:val="000000"/>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11D10668" w14:textId="77777777" w:rsidR="001658A9" w:rsidRPr="001658A9" w:rsidRDefault="001658A9" w:rsidP="001658A9">
      <w:pPr>
        <w:spacing w:after="0" w:line="240" w:lineRule="auto"/>
        <w:rPr>
          <w:rFonts w:ascii="Times New Roman" w:hAnsi="Times New Roman"/>
          <w:color w:val="000000"/>
        </w:rPr>
      </w:pPr>
    </w:p>
    <w:p w14:paraId="1AEF7C0E" w14:textId="77777777" w:rsidR="00A01D7A" w:rsidRPr="001658A9" w:rsidRDefault="001658A9" w:rsidP="001658A9">
      <w:pPr>
        <w:pStyle w:val="NoSpacing"/>
        <w:ind w:left="720" w:right="1440"/>
        <w:jc w:val="both"/>
        <w:rPr>
          <w:color w:val="000000"/>
          <w:sz w:val="22"/>
          <w:szCs w:val="22"/>
        </w:rPr>
      </w:pPr>
      <w:r w:rsidRPr="001658A9">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p w14:paraId="7076E85E" w14:textId="77777777" w:rsidR="00A01D7A" w:rsidRPr="00CD7680" w:rsidRDefault="00A01D7A" w:rsidP="00A01D7A">
      <w:pPr>
        <w:pStyle w:val="NoSpacing"/>
        <w:rPr>
          <w:sz w:val="22"/>
          <w:szCs w:val="22"/>
        </w:rPr>
      </w:pPr>
    </w:p>
    <w:p w14:paraId="1CBD62B3" w14:textId="77777777" w:rsidR="004714FB" w:rsidRPr="00CD7680" w:rsidRDefault="004714FB" w:rsidP="004714FB">
      <w:pPr>
        <w:pStyle w:val="NoSpacing"/>
        <w:rPr>
          <w:b/>
          <w:color w:val="000000"/>
          <w:sz w:val="22"/>
          <w:szCs w:val="22"/>
        </w:rPr>
      </w:pPr>
      <w:r w:rsidRPr="00CD7680">
        <w:rPr>
          <w:b/>
          <w:color w:val="000000"/>
          <w:sz w:val="22"/>
          <w:szCs w:val="22"/>
        </w:rPr>
        <w:t>ARTICLE X</w:t>
      </w:r>
      <w:r w:rsidR="00A01D7A">
        <w:rPr>
          <w:b/>
          <w:color w:val="000000"/>
          <w:sz w:val="22"/>
          <w:szCs w:val="22"/>
        </w:rPr>
        <w:t>I</w:t>
      </w:r>
      <w:r w:rsidR="00315B46">
        <w:rPr>
          <w:b/>
          <w:color w:val="000000"/>
          <w:sz w:val="22"/>
          <w:szCs w:val="22"/>
        </w:rPr>
        <w:t>I</w:t>
      </w:r>
      <w:r w:rsidR="00A01D7A">
        <w:rPr>
          <w:b/>
          <w:color w:val="000000"/>
          <w:sz w:val="22"/>
          <w:szCs w:val="22"/>
        </w:rPr>
        <w:t>I</w:t>
      </w:r>
      <w:r w:rsidRPr="00CD7680">
        <w:rPr>
          <w:b/>
          <w:color w:val="000000"/>
          <w:sz w:val="22"/>
          <w:szCs w:val="22"/>
        </w:rPr>
        <w:t xml:space="preserve">:   ORDER OF PRECEDENCE </w:t>
      </w:r>
    </w:p>
    <w:p w14:paraId="28802CF1" w14:textId="77777777" w:rsidR="004714FB" w:rsidRPr="00CD7680" w:rsidRDefault="004714FB" w:rsidP="004714FB">
      <w:pPr>
        <w:pStyle w:val="NoSpacing"/>
        <w:rPr>
          <w:color w:val="000000"/>
          <w:sz w:val="22"/>
          <w:szCs w:val="22"/>
        </w:rPr>
      </w:pPr>
    </w:p>
    <w:p w14:paraId="5848F111" w14:textId="77777777" w:rsidR="004714FB" w:rsidRPr="00CD7680" w:rsidRDefault="004714FB" w:rsidP="004714FB">
      <w:pPr>
        <w:pStyle w:val="NoSpacing"/>
        <w:rPr>
          <w:b/>
          <w:sz w:val="22"/>
          <w:szCs w:val="22"/>
        </w:rPr>
      </w:pPr>
      <w:r w:rsidRPr="00CD7680">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0154F903" w14:textId="77777777" w:rsidR="004714FB" w:rsidRPr="00CD7680" w:rsidRDefault="004714FB" w:rsidP="004714FB">
      <w:pPr>
        <w:pStyle w:val="NoSpacing"/>
        <w:rPr>
          <w:b/>
          <w:sz w:val="22"/>
          <w:szCs w:val="22"/>
        </w:rPr>
      </w:pPr>
    </w:p>
    <w:p w14:paraId="33E1A7C8" w14:textId="77777777" w:rsidR="004714FB" w:rsidRPr="00CD7680" w:rsidRDefault="004714FB" w:rsidP="004714FB">
      <w:pPr>
        <w:pStyle w:val="NoSpacing"/>
        <w:rPr>
          <w:b/>
          <w:sz w:val="22"/>
          <w:szCs w:val="22"/>
        </w:rPr>
      </w:pPr>
      <w:r w:rsidRPr="00CD7680">
        <w:rPr>
          <w:b/>
          <w:sz w:val="22"/>
          <w:szCs w:val="22"/>
        </w:rPr>
        <w:t>ARTICLE X</w:t>
      </w:r>
      <w:r w:rsidR="00A01D7A">
        <w:rPr>
          <w:b/>
          <w:sz w:val="22"/>
          <w:szCs w:val="22"/>
        </w:rPr>
        <w:t>I</w:t>
      </w:r>
      <w:r w:rsidR="00315B46">
        <w:rPr>
          <w:b/>
          <w:sz w:val="22"/>
          <w:szCs w:val="22"/>
        </w:rPr>
        <w:t>V</w:t>
      </w:r>
      <w:r w:rsidRPr="00CD7680">
        <w:rPr>
          <w:b/>
          <w:sz w:val="22"/>
          <w:szCs w:val="22"/>
        </w:rPr>
        <w:t>:   EXECUTION</w:t>
      </w:r>
    </w:p>
    <w:p w14:paraId="72EE6644" w14:textId="77777777" w:rsidR="004714FB" w:rsidRPr="00CD7680" w:rsidRDefault="004714FB" w:rsidP="004714FB">
      <w:pPr>
        <w:pStyle w:val="NoSpacing"/>
        <w:rPr>
          <w:b/>
          <w:sz w:val="22"/>
          <w:szCs w:val="22"/>
        </w:rPr>
      </w:pPr>
    </w:p>
    <w:p w14:paraId="3ED63667" w14:textId="77777777" w:rsidR="004714FB" w:rsidRDefault="004714FB" w:rsidP="004714FB">
      <w:pPr>
        <w:pStyle w:val="NoSpacing"/>
        <w:rPr>
          <w:sz w:val="22"/>
          <w:szCs w:val="22"/>
        </w:rPr>
      </w:pPr>
      <w:r w:rsidRPr="00CD7680">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65249" w:rsidRPr="00CD7680">
        <w:rPr>
          <w:sz w:val="22"/>
          <w:szCs w:val="22"/>
        </w:rPr>
        <w:t>AO</w:t>
      </w:r>
      <w:r w:rsidRPr="00CD7680">
        <w:rPr>
          <w:sz w:val="22"/>
          <w:szCs w:val="22"/>
        </w:rPr>
        <w:t>.  This Agreement, or modifications thereto, may be executed in counterparts each of which shall be deemed as original, but all of which taken together shall constitute one and the same instrument.</w:t>
      </w:r>
    </w:p>
    <w:p w14:paraId="3AF1DAAB" w14:textId="77777777" w:rsidR="00FC66B6" w:rsidRDefault="00FC66B6" w:rsidP="004714FB">
      <w:pPr>
        <w:pStyle w:val="NoSpacing"/>
        <w:rPr>
          <w:sz w:val="22"/>
          <w:szCs w:val="22"/>
        </w:rPr>
      </w:pPr>
    </w:p>
    <w:p w14:paraId="6B5EB65F"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Times New Roman" w:eastAsia="Times New Roman" w:hAnsi="Times New Roman"/>
          <w:b/>
          <w:caps/>
          <w:color w:val="000000"/>
          <w:szCs w:val="20"/>
        </w:rPr>
      </w:pPr>
      <w:r w:rsidRPr="00FC66B6">
        <w:rPr>
          <w:rFonts w:ascii="Times New Roman" w:eastAsia="Times New Roman" w:hAnsi="Times New Roman"/>
          <w:b/>
          <w:caps/>
          <w:color w:val="000000"/>
          <w:szCs w:val="20"/>
        </w:rPr>
        <w:t xml:space="preserve">Article </w:t>
      </w:r>
      <w:r>
        <w:rPr>
          <w:rFonts w:ascii="Times New Roman" w:eastAsia="Times New Roman" w:hAnsi="Times New Roman"/>
          <w:b/>
          <w:caps/>
          <w:color w:val="000000"/>
          <w:szCs w:val="20"/>
        </w:rPr>
        <w:t>X</w:t>
      </w:r>
      <w:r w:rsidRPr="00FC66B6">
        <w:rPr>
          <w:rFonts w:ascii="Times New Roman" w:eastAsia="Times New Roman" w:hAnsi="Times New Roman"/>
          <w:b/>
          <w:caps/>
          <w:color w:val="000000"/>
          <w:szCs w:val="20"/>
        </w:rPr>
        <w:t>V:  Prohibition on certain telecommunications and video surveillance services or equipment</w:t>
      </w:r>
    </w:p>
    <w:p w14:paraId="2B875C10"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02E3ADE7" w14:textId="77777777" w:rsidR="00FC66B6" w:rsidRPr="00FC66B6" w:rsidRDefault="00FC66B6" w:rsidP="00FC66B6">
      <w:pPr>
        <w:numPr>
          <w:ilvl w:val="0"/>
          <w:numId w:val="30"/>
        </w:numPr>
        <w:autoSpaceDE w:val="0"/>
        <w:autoSpaceDN w:val="0"/>
        <w:adjustRightInd w:val="0"/>
        <w:spacing w:after="0" w:line="240" w:lineRule="auto"/>
        <w:contextualSpacing/>
        <w:rPr>
          <w:rFonts w:ascii="Times New Roman" w:hAnsi="Times New Roman"/>
          <w:b/>
          <w:color w:val="000000"/>
        </w:rPr>
      </w:pPr>
      <w:r w:rsidRPr="00FC66B6">
        <w:rPr>
          <w:rFonts w:ascii="Times New Roman" w:hAnsi="Times New Roman"/>
          <w:b/>
          <w:color w:val="000000"/>
        </w:rPr>
        <w:t xml:space="preserve"> Definitions</w:t>
      </w:r>
    </w:p>
    <w:p w14:paraId="73933375"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712A06B7" w14:textId="77777777" w:rsidR="00FC66B6" w:rsidRPr="00FC66B6" w:rsidRDefault="00FC66B6" w:rsidP="00FC66B6">
      <w:pPr>
        <w:autoSpaceDE w:val="0"/>
        <w:autoSpaceDN w:val="0"/>
        <w:adjustRightInd w:val="0"/>
        <w:spacing w:after="0" w:line="240" w:lineRule="auto"/>
        <w:ind w:left="720" w:firstLine="720"/>
        <w:rPr>
          <w:rFonts w:ascii="Times New Roman" w:hAnsi="Times New Roman"/>
          <w:color w:val="000000"/>
        </w:rPr>
      </w:pPr>
      <w:r w:rsidRPr="00FC66B6">
        <w:rPr>
          <w:rFonts w:ascii="Times New Roman" w:hAnsi="Times New Roman"/>
          <w:b/>
          <w:color w:val="000000"/>
        </w:rPr>
        <w:t>Covered Foreign Country:</w:t>
      </w:r>
      <w:r w:rsidRPr="00FC66B6">
        <w:rPr>
          <w:rFonts w:ascii="Times New Roman" w:hAnsi="Times New Roman"/>
          <w:color w:val="000000"/>
        </w:rPr>
        <w:t xml:space="preserve">  The People’s Republic of China. </w:t>
      </w:r>
    </w:p>
    <w:p w14:paraId="74508AF2"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50EF587B" w14:textId="77777777" w:rsidR="00FC66B6" w:rsidRPr="00FC66B6" w:rsidRDefault="00FC66B6" w:rsidP="00FC66B6">
      <w:pPr>
        <w:autoSpaceDE w:val="0"/>
        <w:autoSpaceDN w:val="0"/>
        <w:adjustRightInd w:val="0"/>
        <w:spacing w:after="0" w:line="240" w:lineRule="auto"/>
        <w:ind w:left="1440"/>
        <w:rPr>
          <w:rFonts w:ascii="Times New Roman" w:hAnsi="Times New Roman"/>
          <w:color w:val="000000"/>
        </w:rPr>
      </w:pPr>
      <w:r w:rsidRPr="00FC66B6">
        <w:rPr>
          <w:rFonts w:ascii="Times New Roman" w:hAnsi="Times New Roman"/>
          <w:b/>
          <w:color w:val="000000"/>
        </w:rPr>
        <w:t>Covered Telecommunications Equipment or Services:</w:t>
      </w:r>
      <w:r w:rsidRPr="00FC66B6">
        <w:rPr>
          <w:rFonts w:ascii="Times New Roman" w:hAnsi="Times New Roman"/>
          <w:color w:val="000000"/>
        </w:rPr>
        <w:t xml:space="preserve">   </w:t>
      </w:r>
    </w:p>
    <w:p w14:paraId="0922363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(1) Telecommunications equipment produced by Huawei Technologies Company or ZTE Corporation (or any subsidiary or affiliate of such entities); </w:t>
      </w:r>
    </w:p>
    <w:p w14:paraId="00857834"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1B610F2D"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(2) Video surveillance and telecommunications equipment produced by Hytera Communications Corporation, Hangzhou Hikvision Digital Technology Company, or Dahua Technology Company (or any subsidiary or affiliate of such entities); </w:t>
      </w:r>
    </w:p>
    <w:p w14:paraId="758FF23C"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2E4CD8AE"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(3) Telecommunications or video surveillance services provided by such entities or using such equipment; or </w:t>
      </w:r>
    </w:p>
    <w:p w14:paraId="5521443B"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78436E09"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lastRenderedPageBreak/>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4DE150F8"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1440"/>
        <w:rPr>
          <w:rFonts w:ascii="Times New Roman" w:eastAsia="Times New Roman" w:hAnsi="Times New Roman"/>
          <w:b/>
          <w:color w:val="000000"/>
        </w:rPr>
      </w:pPr>
    </w:p>
    <w:p w14:paraId="57EC241E" w14:textId="77777777" w:rsidR="00FC66B6" w:rsidRPr="00FC66B6" w:rsidRDefault="00FC66B6" w:rsidP="00FC66B6">
      <w:pPr>
        <w:autoSpaceDE w:val="0"/>
        <w:autoSpaceDN w:val="0"/>
        <w:adjustRightInd w:val="0"/>
        <w:spacing w:after="0" w:line="240" w:lineRule="auto"/>
        <w:ind w:left="2160" w:hanging="720"/>
        <w:rPr>
          <w:rFonts w:ascii="Times New Roman" w:hAnsi="Times New Roman"/>
          <w:b/>
          <w:color w:val="000000"/>
        </w:rPr>
      </w:pPr>
      <w:r w:rsidRPr="00FC66B6">
        <w:rPr>
          <w:rFonts w:ascii="Times New Roman" w:hAnsi="Times New Roman"/>
          <w:b/>
          <w:color w:val="000000"/>
        </w:rPr>
        <w:t xml:space="preserve">Critical Technology:  </w:t>
      </w:r>
    </w:p>
    <w:p w14:paraId="19326D9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(1) Defense articles or defense services included on the United States Munitions List set forth in the International Traffic in Arms Regulations under subchapter M of chapter I of title 22, Code of Federal Regulations;</w:t>
      </w:r>
    </w:p>
    <w:p w14:paraId="3EA1FEE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(2) Items included on the Commerce Control List set forth in Supplement No. 1 to part 774 of the Export Administration Regulations under subchapter C of chapter VII of title 15, Code of Federal Regulations, and controlled—</w:t>
      </w:r>
    </w:p>
    <w:p w14:paraId="67BD0310"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(i) Pursuant to multilateral regimes, including for reasons relating to national security, chemical and biological weapons proliferation, nuclear nonproliferation, or missile technology; or</w:t>
      </w:r>
    </w:p>
    <w:p w14:paraId="592B7585"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r>
      <w:r w:rsidRPr="00FC66B6">
        <w:rPr>
          <w:rFonts w:ascii="Times New Roman" w:hAnsi="Times New Roman"/>
          <w:color w:val="000000"/>
        </w:rPr>
        <w:tab/>
        <w:t>(ii) For reasons relating to regional stability or surreptitious listening;</w:t>
      </w:r>
    </w:p>
    <w:p w14:paraId="7348610E"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(3) Specially designed and prepared nuclear equipment, parts and components, materials, software, and technology covered by part 810 of title 10, Code of Federal Regulations (relating to assistance to foreign atomic energy activities);</w:t>
      </w:r>
    </w:p>
    <w:p w14:paraId="3AC04BF3"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(4) Nuclear facilities, equipment, and material covered by part 110 of title 10, Code of Federal Regulations (relating to export and import of nuclear equipment and material);</w:t>
      </w:r>
    </w:p>
    <w:p w14:paraId="7E2E787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(5) Select agents and toxins covered by part 331 of title 7, Code of Federal Regulations, part 121 of title 9 of such Code, or part 73 of title 42 of such Code; or</w:t>
      </w:r>
      <w:r w:rsidRPr="00FC66B6">
        <w:rPr>
          <w:rFonts w:ascii="Times New Roman" w:hAnsi="Times New Roman"/>
          <w:color w:val="000000"/>
        </w:rPr>
        <w:tab/>
      </w:r>
    </w:p>
    <w:p w14:paraId="57D0B9EF"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(6) Emerging and foundational technologies controlled pursuant to section 1758 of the Export Control Reform Act of 2018 (50 U.S.C. 4817).</w:t>
      </w:r>
    </w:p>
    <w:p w14:paraId="7D79E8F3" w14:textId="77777777" w:rsidR="00FC66B6" w:rsidRPr="00FC66B6" w:rsidRDefault="00FC66B6" w:rsidP="00FC66B6">
      <w:pPr>
        <w:numPr>
          <w:ilvl w:val="0"/>
          <w:numId w:val="30"/>
        </w:numPr>
        <w:autoSpaceDE w:val="0"/>
        <w:autoSpaceDN w:val="0"/>
        <w:adjustRightInd w:val="0"/>
        <w:spacing w:after="160" w:line="240" w:lineRule="auto"/>
        <w:contextualSpacing/>
        <w:rPr>
          <w:rFonts w:ascii="Times New Roman" w:hAnsi="Times New Roman"/>
          <w:b/>
          <w:color w:val="000000"/>
        </w:rPr>
      </w:pPr>
      <w:r w:rsidRPr="00FC66B6">
        <w:rPr>
          <w:rFonts w:ascii="Times New Roman" w:hAnsi="Times New Roman"/>
          <w:b/>
          <w:color w:val="000000"/>
        </w:rPr>
        <w:t xml:space="preserve"> Prohibition</w:t>
      </w:r>
    </w:p>
    <w:p w14:paraId="48EABE65" w14:textId="77777777" w:rsidR="00FC66B6" w:rsidRPr="00FC66B6" w:rsidRDefault="00FC66B6" w:rsidP="00FC66B6">
      <w:pPr>
        <w:autoSpaceDE w:val="0"/>
        <w:autoSpaceDN w:val="0"/>
        <w:adjustRightInd w:val="0"/>
        <w:spacing w:after="0" w:line="240" w:lineRule="auto"/>
        <w:ind w:left="360"/>
        <w:rPr>
          <w:rFonts w:ascii="Times New Roman" w:hAnsi="Times New Roman"/>
          <w:color w:val="000000"/>
        </w:rPr>
      </w:pPr>
    </w:p>
    <w:p w14:paraId="7096F5F1" w14:textId="0AB812DB" w:rsidR="00FC66B6" w:rsidRPr="00FC66B6" w:rsidRDefault="00FC66B6" w:rsidP="00FC66B6">
      <w:pPr>
        <w:autoSpaceDE w:val="0"/>
        <w:autoSpaceDN w:val="0"/>
        <w:adjustRightInd w:val="0"/>
        <w:spacing w:after="0" w:line="240" w:lineRule="auto"/>
        <w:ind w:left="360"/>
        <w:rPr>
          <w:rFonts w:ascii="Times New Roman" w:hAnsi="Times New Roman"/>
          <w:b/>
          <w:color w:val="000000"/>
        </w:rPr>
      </w:pPr>
      <w:r w:rsidRPr="00FC66B6">
        <w:rPr>
          <w:rFonts w:ascii="Times New Roman" w:hAnsi="Times New Roman"/>
          <w:color w:val="000000"/>
        </w:rPr>
        <w:t>In accordance with Public Law 115-232, Section 889 (b</w:t>
      </w:r>
      <w:r w:rsidR="00AB267A" w:rsidRPr="00FC66B6">
        <w:rPr>
          <w:rFonts w:ascii="Times New Roman" w:hAnsi="Times New Roman"/>
          <w:color w:val="000000"/>
        </w:rPr>
        <w:t>), the</w:t>
      </w:r>
      <w:r w:rsidRPr="00FC66B6">
        <w:rPr>
          <w:rFonts w:ascii="Times New Roman" w:hAnsi="Times New Roman"/>
          <w:color w:val="000000"/>
        </w:rPr>
        <w:t xml:space="preserve"> Performer is prohibited from obligating or expending funds received by the Government under this Agreement to:  </w:t>
      </w:r>
    </w:p>
    <w:p w14:paraId="6A6602CD" w14:textId="77777777" w:rsidR="00FC66B6" w:rsidRPr="00FC66B6" w:rsidRDefault="00FC66B6" w:rsidP="00FC66B6">
      <w:pPr>
        <w:autoSpaceDE w:val="0"/>
        <w:autoSpaceDN w:val="0"/>
        <w:adjustRightInd w:val="0"/>
        <w:spacing w:after="0" w:line="240" w:lineRule="auto"/>
        <w:ind w:left="360"/>
        <w:rPr>
          <w:rFonts w:ascii="Times New Roman" w:hAnsi="Times New Roman"/>
          <w:b/>
          <w:color w:val="000000"/>
        </w:rPr>
      </w:pPr>
    </w:p>
    <w:p w14:paraId="6686742C"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Procure or obtain;</w:t>
      </w:r>
    </w:p>
    <w:p w14:paraId="4F23A5EF"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Extend or renew a contract to procure or obtain; or</w:t>
      </w:r>
    </w:p>
    <w:p w14:paraId="25A19585"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42F1E509" w14:textId="77777777" w:rsidR="00FC66B6" w:rsidRPr="00FC66B6" w:rsidRDefault="00FC66B6" w:rsidP="00FC66B6">
      <w:pPr>
        <w:numPr>
          <w:ilvl w:val="0"/>
          <w:numId w:val="30"/>
        </w:numPr>
        <w:autoSpaceDE w:val="0"/>
        <w:autoSpaceDN w:val="0"/>
        <w:adjustRightInd w:val="0"/>
        <w:spacing w:after="160" w:line="240" w:lineRule="auto"/>
        <w:rPr>
          <w:rFonts w:ascii="Times New Roman" w:hAnsi="Times New Roman"/>
          <w:b/>
          <w:color w:val="000000"/>
        </w:rPr>
      </w:pPr>
      <w:r w:rsidRPr="00FC66B6">
        <w:rPr>
          <w:rFonts w:ascii="Times New Roman" w:hAnsi="Times New Roman"/>
          <w:b/>
          <w:color w:val="000000"/>
        </w:rPr>
        <w:t>Lower Tier Agreements</w:t>
      </w:r>
    </w:p>
    <w:p w14:paraId="54EC5C51" w14:textId="77777777" w:rsidR="00FC66B6" w:rsidRPr="00FC66B6" w:rsidRDefault="00FC66B6" w:rsidP="00FC66B6">
      <w:pPr>
        <w:autoSpaceDE w:val="0"/>
        <w:autoSpaceDN w:val="0"/>
        <w:adjustRightInd w:val="0"/>
        <w:spacing w:after="0" w:line="240" w:lineRule="auto"/>
        <w:ind w:left="720"/>
        <w:rPr>
          <w:rFonts w:ascii="Times New Roman" w:hAnsi="Times New Roman"/>
          <w:color w:val="000000"/>
        </w:rPr>
      </w:pPr>
      <w:r w:rsidRPr="00FC66B6">
        <w:rPr>
          <w:rFonts w:ascii="Times New Roman" w:hAnsi="Times New Roman"/>
          <w:color w:val="000000"/>
        </w:rPr>
        <w:lastRenderedPageBreak/>
        <w:t xml:space="preserve">The Performer shall include this Article, suitably modified, in all subcontracts or lower tier agreements.  </w:t>
      </w:r>
    </w:p>
    <w:p w14:paraId="0A9E654C" w14:textId="77777777" w:rsidR="009F499F" w:rsidRDefault="009F499F" w:rsidP="009F499F">
      <w:pPr>
        <w:spacing w:after="0" w:line="240" w:lineRule="auto"/>
        <w:rPr>
          <w:rFonts w:ascii="Times New Roman" w:eastAsia="Times New Roman" w:hAnsi="Times New Roman"/>
          <w:b/>
        </w:rPr>
      </w:pPr>
      <w:bookmarkStart w:id="9" w:name="_Hlk85522665"/>
      <w:bookmarkStart w:id="10" w:name="_Hlk85522456"/>
      <w:bookmarkStart w:id="11" w:name="_Hlk85522947"/>
    </w:p>
    <w:bookmarkEnd w:id="9"/>
    <w:bookmarkEnd w:id="10"/>
    <w:bookmarkEnd w:id="11"/>
    <w:p w14:paraId="79A0CE3A" w14:textId="77777777" w:rsidR="009F499F" w:rsidRDefault="009F499F" w:rsidP="009F499F">
      <w:pPr>
        <w:pStyle w:val="NoSpacing"/>
        <w:rPr>
          <w:sz w:val="22"/>
          <w:szCs w:val="22"/>
        </w:rPr>
      </w:pPr>
    </w:p>
    <w:p w14:paraId="29147B10" w14:textId="77777777" w:rsidR="00C03D72" w:rsidRPr="00CD7680" w:rsidRDefault="00C03D72" w:rsidP="009F499F">
      <w:pPr>
        <w:pStyle w:val="NoSpacing"/>
        <w:rPr>
          <w:sz w:val="22"/>
          <w:szCs w:val="22"/>
        </w:rPr>
      </w:pPr>
    </w:p>
    <w:p w14:paraId="11C1CF2F" w14:textId="77777777" w:rsidR="004714FB" w:rsidRPr="00A01D7A" w:rsidRDefault="004714FB" w:rsidP="0002646F">
      <w:pPr>
        <w:pStyle w:val="NoSpacing"/>
        <w:jc w:val="center"/>
        <w:rPr>
          <w:b/>
          <w:sz w:val="28"/>
          <w:szCs w:val="28"/>
        </w:rPr>
      </w:pPr>
      <w:r w:rsidRPr="00CD7680">
        <w:rPr>
          <w:sz w:val="22"/>
          <w:szCs w:val="22"/>
        </w:rPr>
        <w:br w:type="page"/>
      </w:r>
      <w:r w:rsidRPr="00A01D7A">
        <w:rPr>
          <w:b/>
          <w:sz w:val="28"/>
          <w:szCs w:val="28"/>
        </w:rPr>
        <w:lastRenderedPageBreak/>
        <w:t>ATTACHMENT 1:</w:t>
      </w:r>
    </w:p>
    <w:p w14:paraId="533604A8" w14:textId="77777777" w:rsidR="004714FB" w:rsidRPr="00A01D7A" w:rsidRDefault="004714FB" w:rsidP="0002646F">
      <w:pPr>
        <w:pStyle w:val="NoSpacing"/>
        <w:jc w:val="center"/>
        <w:rPr>
          <w:sz w:val="28"/>
          <w:szCs w:val="28"/>
        </w:rPr>
      </w:pPr>
      <w:r w:rsidRPr="00A01D7A">
        <w:rPr>
          <w:b/>
          <w:sz w:val="28"/>
          <w:szCs w:val="28"/>
        </w:rPr>
        <w:t>REPORT REQUIREMENTS</w:t>
      </w:r>
    </w:p>
    <w:p w14:paraId="5A5D7EEA" w14:textId="77777777" w:rsidR="004714FB" w:rsidRPr="00CD7680" w:rsidRDefault="004714FB" w:rsidP="004714FB">
      <w:pPr>
        <w:pStyle w:val="NoSpacing"/>
        <w:rPr>
          <w:sz w:val="22"/>
          <w:szCs w:val="22"/>
        </w:rPr>
      </w:pPr>
    </w:p>
    <w:p w14:paraId="4FDAC7B3" w14:textId="77777777" w:rsidR="004714FB" w:rsidRPr="00CD7680" w:rsidRDefault="004714FB" w:rsidP="004714FB">
      <w:pPr>
        <w:pStyle w:val="NoSpacing"/>
        <w:rPr>
          <w:sz w:val="22"/>
          <w:szCs w:val="22"/>
        </w:rPr>
      </w:pPr>
    </w:p>
    <w:p w14:paraId="1EB4239E" w14:textId="77777777" w:rsidR="00405E80" w:rsidRPr="006626D5" w:rsidRDefault="00405E80" w:rsidP="00405E80">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3"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7FC7261B" w14:textId="77777777" w:rsidR="00405E80" w:rsidRPr="006626D5" w:rsidRDefault="00405E80" w:rsidP="00405E80">
      <w:pPr>
        <w:pStyle w:val="WPNormal"/>
        <w:rPr>
          <w:rFonts w:ascii="Times New Roman" w:hAnsi="Times New Roman"/>
          <w:color w:val="auto"/>
          <w:sz w:val="22"/>
          <w:szCs w:val="22"/>
        </w:rPr>
      </w:pPr>
    </w:p>
    <w:p w14:paraId="160DE57A" w14:textId="77777777" w:rsidR="00405E80" w:rsidRPr="006626D5" w:rsidRDefault="00405E80" w:rsidP="00405E80">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4"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2E2942FA" w14:textId="77777777" w:rsidR="00405E80" w:rsidRPr="006626D5" w:rsidRDefault="00405E80" w:rsidP="00405E80">
      <w:pPr>
        <w:pStyle w:val="WPNormal"/>
        <w:rPr>
          <w:rFonts w:ascii="Times New Roman" w:hAnsi="Times New Roman"/>
          <w:color w:val="auto"/>
          <w:sz w:val="22"/>
          <w:szCs w:val="22"/>
        </w:rPr>
      </w:pPr>
    </w:p>
    <w:p w14:paraId="7FFB397F" w14:textId="77777777" w:rsidR="00405E80" w:rsidRPr="006626D5" w:rsidRDefault="00405E80" w:rsidP="00405E80">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63D9C4AE" w14:textId="77777777" w:rsidR="00405E80" w:rsidRPr="006626D5" w:rsidRDefault="00405E80" w:rsidP="00405E80">
      <w:pPr>
        <w:pStyle w:val="WPNormal"/>
        <w:rPr>
          <w:rFonts w:ascii="Times New Roman" w:hAnsi="Times New Roman"/>
          <w:color w:val="auto"/>
          <w:sz w:val="22"/>
          <w:szCs w:val="22"/>
        </w:rPr>
      </w:pPr>
    </w:p>
    <w:p w14:paraId="345B37AE" w14:textId="77777777" w:rsidR="00405E80" w:rsidRPr="006626D5" w:rsidRDefault="00405E80" w:rsidP="00405E80">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2A73DA57" w14:textId="77777777" w:rsidR="00405E80" w:rsidRPr="006626D5" w:rsidRDefault="00405E80" w:rsidP="00405E80">
      <w:pPr>
        <w:pStyle w:val="WPNormal"/>
        <w:rPr>
          <w:rFonts w:ascii="Times New Roman" w:hAnsi="Times New Roman"/>
          <w:color w:val="auto"/>
          <w:sz w:val="22"/>
          <w:szCs w:val="22"/>
        </w:rPr>
      </w:pPr>
    </w:p>
    <w:p w14:paraId="398C0410" w14:textId="77777777" w:rsidR="00405E80" w:rsidRPr="0050483A" w:rsidRDefault="00405E80" w:rsidP="00405E80">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0DE4C4E9" w14:textId="77777777" w:rsidR="002320B5" w:rsidRPr="002320B5" w:rsidRDefault="002320B5" w:rsidP="002320B5">
      <w:pPr>
        <w:spacing w:after="0" w:line="240" w:lineRule="atLeast"/>
        <w:rPr>
          <w:rFonts w:ascii="Times New Roman" w:eastAsia="Times New Roman" w:hAnsi="Times New Roman"/>
          <w:color w:val="000000"/>
          <w:sz w:val="20"/>
          <w:szCs w:val="20"/>
        </w:rPr>
      </w:pPr>
    </w:p>
    <w:p w14:paraId="1C62C5AF" w14:textId="77777777" w:rsidR="002320B5" w:rsidRPr="002320B5" w:rsidRDefault="002320B5" w:rsidP="002320B5">
      <w:pPr>
        <w:spacing w:after="0" w:line="240" w:lineRule="atLeast"/>
        <w:rPr>
          <w:rFonts w:ascii="Times New Roman" w:eastAsia="Times New Roman" w:hAnsi="Times New Roman"/>
          <w:color w:val="000000"/>
          <w:szCs w:val="20"/>
        </w:rPr>
      </w:pPr>
      <w:r w:rsidRPr="002320B5">
        <w:rPr>
          <w:rFonts w:ascii="Times New Roman" w:eastAsia="Times New Roman" w:hAnsi="Times New Roman"/>
          <w:b/>
          <w:color w:val="000000"/>
          <w:szCs w:val="20"/>
        </w:rPr>
        <w:t>A.</w:t>
      </w:r>
      <w:r w:rsidRPr="002320B5">
        <w:rPr>
          <w:rFonts w:ascii="Times New Roman" w:eastAsia="Times New Roman" w:hAnsi="Times New Roman"/>
          <w:b/>
          <w:color w:val="000000"/>
          <w:szCs w:val="20"/>
        </w:rPr>
        <w:tab/>
        <w:t>MILESTONE REPORTS</w:t>
      </w:r>
    </w:p>
    <w:p w14:paraId="14469668" w14:textId="77777777" w:rsidR="002320B5" w:rsidRPr="002320B5" w:rsidRDefault="002320B5" w:rsidP="002320B5">
      <w:pPr>
        <w:spacing w:after="0" w:line="240" w:lineRule="atLeast"/>
        <w:rPr>
          <w:rFonts w:ascii="Times New Roman" w:eastAsia="Times New Roman" w:hAnsi="Times New Roman"/>
          <w:color w:val="000000"/>
          <w:szCs w:val="20"/>
        </w:rPr>
      </w:pPr>
    </w:p>
    <w:p w14:paraId="718F83BE" w14:textId="77777777" w:rsidR="00405E80" w:rsidRPr="00E23255" w:rsidRDefault="002320B5" w:rsidP="00405E80">
      <w:pPr>
        <w:spacing w:after="0" w:line="240" w:lineRule="atLeast"/>
        <w:ind w:left="720" w:hanging="720"/>
        <w:rPr>
          <w:rFonts w:ascii="Times New Roman" w:eastAsia="Times New Roman" w:hAnsi="Times New Roman"/>
          <w:color w:val="000000"/>
          <w:szCs w:val="20"/>
        </w:rPr>
      </w:pPr>
      <w:r w:rsidRPr="002320B5">
        <w:rPr>
          <w:rFonts w:ascii="Times New Roman" w:eastAsia="Times New Roman" w:hAnsi="Times New Roman"/>
          <w:color w:val="000000"/>
          <w:szCs w:val="20"/>
        </w:rPr>
        <w:tab/>
      </w:r>
      <w:r w:rsidR="00405E80" w:rsidRPr="00E23255">
        <w:rPr>
          <w:rFonts w:ascii="Times New Roman" w:eastAsia="Times New Roman" w:hAnsi="Times New Roman"/>
          <w:color w:val="000000"/>
          <w:szCs w:val="20"/>
        </w:rPr>
        <w:t xml:space="preserve">The Performer shall submit documentation describing the extent of accomplishment of </w:t>
      </w:r>
      <w:r w:rsidR="00405E80">
        <w:rPr>
          <w:rFonts w:ascii="Times New Roman" w:eastAsia="Times New Roman" w:hAnsi="Times New Roman"/>
          <w:color w:val="000000"/>
          <w:szCs w:val="20"/>
        </w:rPr>
        <w:t xml:space="preserve">payable </w:t>
      </w:r>
      <w:r w:rsidR="00405E80" w:rsidRPr="00E23255">
        <w:rPr>
          <w:rFonts w:ascii="Times New Roman" w:eastAsia="Times New Roman" w:hAnsi="Times New Roman"/>
          <w:color w:val="000000"/>
          <w:szCs w:val="20"/>
        </w:rPr>
        <w:t xml:space="preserve">milestones.  This information shall be as required by Article </w:t>
      </w:r>
      <w:r w:rsidR="00405E80">
        <w:rPr>
          <w:rFonts w:ascii="Times New Roman" w:eastAsia="Times New Roman" w:hAnsi="Times New Roman"/>
          <w:color w:val="000000"/>
          <w:szCs w:val="20"/>
        </w:rPr>
        <w:t>I</w:t>
      </w:r>
      <w:r w:rsidR="00405E80" w:rsidRPr="00E23255">
        <w:rPr>
          <w:rFonts w:ascii="Times New Roman" w:eastAsia="Times New Roman" w:hAnsi="Times New Roman"/>
          <w:color w:val="000000"/>
          <w:szCs w:val="20"/>
        </w:rPr>
        <w:t xml:space="preserve">V, </w:t>
      </w:r>
      <w:r w:rsidR="00405E80">
        <w:rPr>
          <w:rFonts w:ascii="Times New Roman" w:eastAsia="Times New Roman" w:hAnsi="Times New Roman"/>
          <w:color w:val="000000"/>
          <w:szCs w:val="20"/>
        </w:rPr>
        <w:t>Subparagraph</w:t>
      </w:r>
      <w:r w:rsidR="00405E80" w:rsidRPr="00E23255">
        <w:rPr>
          <w:rFonts w:ascii="Times New Roman" w:eastAsia="Times New Roman" w:hAnsi="Times New Roman"/>
          <w:color w:val="000000"/>
          <w:szCs w:val="20"/>
        </w:rPr>
        <w:t xml:space="preserve"> B and shall be sufficient for the DARPA AOR to reasonably verify the completion of the milestone in accordance with the Schedule of Milestones and Payments (Attachment 2).</w:t>
      </w:r>
    </w:p>
    <w:p w14:paraId="18548C8D" w14:textId="29BDF4BB" w:rsidR="002320B5" w:rsidRDefault="002320B5" w:rsidP="002320B5">
      <w:pPr>
        <w:spacing w:after="0" w:line="240" w:lineRule="atLeast"/>
        <w:ind w:left="720" w:hanging="720"/>
        <w:rPr>
          <w:rFonts w:ascii="Times New Roman" w:eastAsia="Times New Roman" w:hAnsi="Times New Roman"/>
          <w:color w:val="000000"/>
          <w:szCs w:val="20"/>
        </w:rPr>
      </w:pPr>
    </w:p>
    <w:p w14:paraId="7EA0ABE6" w14:textId="77777777" w:rsidR="00656821" w:rsidRPr="00A32034" w:rsidRDefault="00656821" w:rsidP="00656821">
      <w:pPr>
        <w:spacing w:after="0" w:line="240" w:lineRule="atLeast"/>
        <w:ind w:left="720" w:hanging="720"/>
        <w:rPr>
          <w:rFonts w:ascii="Times New Roman" w:eastAsia="Times New Roman" w:hAnsi="Times New Roman"/>
          <w:b/>
          <w:szCs w:val="20"/>
        </w:rPr>
      </w:pPr>
      <w:bookmarkStart w:id="12" w:name="_Hlk87882743"/>
      <w:r w:rsidRPr="00A32034">
        <w:rPr>
          <w:rFonts w:ascii="Times New Roman" w:eastAsia="Times New Roman" w:hAnsi="Times New Roman"/>
          <w:b/>
          <w:szCs w:val="20"/>
        </w:rPr>
        <w:t>B.</w:t>
      </w:r>
      <w:r w:rsidRPr="00A32034">
        <w:rPr>
          <w:rFonts w:ascii="Times New Roman" w:eastAsia="Times New Roman" w:hAnsi="Times New Roman"/>
          <w:b/>
          <w:szCs w:val="20"/>
        </w:rPr>
        <w:tab/>
        <w:t>DATA MANAGEMENT PLAN</w:t>
      </w:r>
    </w:p>
    <w:p w14:paraId="74EF9CF9" w14:textId="77777777" w:rsidR="00656821" w:rsidRPr="00A32034" w:rsidRDefault="00656821" w:rsidP="00656821">
      <w:pPr>
        <w:spacing w:after="0" w:line="240" w:lineRule="atLeast"/>
        <w:ind w:left="720"/>
        <w:rPr>
          <w:rFonts w:ascii="Times New Roman" w:eastAsia="Times New Roman" w:hAnsi="Times New Roman"/>
          <w:szCs w:val="20"/>
        </w:rPr>
      </w:pPr>
      <w:r w:rsidRPr="00A32034">
        <w:rPr>
          <w:rFonts w:ascii="Times New Roman" w:eastAsia="Times New Roman" w:hAnsi="Times New Roman"/>
          <w:b/>
          <w:szCs w:val="20"/>
        </w:rPr>
        <w:t>(NOTE:  This is a one-time submittal due NLT 30 days after award)</w:t>
      </w:r>
    </w:p>
    <w:p w14:paraId="2765F791" w14:textId="77777777" w:rsidR="00656821" w:rsidRPr="00A32034" w:rsidRDefault="00656821" w:rsidP="00656821">
      <w:pPr>
        <w:spacing w:after="0" w:line="240" w:lineRule="atLeast"/>
        <w:ind w:left="720" w:hanging="720"/>
        <w:rPr>
          <w:rFonts w:ascii="Times New Roman" w:eastAsia="Times New Roman" w:hAnsi="Times New Roman"/>
          <w:b/>
          <w:szCs w:val="20"/>
        </w:rPr>
      </w:pPr>
    </w:p>
    <w:bookmarkEnd w:id="12"/>
    <w:p w14:paraId="27ACB304" w14:textId="77777777" w:rsidR="00405E80" w:rsidRPr="00E23255" w:rsidRDefault="00405E80" w:rsidP="00405E80">
      <w:pPr>
        <w:pStyle w:val="ListParagraph"/>
        <w:numPr>
          <w:ilvl w:val="0"/>
          <w:numId w:val="32"/>
        </w:numPr>
        <w:spacing w:after="0" w:line="240" w:lineRule="atLeast"/>
        <w:rPr>
          <w:rFonts w:ascii="Times New Roman" w:eastAsia="Times New Roman" w:hAnsi="Times New Roman"/>
          <w:color w:val="auto"/>
          <w:szCs w:val="20"/>
        </w:rPr>
      </w:pPr>
      <w:r w:rsidRPr="00E23255">
        <w:rPr>
          <w:rFonts w:ascii="Times New Roman" w:eastAsia="Times New Roman" w:hAnsi="Times New Roman"/>
          <w:color w:val="auto"/>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5" w:history="1">
        <w:r w:rsidRPr="00E23255">
          <w:rPr>
            <w:rStyle w:val="Hyperlink"/>
            <w:rFonts w:ascii="Times New Roman" w:eastAsia="Times New Roman" w:hAnsi="Times New Roman"/>
            <w:color w:val="auto"/>
            <w:szCs w:val="20"/>
          </w:rPr>
          <w:t>https://www.esd.whs.mil/Portals/54/Documents/DD/issuances/dodi/320012p.pdf?ver=2018-12-17-130508-423</w:t>
        </w:r>
      </w:hyperlink>
    </w:p>
    <w:p w14:paraId="275C7294" w14:textId="77777777" w:rsidR="00405E80" w:rsidRPr="00E23255" w:rsidRDefault="00405E80" w:rsidP="00405E80">
      <w:pPr>
        <w:pStyle w:val="ListParagraph"/>
        <w:spacing w:after="0" w:line="240" w:lineRule="atLeast"/>
        <w:ind w:left="1080"/>
        <w:rPr>
          <w:rFonts w:ascii="Times New Roman" w:eastAsia="Times New Roman" w:hAnsi="Times New Roman"/>
          <w:color w:val="auto"/>
          <w:szCs w:val="20"/>
        </w:rPr>
      </w:pPr>
    </w:p>
    <w:p w14:paraId="20A44E3E" w14:textId="77777777" w:rsidR="00405E80" w:rsidRPr="00E23255" w:rsidRDefault="00405E80" w:rsidP="00405E80">
      <w:pPr>
        <w:pStyle w:val="ListParagraph"/>
        <w:numPr>
          <w:ilvl w:val="0"/>
          <w:numId w:val="32"/>
        </w:numPr>
        <w:spacing w:after="0" w:line="240" w:lineRule="atLeast"/>
        <w:rPr>
          <w:rFonts w:ascii="Times New Roman" w:eastAsia="Times New Roman" w:hAnsi="Times New Roman"/>
          <w:color w:val="auto"/>
          <w:szCs w:val="20"/>
        </w:rPr>
      </w:pPr>
      <w:r w:rsidRPr="00E23255">
        <w:rPr>
          <w:rFonts w:ascii="Times New Roman" w:eastAsia="Times New Roman" w:hAnsi="Times New Roman"/>
          <w:color w:val="auto"/>
          <w:szCs w:val="20"/>
        </w:rPr>
        <w:t>The Performer shall submit an electronic copy of their DMP no later than 30 calendar days after award of this Agreement to the DARPA AOR, DARPA PM, DARPA AO</w:t>
      </w:r>
      <w:r>
        <w:rPr>
          <w:rFonts w:ascii="Times New Roman" w:eastAsia="Times New Roman" w:hAnsi="Times New Roman"/>
          <w:color w:val="auto"/>
          <w:szCs w:val="20"/>
        </w:rPr>
        <w:t>, and digitally uploaded to the DARPA Vault tool.</w:t>
      </w:r>
    </w:p>
    <w:p w14:paraId="5572AEC8" w14:textId="77777777" w:rsidR="00656821" w:rsidRDefault="00656821" w:rsidP="002320B5">
      <w:pPr>
        <w:spacing w:after="0" w:line="240" w:lineRule="atLeast"/>
        <w:ind w:left="720" w:hanging="720"/>
        <w:rPr>
          <w:rFonts w:ascii="Times New Roman" w:eastAsia="Times New Roman" w:hAnsi="Times New Roman"/>
          <w:color w:val="000000"/>
          <w:szCs w:val="20"/>
        </w:rPr>
      </w:pPr>
    </w:p>
    <w:p w14:paraId="2BA80B32" w14:textId="77777777" w:rsidR="002320B5" w:rsidRPr="00656821" w:rsidRDefault="00656821" w:rsidP="002320B5">
      <w:pPr>
        <w:spacing w:after="0" w:line="240" w:lineRule="atLeast"/>
        <w:ind w:left="720" w:hanging="720"/>
        <w:rPr>
          <w:rFonts w:ascii="Times New Roman" w:eastAsia="Times New Roman" w:hAnsi="Times New Roman"/>
          <w:b/>
          <w:szCs w:val="20"/>
        </w:rPr>
      </w:pPr>
      <w:r>
        <w:rPr>
          <w:rFonts w:ascii="Times New Roman" w:eastAsia="Times New Roman" w:hAnsi="Times New Roman"/>
          <w:b/>
          <w:color w:val="000000"/>
          <w:szCs w:val="20"/>
        </w:rPr>
        <w:t>C</w:t>
      </w:r>
      <w:r w:rsidR="002320B5" w:rsidRPr="002320B5">
        <w:rPr>
          <w:rFonts w:ascii="Times New Roman" w:eastAsia="Times New Roman" w:hAnsi="Times New Roman"/>
          <w:b/>
          <w:color w:val="000000"/>
          <w:szCs w:val="20"/>
        </w:rPr>
        <w:t>.</w:t>
      </w:r>
      <w:r w:rsidR="002320B5" w:rsidRPr="00656821">
        <w:rPr>
          <w:rFonts w:ascii="Times New Roman" w:eastAsia="Times New Roman" w:hAnsi="Times New Roman"/>
          <w:b/>
          <w:szCs w:val="20"/>
        </w:rPr>
        <w:tab/>
        <w:t>PATENT REPORTS</w:t>
      </w:r>
    </w:p>
    <w:p w14:paraId="68C25427" w14:textId="77777777" w:rsidR="002320B5" w:rsidRPr="00656821" w:rsidRDefault="002320B5" w:rsidP="002320B5">
      <w:pPr>
        <w:spacing w:after="0" w:line="240" w:lineRule="atLeast"/>
        <w:ind w:left="720" w:hanging="720"/>
        <w:rPr>
          <w:rFonts w:ascii="Times New Roman" w:eastAsia="Times New Roman" w:hAnsi="Times New Roman"/>
          <w:szCs w:val="20"/>
        </w:rPr>
      </w:pPr>
    </w:p>
    <w:p w14:paraId="022357F4" w14:textId="77777777" w:rsidR="002320B5" w:rsidRPr="00656821" w:rsidRDefault="002320B5" w:rsidP="002320B5">
      <w:pPr>
        <w:spacing w:after="0" w:line="240" w:lineRule="auto"/>
        <w:ind w:left="720"/>
        <w:rPr>
          <w:rFonts w:ascii="Times New Roman" w:eastAsia="Times New Roman" w:hAnsi="Times New Roman"/>
          <w:i/>
        </w:rPr>
      </w:pPr>
      <w:r w:rsidRPr="00656821">
        <w:rPr>
          <w:rFonts w:ascii="Times New Roman" w:eastAsia="Times New Roman" w:hAnsi="Times New Roman"/>
          <w:i/>
        </w:rPr>
        <w:t>Invention Disclosure Reports:</w:t>
      </w:r>
    </w:p>
    <w:p w14:paraId="20F1E1D1" w14:textId="77777777" w:rsidR="002320B5" w:rsidRPr="00656821" w:rsidRDefault="002320B5" w:rsidP="002320B5">
      <w:pPr>
        <w:spacing w:after="0" w:line="240" w:lineRule="auto"/>
        <w:ind w:left="720"/>
        <w:rPr>
          <w:rFonts w:ascii="Times New Roman" w:eastAsia="Times New Roman" w:hAnsi="Times New Roman"/>
        </w:rPr>
      </w:pPr>
    </w:p>
    <w:p w14:paraId="7A70CEEA" w14:textId="2EAFD273" w:rsidR="00656821" w:rsidRPr="00656821" w:rsidRDefault="002320B5" w:rsidP="00656821">
      <w:pPr>
        <w:pStyle w:val="ListParagraph"/>
        <w:numPr>
          <w:ilvl w:val="0"/>
          <w:numId w:val="33"/>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t xml:space="preserve">The Performer shall disclose each Subject Invention to DARPA </w:t>
      </w:r>
      <w:r w:rsidRPr="00664348">
        <w:rPr>
          <w:rFonts w:ascii="Times New Roman" w:eastAsia="Times New Roman" w:hAnsi="Times New Roman"/>
          <w:color w:val="auto"/>
        </w:rPr>
        <w:t xml:space="preserve">within </w:t>
      </w:r>
      <w:r w:rsidR="00664348">
        <w:rPr>
          <w:rFonts w:ascii="Times New Roman" w:eastAsia="Times New Roman" w:hAnsi="Times New Roman"/>
          <w:color w:val="auto"/>
        </w:rPr>
        <w:t>four</w:t>
      </w:r>
      <w:r w:rsidRPr="00664348">
        <w:rPr>
          <w:rFonts w:ascii="Times New Roman" w:eastAsia="Times New Roman" w:hAnsi="Times New Roman"/>
          <w:color w:val="auto"/>
        </w:rPr>
        <w:t xml:space="preserve"> (</w:t>
      </w:r>
      <w:r w:rsidR="00664348">
        <w:rPr>
          <w:rFonts w:ascii="Times New Roman" w:eastAsia="Times New Roman" w:hAnsi="Times New Roman"/>
          <w:color w:val="auto"/>
        </w:rPr>
        <w:t>4</w:t>
      </w:r>
      <w:r w:rsidRPr="00664348">
        <w:rPr>
          <w:rFonts w:ascii="Times New Roman" w:eastAsia="Times New Roman" w:hAnsi="Times New Roman"/>
          <w:color w:val="auto"/>
        </w:rPr>
        <w:t xml:space="preserve">) months after the inventor discloses it in writing to </w:t>
      </w:r>
      <w:r w:rsidR="00C51F95">
        <w:rPr>
          <w:rFonts w:ascii="Times New Roman" w:eastAsia="Times New Roman" w:hAnsi="Times New Roman"/>
          <w:color w:val="auto"/>
        </w:rPr>
        <w:t>their</w:t>
      </w:r>
      <w:r w:rsidR="00C51F95" w:rsidRPr="00664348">
        <w:rPr>
          <w:rFonts w:ascii="Times New Roman" w:eastAsia="Times New Roman" w:hAnsi="Times New Roman"/>
          <w:color w:val="auto"/>
        </w:rPr>
        <w:t xml:space="preserve"> </w:t>
      </w:r>
      <w:r w:rsidRPr="00664348">
        <w:rPr>
          <w:rFonts w:ascii="Times New Roman" w:eastAsia="Times New Roman" w:hAnsi="Times New Roman"/>
          <w:color w:val="auto"/>
        </w:rPr>
        <w:t>company personnel responsible for patent matters or with submission of the next milestone report, whichever comes first.  The disclosure to</w:t>
      </w:r>
      <w:r w:rsidRPr="00656821">
        <w:rPr>
          <w:rFonts w:ascii="Times New Roman" w:eastAsia="Times New Roman" w:hAnsi="Times New Roman"/>
          <w:color w:val="auto"/>
        </w:rPr>
        <w:t xml:space="preserve"> DARPA shall be in the form of a written report and shall identify the Agreement under which the Invention was made and the identity of the inventor(s).  The invention disclosures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for publication and, if so, whether it has been accepted for publication at the time of disclosure.  The Performer shall also submit to DARPA an annual listing of Subject Inventions. </w:t>
      </w:r>
    </w:p>
    <w:p w14:paraId="54BEDC7F" w14:textId="77777777" w:rsidR="00656821" w:rsidRPr="00656821" w:rsidRDefault="00656821" w:rsidP="00656821">
      <w:pPr>
        <w:pStyle w:val="ListParagraph"/>
        <w:spacing w:after="0" w:line="240" w:lineRule="auto"/>
        <w:ind w:left="1080"/>
        <w:rPr>
          <w:rFonts w:ascii="Times New Roman" w:eastAsia="Times New Roman" w:hAnsi="Times New Roman"/>
          <w:color w:val="auto"/>
        </w:rPr>
      </w:pPr>
    </w:p>
    <w:p w14:paraId="391DC6C9" w14:textId="77777777" w:rsidR="002320B5" w:rsidRPr="00656821" w:rsidRDefault="002320B5" w:rsidP="00656821">
      <w:pPr>
        <w:pStyle w:val="ListParagraph"/>
        <w:numPr>
          <w:ilvl w:val="0"/>
          <w:numId w:val="33"/>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465FCDE8" w14:textId="77777777" w:rsidR="002320B5" w:rsidRPr="00656821" w:rsidRDefault="002320B5" w:rsidP="002320B5">
      <w:pPr>
        <w:spacing w:after="0" w:line="240" w:lineRule="auto"/>
        <w:ind w:firstLine="720"/>
        <w:rPr>
          <w:rFonts w:ascii="Times New Roman" w:eastAsia="Times New Roman" w:hAnsi="Times New Roman"/>
        </w:rPr>
      </w:pPr>
    </w:p>
    <w:p w14:paraId="646B22A8" w14:textId="77777777" w:rsidR="002320B5" w:rsidRPr="00656821" w:rsidRDefault="002320B5" w:rsidP="00656821">
      <w:pPr>
        <w:pStyle w:val="ListParagraph"/>
        <w:numPr>
          <w:ilvl w:val="0"/>
          <w:numId w:val="33"/>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for Patents to file foreign patent applications, where such filing has been prohibited by a Secrecy Order.</w:t>
      </w:r>
    </w:p>
    <w:p w14:paraId="7D1D7E04" w14:textId="77777777" w:rsidR="002320B5" w:rsidRPr="00656821" w:rsidRDefault="002320B5" w:rsidP="002320B5">
      <w:pPr>
        <w:spacing w:after="0" w:line="240" w:lineRule="auto"/>
        <w:ind w:firstLine="720"/>
        <w:rPr>
          <w:rFonts w:ascii="Times New Roman" w:eastAsia="Times New Roman" w:hAnsi="Times New Roman"/>
        </w:rPr>
      </w:pPr>
    </w:p>
    <w:p w14:paraId="6F784A60" w14:textId="4D98EF32" w:rsidR="002320B5" w:rsidRPr="00656821" w:rsidRDefault="002320B5" w:rsidP="00656821">
      <w:pPr>
        <w:pStyle w:val="ListParagraph"/>
        <w:numPr>
          <w:ilvl w:val="0"/>
          <w:numId w:val="33"/>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t>Requests for extension of the time for disclosure election, and filing under Article VI, Paragraph C, may, at the discretion of DARPA, and after considering the position of the Performer, be granted.</w:t>
      </w:r>
    </w:p>
    <w:p w14:paraId="74CA2681" w14:textId="77777777" w:rsidR="002320B5" w:rsidRPr="002320B5" w:rsidRDefault="002320B5" w:rsidP="002320B5">
      <w:pPr>
        <w:spacing w:after="0" w:line="240" w:lineRule="auto"/>
        <w:rPr>
          <w:rFonts w:ascii="Times New Roman" w:eastAsia="Times New Roman" w:hAnsi="Times New Roman"/>
          <w:b/>
        </w:rPr>
      </w:pPr>
    </w:p>
    <w:p w14:paraId="0A3416C8" w14:textId="77777777" w:rsidR="002320B5" w:rsidRPr="00656821" w:rsidRDefault="002320B5" w:rsidP="002320B5">
      <w:pPr>
        <w:spacing w:after="0" w:line="240" w:lineRule="auto"/>
        <w:rPr>
          <w:rFonts w:ascii="Times New Roman" w:eastAsia="Times New Roman" w:hAnsi="Times New Roman"/>
          <w:i/>
        </w:rPr>
      </w:pPr>
      <w:r w:rsidRPr="002320B5">
        <w:rPr>
          <w:rFonts w:ascii="Times New Roman" w:eastAsia="Times New Roman" w:hAnsi="Times New Roman"/>
          <w:b/>
        </w:rPr>
        <w:tab/>
      </w:r>
      <w:r w:rsidRPr="00656821">
        <w:rPr>
          <w:rFonts w:ascii="Times New Roman" w:eastAsia="Times New Roman" w:hAnsi="Times New Roman"/>
          <w:i/>
        </w:rPr>
        <w:t>Reporting on Utilization of Subject Inventions</w:t>
      </w:r>
    </w:p>
    <w:p w14:paraId="0B5AAA23" w14:textId="77777777" w:rsidR="002320B5" w:rsidRPr="00656821" w:rsidRDefault="002320B5" w:rsidP="002320B5">
      <w:pPr>
        <w:spacing w:after="0" w:line="240" w:lineRule="auto"/>
        <w:rPr>
          <w:rFonts w:ascii="Times New Roman" w:eastAsia="Times New Roman" w:hAnsi="Times New Roman"/>
          <w:b/>
        </w:rPr>
      </w:pPr>
    </w:p>
    <w:p w14:paraId="303DAC06" w14:textId="455004EA" w:rsidR="002320B5" w:rsidRPr="00656821" w:rsidRDefault="002320B5" w:rsidP="00656821">
      <w:pPr>
        <w:pStyle w:val="ListParagraph"/>
        <w:numPr>
          <w:ilvl w:val="0"/>
          <w:numId w:val="34"/>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t xml:space="preserve">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Article VI, </w:t>
      </w:r>
      <w:r w:rsidR="00AB267A">
        <w:rPr>
          <w:rFonts w:ascii="Times New Roman" w:eastAsia="Times New Roman" w:hAnsi="Times New Roman"/>
          <w:color w:val="auto"/>
        </w:rPr>
        <w:t>Paragraph</w:t>
      </w:r>
      <w:r w:rsidRPr="00656821">
        <w:rPr>
          <w:rFonts w:ascii="Times New Roman" w:eastAsia="Times New Roman" w:hAnsi="Times New Roman"/>
          <w:color w:val="auto"/>
        </w:rPr>
        <w:t xml:space="preserve"> I.  Consistent with 35 U.S.C. § 202(c)(5), DARPA agrees it shall not disclose such information to persons outside the Government without permission of the Performer.</w:t>
      </w:r>
    </w:p>
    <w:p w14:paraId="48FD3B92" w14:textId="77777777" w:rsidR="002320B5" w:rsidRPr="00656821" w:rsidRDefault="002320B5" w:rsidP="002320B5">
      <w:pPr>
        <w:spacing w:after="0" w:line="240" w:lineRule="auto"/>
        <w:ind w:firstLine="720"/>
        <w:rPr>
          <w:rFonts w:ascii="Times New Roman" w:eastAsia="Times New Roman" w:hAnsi="Times New Roman"/>
        </w:rPr>
      </w:pPr>
    </w:p>
    <w:p w14:paraId="35E31E44" w14:textId="2A2962EA" w:rsidR="002320B5" w:rsidRPr="00656821" w:rsidRDefault="002320B5" w:rsidP="00656821">
      <w:pPr>
        <w:pStyle w:val="ListParagraph"/>
        <w:numPr>
          <w:ilvl w:val="0"/>
          <w:numId w:val="34"/>
        </w:numPr>
        <w:spacing w:after="0" w:line="240" w:lineRule="auto"/>
        <w:rPr>
          <w:rFonts w:ascii="Times New Roman" w:eastAsia="Times New Roman" w:hAnsi="Times New Roman"/>
          <w:color w:val="auto"/>
        </w:rPr>
      </w:pPr>
      <w:r w:rsidRPr="00656821">
        <w:rPr>
          <w:rFonts w:ascii="Times New Roman" w:eastAsia="Times New Roman" w:hAnsi="Times New Roman"/>
          <w:color w:val="auto"/>
        </w:rPr>
        <w:lastRenderedPageBreak/>
        <w:t xml:space="preserve">All required reporting shall be accomplished, to the extent possible, using the i-Edison reporting website: </w:t>
      </w:r>
      <w:hyperlink r:id="rId16" w:history="1">
        <w:r w:rsidR="001A53C1" w:rsidRPr="00BE6C17">
          <w:rPr>
            <w:rStyle w:val="Hyperlink"/>
            <w:rFonts w:ascii="Times New Roman" w:hAnsi="Times New Roman"/>
          </w:rPr>
          <w:t>https://www.nist.gov/iedison</w:t>
        </w:r>
      </w:hyperlink>
      <w:r w:rsidRPr="00656821">
        <w:rPr>
          <w:rFonts w:ascii="Times New Roman" w:eastAsia="Times New Roman" w:hAnsi="Times New Roman"/>
          <w:color w:val="auto"/>
        </w:rPr>
        <w:t>.  To the extent any such reporting cannot be carried out by use of i-Edison, reports and communications shall be submitted to the AO and/or Administrative Agreements Officer</w:t>
      </w:r>
      <w:r w:rsidR="002A7017">
        <w:rPr>
          <w:rFonts w:ascii="Times New Roman" w:eastAsia="Times New Roman" w:hAnsi="Times New Roman"/>
          <w:color w:val="auto"/>
        </w:rPr>
        <w:t xml:space="preserve"> (AAO), </w:t>
      </w:r>
      <w:r w:rsidR="00607112">
        <w:rPr>
          <w:rFonts w:ascii="Times New Roman" w:eastAsia="Times New Roman" w:hAnsi="Times New Roman"/>
          <w:color w:val="auto"/>
        </w:rPr>
        <w:t xml:space="preserve">if </w:t>
      </w:r>
      <w:r w:rsidR="002A7017">
        <w:rPr>
          <w:rFonts w:ascii="Times New Roman" w:eastAsia="Times New Roman" w:hAnsi="Times New Roman"/>
          <w:color w:val="auto"/>
        </w:rPr>
        <w:t>one is appointed</w:t>
      </w:r>
      <w:r w:rsidRPr="00656821">
        <w:rPr>
          <w:rFonts w:ascii="Times New Roman" w:eastAsia="Times New Roman" w:hAnsi="Times New Roman"/>
          <w:color w:val="auto"/>
        </w:rPr>
        <w:t xml:space="preserve">. </w:t>
      </w:r>
    </w:p>
    <w:p w14:paraId="18E7C194" w14:textId="77777777" w:rsidR="00036DB4" w:rsidRDefault="00036DB4" w:rsidP="00BE6C17">
      <w:pPr>
        <w:spacing w:after="0" w:line="240" w:lineRule="atLeast"/>
        <w:rPr>
          <w:rFonts w:ascii="Times New Roman" w:eastAsia="Times New Roman" w:hAnsi="Times New Roman"/>
          <w:b/>
          <w:color w:val="000000"/>
          <w:szCs w:val="20"/>
        </w:rPr>
      </w:pPr>
    </w:p>
    <w:p w14:paraId="3A586E7B" w14:textId="3439DB00" w:rsidR="002320B5" w:rsidRPr="002320B5" w:rsidRDefault="002A7017" w:rsidP="002320B5">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D</w:t>
      </w:r>
      <w:r w:rsidR="002320B5" w:rsidRPr="002320B5">
        <w:rPr>
          <w:rFonts w:ascii="Times New Roman" w:eastAsia="Times New Roman" w:hAnsi="Times New Roman"/>
          <w:b/>
          <w:color w:val="000000"/>
          <w:szCs w:val="20"/>
        </w:rPr>
        <w:t>.</w:t>
      </w:r>
      <w:r w:rsidR="002320B5" w:rsidRPr="002320B5">
        <w:rPr>
          <w:rFonts w:ascii="Times New Roman" w:eastAsia="Times New Roman" w:hAnsi="Times New Roman"/>
          <w:b/>
          <w:color w:val="000000"/>
          <w:szCs w:val="20"/>
        </w:rPr>
        <w:tab/>
        <w:t>FINAL REPORT</w:t>
      </w:r>
      <w:r w:rsidR="002320B5" w:rsidRPr="002320B5">
        <w:rPr>
          <w:rFonts w:ascii="Times New Roman" w:eastAsia="Times New Roman" w:hAnsi="Times New Roman"/>
          <w:b/>
          <w:color w:val="000000"/>
          <w:szCs w:val="20"/>
        </w:rPr>
        <w:tab/>
      </w:r>
    </w:p>
    <w:p w14:paraId="6D934590" w14:textId="77777777" w:rsidR="002320B5" w:rsidRPr="002320B5" w:rsidRDefault="002320B5" w:rsidP="002320B5">
      <w:pPr>
        <w:spacing w:after="0" w:line="240" w:lineRule="atLeast"/>
        <w:ind w:left="720"/>
        <w:rPr>
          <w:rFonts w:ascii="Times New Roman" w:eastAsia="Times New Roman" w:hAnsi="Times New Roman"/>
          <w:color w:val="000000"/>
          <w:szCs w:val="20"/>
        </w:rPr>
      </w:pPr>
      <w:r w:rsidRPr="002320B5">
        <w:rPr>
          <w:rFonts w:ascii="Times New Roman" w:eastAsia="Times New Roman" w:hAnsi="Times New Roman"/>
          <w:b/>
          <w:color w:val="000000"/>
          <w:szCs w:val="20"/>
        </w:rPr>
        <w:t>(NOTE:  The Final Report is the last milestone for the completed Agreement)</w:t>
      </w:r>
    </w:p>
    <w:p w14:paraId="45E0A032" w14:textId="77777777" w:rsidR="002320B5" w:rsidRPr="002320B5" w:rsidRDefault="002320B5" w:rsidP="002320B5">
      <w:pPr>
        <w:spacing w:after="0" w:line="240" w:lineRule="atLeast"/>
        <w:rPr>
          <w:rFonts w:ascii="Times New Roman" w:eastAsia="Times New Roman" w:hAnsi="Times New Roman"/>
          <w:color w:val="000000"/>
          <w:szCs w:val="20"/>
        </w:rPr>
      </w:pPr>
    </w:p>
    <w:p w14:paraId="487CB7B9" w14:textId="77777777" w:rsidR="00405E80" w:rsidRDefault="00405E80" w:rsidP="00405E80">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73A103B4" w14:textId="77777777" w:rsidR="00405E80" w:rsidRDefault="00405E80" w:rsidP="00405E80">
      <w:pPr>
        <w:pStyle w:val="WPNormal"/>
        <w:ind w:left="720"/>
        <w:rPr>
          <w:rFonts w:ascii="Times New Roman" w:hAnsi="Times New Roman"/>
          <w:sz w:val="22"/>
          <w:szCs w:val="22"/>
        </w:rPr>
      </w:pPr>
    </w:p>
    <w:p w14:paraId="031805E2" w14:textId="77777777" w:rsidR="00405E80" w:rsidRPr="000668E8" w:rsidRDefault="00405E80" w:rsidP="00405E80">
      <w:pPr>
        <w:pStyle w:val="WPNormal"/>
        <w:numPr>
          <w:ilvl w:val="0"/>
          <w:numId w:val="3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17"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4BA65B62" w14:textId="77777777" w:rsidR="00405E80" w:rsidRPr="00A11563" w:rsidRDefault="00405E80" w:rsidP="00405E80">
      <w:pPr>
        <w:pStyle w:val="WPNormal"/>
        <w:numPr>
          <w:ilvl w:val="0"/>
          <w:numId w:val="3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18" w:history="1">
        <w:r w:rsidRPr="00966FD6">
          <w:rPr>
            <w:rStyle w:val="Hyperlink"/>
            <w:rFonts w:ascii="Times New Roman" w:hAnsi="Times New Roman"/>
            <w:sz w:val="22"/>
          </w:rPr>
          <w:t>https://www.dtic.mil/dtic/submit/submit.html</w:t>
        </w:r>
      </w:hyperlink>
      <w:r>
        <w:rPr>
          <w:rFonts w:ascii="Times New Roman" w:hAnsi="Times New Roman"/>
          <w:sz w:val="22"/>
        </w:rPr>
        <w:t>.</w:t>
      </w:r>
    </w:p>
    <w:p w14:paraId="0B37D045" w14:textId="77777777" w:rsidR="002320B5" w:rsidRPr="002320B5" w:rsidRDefault="002320B5" w:rsidP="002320B5">
      <w:pPr>
        <w:spacing w:after="0" w:line="240" w:lineRule="auto"/>
        <w:rPr>
          <w:rFonts w:ascii="Times New Roman" w:eastAsia="Times New Roman" w:hAnsi="Times New Roman"/>
          <w:szCs w:val="20"/>
        </w:rPr>
      </w:pPr>
    </w:p>
    <w:p w14:paraId="773D91D9" w14:textId="62138ABD" w:rsidR="002320B5" w:rsidRPr="002320B5" w:rsidRDefault="002A7017" w:rsidP="002320B5">
      <w:pPr>
        <w:keepNext/>
        <w:spacing w:after="0" w:line="240" w:lineRule="auto"/>
        <w:outlineLvl w:val="0"/>
        <w:rPr>
          <w:rFonts w:ascii="Times New Roman" w:eastAsia="Times New Roman" w:hAnsi="Times New Roman"/>
          <w:bCs/>
          <w:szCs w:val="20"/>
        </w:rPr>
      </w:pPr>
      <w:r>
        <w:rPr>
          <w:rFonts w:ascii="Times New Roman" w:eastAsia="Times New Roman" w:hAnsi="Times New Roman"/>
          <w:b/>
          <w:szCs w:val="20"/>
        </w:rPr>
        <w:t>E</w:t>
      </w:r>
      <w:r w:rsidR="002320B5" w:rsidRPr="002320B5">
        <w:rPr>
          <w:rFonts w:ascii="Times New Roman" w:eastAsia="Times New Roman" w:hAnsi="Times New Roman"/>
          <w:b/>
          <w:szCs w:val="20"/>
        </w:rPr>
        <w:t>.</w:t>
      </w:r>
      <w:r w:rsidR="002320B5" w:rsidRPr="002320B5">
        <w:rPr>
          <w:rFonts w:ascii="Times New Roman" w:eastAsia="Times New Roman" w:hAnsi="Times New Roman"/>
          <w:b/>
          <w:szCs w:val="20"/>
        </w:rPr>
        <w:tab/>
        <w:t>EXECUTIVE SUMMARY</w:t>
      </w:r>
    </w:p>
    <w:p w14:paraId="1011272C" w14:textId="77777777" w:rsidR="002320B5" w:rsidRPr="002320B5" w:rsidRDefault="002320B5" w:rsidP="002320B5">
      <w:pPr>
        <w:spacing w:after="0" w:line="240" w:lineRule="auto"/>
        <w:rPr>
          <w:rFonts w:ascii="Times New Roman" w:eastAsia="Times New Roman" w:hAnsi="Times New Roman"/>
          <w:sz w:val="20"/>
          <w:szCs w:val="20"/>
        </w:rPr>
      </w:pPr>
    </w:p>
    <w:p w14:paraId="70495AB5" w14:textId="77777777" w:rsidR="00405E80" w:rsidRPr="00405E80" w:rsidRDefault="00405E80" w:rsidP="00405E80">
      <w:pPr>
        <w:spacing w:after="0" w:line="240" w:lineRule="atLeast"/>
        <w:ind w:left="720"/>
        <w:rPr>
          <w:rFonts w:ascii="Times New Roman" w:eastAsia="Times New Roman" w:hAnsi="Times New Roman"/>
          <w:color w:val="000000"/>
          <w:szCs w:val="20"/>
        </w:rPr>
      </w:pPr>
      <w:r w:rsidRPr="00405E80">
        <w:rPr>
          <w:rFonts w:ascii="Times New Roman" w:eastAsia="Times New Roman" w:hAnsi="Times New Roman"/>
          <w:color w:val="000000"/>
          <w:szCs w:val="20"/>
        </w:rPr>
        <w:t>The Performer shall submit a one-to-two-page executive-level summary of the major accomplishments of the Agreement and the benefits of using the other transactions authority pursuant to 10 U.S.C. § 4022 upon completion of the Agreement.  This summary shall include a discussion of the actual or planned benefits of the technologies for both the military and commercial sectors.</w:t>
      </w:r>
    </w:p>
    <w:p w14:paraId="62484DC0" w14:textId="0ADBA2A2" w:rsidR="002A7017" w:rsidRDefault="002A7017" w:rsidP="002320B5">
      <w:pPr>
        <w:keepNext/>
        <w:spacing w:after="0" w:line="240" w:lineRule="auto"/>
        <w:outlineLvl w:val="1"/>
        <w:rPr>
          <w:rFonts w:ascii="Times New Roman" w:eastAsia="Times New Roman" w:hAnsi="Times New Roman"/>
          <w:bCs/>
          <w:iCs/>
          <w:szCs w:val="28"/>
        </w:rPr>
      </w:pPr>
    </w:p>
    <w:p w14:paraId="785621FC" w14:textId="39AAE6C2" w:rsidR="00405E80" w:rsidRDefault="00405E80" w:rsidP="002A7017">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F.</w:t>
      </w:r>
      <w:r>
        <w:rPr>
          <w:rFonts w:ascii="Times New Roman" w:eastAsia="Times New Roman" w:hAnsi="Times New Roman"/>
          <w:b/>
          <w:color w:val="000000"/>
          <w:szCs w:val="20"/>
        </w:rPr>
        <w:tab/>
        <w:t>Property Report</w:t>
      </w:r>
    </w:p>
    <w:p w14:paraId="3D447F06" w14:textId="77777777" w:rsidR="00405E80" w:rsidRDefault="00405E80" w:rsidP="002A7017">
      <w:pPr>
        <w:spacing w:after="0" w:line="240" w:lineRule="atLeast"/>
        <w:ind w:left="720" w:hanging="720"/>
        <w:rPr>
          <w:rFonts w:ascii="Times New Roman" w:eastAsia="Times New Roman" w:hAnsi="Times New Roman"/>
          <w:b/>
          <w:color w:val="000000"/>
          <w:szCs w:val="20"/>
        </w:rPr>
      </w:pPr>
    </w:p>
    <w:p w14:paraId="1C6A812F" w14:textId="77777777" w:rsidR="00405E80" w:rsidRDefault="00405E80" w:rsidP="00405E80">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Times New Roman" w:hAnsi="Times New Roman"/>
          <w:bCs/>
          <w:sz w:val="22"/>
          <w:szCs w:val="22"/>
        </w:rPr>
      </w:pPr>
      <w:r>
        <w:rPr>
          <w:rFonts w:ascii="Times New Roman" w:hAnsi="Times New Roman"/>
          <w:bCs/>
          <w:sz w:val="22"/>
          <w:szCs w:val="22"/>
        </w:rPr>
        <w:t>See Article IX.</w:t>
      </w:r>
    </w:p>
    <w:p w14:paraId="3CEAB8EC" w14:textId="77777777" w:rsidR="00405E80" w:rsidRDefault="00405E80" w:rsidP="00405E80">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Times New Roman" w:hAnsi="Times New Roman"/>
          <w:bCs/>
          <w:sz w:val="22"/>
          <w:szCs w:val="22"/>
        </w:rPr>
      </w:pPr>
    </w:p>
    <w:p w14:paraId="13C50F34" w14:textId="10C47C62" w:rsidR="00405E80" w:rsidRPr="00E23255" w:rsidRDefault="00405E80" w:rsidP="00405E80">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sz w:val="22"/>
          <w:szCs w:val="22"/>
        </w:rPr>
      </w:pPr>
      <w:r>
        <w:rPr>
          <w:rFonts w:ascii="Times New Roman" w:hAnsi="Times New Roman"/>
          <w:bCs/>
          <w:sz w:val="22"/>
          <w:szCs w:val="22"/>
        </w:rPr>
        <w:t>The Performer shall submit a report identifying all items of property procured with an acquisition value greater than $</w:t>
      </w:r>
      <w:r w:rsidR="00607112">
        <w:rPr>
          <w:rFonts w:ascii="Times New Roman" w:hAnsi="Times New Roman"/>
          <w:bCs/>
          <w:sz w:val="22"/>
          <w:szCs w:val="22"/>
        </w:rPr>
        <w:t>10</w:t>
      </w:r>
      <w:r>
        <w:rPr>
          <w:rFonts w:ascii="Times New Roman" w:hAnsi="Times New Roman"/>
          <w:bCs/>
          <w:sz w:val="22"/>
          <w:szCs w:val="22"/>
        </w:rPr>
        <w:t>,000 upon completion of the Agreement.</w:t>
      </w:r>
    </w:p>
    <w:p w14:paraId="355005AB" w14:textId="77777777" w:rsidR="00405E80" w:rsidRDefault="00405E80" w:rsidP="002A7017">
      <w:pPr>
        <w:spacing w:after="0" w:line="240" w:lineRule="atLeast"/>
        <w:ind w:left="720" w:hanging="720"/>
        <w:rPr>
          <w:rFonts w:ascii="Times New Roman" w:eastAsia="Times New Roman" w:hAnsi="Times New Roman"/>
          <w:b/>
          <w:color w:val="000000"/>
          <w:szCs w:val="20"/>
        </w:rPr>
      </w:pPr>
    </w:p>
    <w:p w14:paraId="006B43C9" w14:textId="58FFAD07" w:rsidR="002A7017" w:rsidRDefault="00405E80" w:rsidP="002A7017">
      <w:pPr>
        <w:spacing w:after="0" w:line="240" w:lineRule="atLeast"/>
        <w:ind w:left="720" w:hanging="720"/>
        <w:rPr>
          <w:rFonts w:ascii="Times New Roman" w:eastAsia="Times New Roman" w:hAnsi="Times New Roman"/>
          <w:bCs/>
          <w:i/>
          <w:iCs/>
          <w:color w:val="000000"/>
          <w:szCs w:val="20"/>
        </w:rPr>
      </w:pPr>
      <w:r>
        <w:rPr>
          <w:rFonts w:ascii="Times New Roman" w:eastAsia="Times New Roman" w:hAnsi="Times New Roman"/>
          <w:b/>
          <w:color w:val="000000"/>
          <w:szCs w:val="20"/>
        </w:rPr>
        <w:t>G</w:t>
      </w:r>
      <w:r w:rsidR="002A7017">
        <w:rPr>
          <w:rFonts w:ascii="Times New Roman" w:eastAsia="Times New Roman" w:hAnsi="Times New Roman"/>
          <w:b/>
          <w:color w:val="000000"/>
          <w:szCs w:val="20"/>
        </w:rPr>
        <w:t>.</w:t>
      </w:r>
      <w:r w:rsidR="002A7017">
        <w:rPr>
          <w:rFonts w:ascii="Times New Roman" w:eastAsia="Times New Roman" w:hAnsi="Times New Roman"/>
          <w:b/>
          <w:color w:val="000000"/>
          <w:szCs w:val="20"/>
        </w:rPr>
        <w:tab/>
      </w:r>
      <w:r w:rsidR="002A7017" w:rsidRPr="00EA3EA2">
        <w:rPr>
          <w:rFonts w:ascii="Times New Roman" w:eastAsia="Times New Roman" w:hAnsi="Times New Roman"/>
          <w:b/>
          <w:color w:val="000000"/>
          <w:szCs w:val="20"/>
        </w:rPr>
        <w:t>BUSINESS STATUS REPOR</w:t>
      </w:r>
      <w:r w:rsidR="002A7017">
        <w:rPr>
          <w:rFonts w:ascii="Times New Roman" w:eastAsia="Times New Roman" w:hAnsi="Times New Roman"/>
          <w:b/>
          <w:color w:val="000000"/>
          <w:szCs w:val="20"/>
        </w:rPr>
        <w:t>T</w:t>
      </w:r>
      <w:r w:rsidR="002A7017">
        <w:rPr>
          <w:rFonts w:ascii="Times New Roman" w:eastAsia="Times New Roman" w:hAnsi="Times New Roman"/>
          <w:bCs/>
          <w:color w:val="000000"/>
          <w:szCs w:val="20"/>
        </w:rPr>
        <w:t xml:space="preserve"> </w:t>
      </w:r>
      <w:r w:rsidR="002A7017" w:rsidRPr="00BE6C17">
        <w:rPr>
          <w:rFonts w:ascii="Times New Roman" w:eastAsia="Times New Roman" w:hAnsi="Times New Roman"/>
          <w:bCs/>
          <w:i/>
          <w:iCs/>
          <w:color w:val="00B0F0"/>
          <w:szCs w:val="20"/>
        </w:rPr>
        <w:t xml:space="preserve">[ONLY </w:t>
      </w:r>
      <w:r w:rsidR="006054F8">
        <w:rPr>
          <w:rFonts w:ascii="Times New Roman" w:eastAsia="Times New Roman" w:hAnsi="Times New Roman"/>
          <w:bCs/>
          <w:i/>
          <w:iCs/>
          <w:color w:val="00B0F0"/>
          <w:szCs w:val="20"/>
        </w:rPr>
        <w:t>INCLUDE IF APPLICABLE</w:t>
      </w:r>
      <w:r w:rsidR="002A7017" w:rsidRPr="00BE6C17">
        <w:rPr>
          <w:rFonts w:ascii="Times New Roman" w:eastAsia="Times New Roman" w:hAnsi="Times New Roman"/>
          <w:bCs/>
          <w:i/>
          <w:iCs/>
          <w:color w:val="00B0F0"/>
          <w:szCs w:val="20"/>
        </w:rPr>
        <w:t>]</w:t>
      </w:r>
    </w:p>
    <w:p w14:paraId="2E1429B9" w14:textId="77777777" w:rsidR="002A7017" w:rsidRDefault="002A7017" w:rsidP="002A7017">
      <w:pPr>
        <w:spacing w:after="0" w:line="240" w:lineRule="atLeast"/>
        <w:ind w:left="720" w:hanging="720"/>
        <w:rPr>
          <w:rFonts w:ascii="Times New Roman" w:hAnsi="Times New Roman"/>
        </w:rPr>
      </w:pPr>
    </w:p>
    <w:p w14:paraId="56915E6C" w14:textId="77777777" w:rsidR="002A7017" w:rsidRPr="00405E80" w:rsidRDefault="002A7017" w:rsidP="00405E80">
      <w:pPr>
        <w:spacing w:after="0" w:line="240" w:lineRule="atLeast"/>
        <w:ind w:left="720"/>
        <w:rPr>
          <w:rFonts w:ascii="Times New Roman" w:eastAsia="Times New Roman" w:hAnsi="Times New Roman"/>
          <w:color w:val="000000"/>
          <w:szCs w:val="20"/>
        </w:rPr>
      </w:pPr>
      <w:r w:rsidRPr="00405E80">
        <w:rPr>
          <w:rFonts w:ascii="Times New Roman" w:eastAsia="Times New Roman" w:hAnsi="Times New Roman"/>
          <w:color w:val="000000"/>
          <w:szCs w:val="20"/>
        </w:rPr>
        <w:t>The business status report shall provide summarized details of the resource status of this Agreement, including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w:t>
      </w:r>
    </w:p>
    <w:p w14:paraId="26FAD933" w14:textId="77777777" w:rsidR="002A7017" w:rsidRPr="002320B5" w:rsidRDefault="002A7017" w:rsidP="002320B5">
      <w:pPr>
        <w:keepNext/>
        <w:spacing w:after="0" w:line="240" w:lineRule="auto"/>
        <w:outlineLvl w:val="1"/>
        <w:rPr>
          <w:rFonts w:ascii="Times New Roman" w:eastAsia="Times New Roman" w:hAnsi="Times New Roman"/>
          <w:bCs/>
          <w:iCs/>
          <w:szCs w:val="28"/>
        </w:rPr>
      </w:pPr>
    </w:p>
    <w:p w14:paraId="31204089" w14:textId="77777777" w:rsidR="004714FB" w:rsidRPr="00A01D7A" w:rsidRDefault="00A01D7A" w:rsidP="00A01D7A">
      <w:pPr>
        <w:pStyle w:val="NoSpacing"/>
        <w:jc w:val="center"/>
        <w:rPr>
          <w:b/>
          <w:bCs/>
          <w:sz w:val="28"/>
          <w:szCs w:val="28"/>
        </w:rPr>
      </w:pPr>
      <w:r>
        <w:rPr>
          <w:sz w:val="22"/>
          <w:szCs w:val="22"/>
        </w:rPr>
        <w:br w:type="page"/>
      </w:r>
      <w:r w:rsidR="004714FB" w:rsidRPr="00A01D7A">
        <w:rPr>
          <w:b/>
          <w:sz w:val="28"/>
          <w:szCs w:val="28"/>
        </w:rPr>
        <w:lastRenderedPageBreak/>
        <w:t>ATTACHMENT 2:</w:t>
      </w:r>
    </w:p>
    <w:p w14:paraId="3D58A44E" w14:textId="77777777" w:rsidR="004714FB" w:rsidRPr="00A01D7A" w:rsidRDefault="004714FB" w:rsidP="0002646F">
      <w:pPr>
        <w:pStyle w:val="NoSpacing"/>
        <w:jc w:val="center"/>
        <w:rPr>
          <w:b/>
          <w:sz w:val="28"/>
          <w:szCs w:val="28"/>
        </w:rPr>
      </w:pPr>
      <w:r w:rsidRPr="00A01D7A">
        <w:rPr>
          <w:b/>
          <w:sz w:val="28"/>
          <w:szCs w:val="28"/>
        </w:rPr>
        <w:t>SCHEDULE OF MILESTONES AND PAYMENTS</w:t>
      </w:r>
    </w:p>
    <w:p w14:paraId="0CA42AB1" w14:textId="77777777" w:rsidR="004714FB" w:rsidRPr="00CD7680" w:rsidRDefault="004714FB" w:rsidP="004714FB">
      <w:pPr>
        <w:pStyle w:val="NoSpacing"/>
        <w:rPr>
          <w:sz w:val="22"/>
          <w:szCs w:val="22"/>
        </w:rPr>
      </w:pPr>
    </w:p>
    <w:p w14:paraId="6ED44C57" w14:textId="13EBAEE4" w:rsidR="00865249" w:rsidRDefault="004714FB" w:rsidP="004714FB">
      <w:pPr>
        <w:pStyle w:val="NoSpacing"/>
        <w:rPr>
          <w:color w:val="000000"/>
          <w:sz w:val="22"/>
          <w:szCs w:val="22"/>
        </w:rPr>
      </w:pPr>
      <w:r w:rsidRPr="00CD7680">
        <w:rPr>
          <w:sz w:val="22"/>
          <w:szCs w:val="22"/>
        </w:rPr>
        <w:tab/>
      </w:r>
      <w:r w:rsidR="00082960" w:rsidRPr="00082960">
        <w:rPr>
          <w:color w:val="00B0F0"/>
          <w:sz w:val="20"/>
          <w:szCs w:val="20"/>
        </w:rPr>
        <w:t>(</w:t>
      </w:r>
      <w:r w:rsidR="00082960" w:rsidRPr="00082960">
        <w:rPr>
          <w:i/>
          <w:color w:val="00B0F0"/>
          <w:sz w:val="20"/>
          <w:szCs w:val="2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1F0A5D14" w14:textId="77777777" w:rsidR="00082960" w:rsidRPr="00082960" w:rsidRDefault="00082960" w:rsidP="004714FB">
      <w:pPr>
        <w:pStyle w:val="NoSpacing"/>
        <w:rPr>
          <w:color w:val="000000"/>
          <w:sz w:val="18"/>
          <w:szCs w:val="18"/>
        </w:rPr>
      </w:pPr>
    </w:p>
    <w:tbl>
      <w:tblPr>
        <w:tblpPr w:leftFromText="180" w:rightFromText="180" w:vertAnchor="text" w:horzAnchor="margin" w:tblpXSpec="center" w:tblpY="6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1327"/>
        <w:gridCol w:w="1549"/>
        <w:gridCol w:w="1770"/>
        <w:gridCol w:w="1667"/>
        <w:gridCol w:w="1965"/>
      </w:tblGrid>
      <w:tr w:rsidR="00F8089D" w:rsidRPr="00CD7680" w14:paraId="338B0326"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61818B0F" w14:textId="77777777" w:rsidR="00F8089D" w:rsidRPr="00CD7680" w:rsidRDefault="00F8089D" w:rsidP="00A01D7A">
            <w:pPr>
              <w:pStyle w:val="NoSpacing"/>
              <w:jc w:val="center"/>
              <w:rPr>
                <w:b/>
                <w:color w:val="000000"/>
                <w:sz w:val="22"/>
                <w:szCs w:val="22"/>
                <w:u w:val="single"/>
              </w:rPr>
            </w:pPr>
            <w:r>
              <w:rPr>
                <w:b/>
                <w:color w:val="000000"/>
                <w:sz w:val="22"/>
                <w:szCs w:val="22"/>
                <w:u w:val="single"/>
              </w:rPr>
              <w:t>TASK</w:t>
            </w:r>
          </w:p>
        </w:tc>
        <w:tc>
          <w:tcPr>
            <w:tcW w:w="1478" w:type="dxa"/>
            <w:tcBorders>
              <w:top w:val="single" w:sz="4" w:space="0" w:color="000000"/>
              <w:left w:val="single" w:sz="4" w:space="0" w:color="000000"/>
              <w:bottom w:val="single" w:sz="4" w:space="0" w:color="000000"/>
              <w:right w:val="single" w:sz="4" w:space="0" w:color="000000"/>
            </w:tcBorders>
            <w:hideMark/>
          </w:tcPr>
          <w:p w14:paraId="41C09631" w14:textId="77777777" w:rsidR="00F8089D" w:rsidRPr="00CD7680" w:rsidRDefault="00F8089D" w:rsidP="00A01D7A">
            <w:pPr>
              <w:pStyle w:val="NoSpacing"/>
              <w:jc w:val="center"/>
              <w:rPr>
                <w:b/>
                <w:color w:val="000000"/>
                <w:sz w:val="22"/>
                <w:szCs w:val="22"/>
                <w:u w:val="single"/>
              </w:rPr>
            </w:pPr>
            <w:r>
              <w:rPr>
                <w:b/>
                <w:color w:val="000000"/>
                <w:sz w:val="22"/>
                <w:szCs w:val="22"/>
                <w:u w:val="single"/>
              </w:rPr>
              <w:t>MONTH</w:t>
            </w:r>
          </w:p>
        </w:tc>
        <w:tc>
          <w:tcPr>
            <w:tcW w:w="1549" w:type="dxa"/>
            <w:tcBorders>
              <w:top w:val="single" w:sz="4" w:space="0" w:color="000000"/>
              <w:left w:val="single" w:sz="4" w:space="0" w:color="000000"/>
              <w:bottom w:val="single" w:sz="4" w:space="0" w:color="000000"/>
              <w:right w:val="single" w:sz="4" w:space="0" w:color="000000"/>
            </w:tcBorders>
            <w:hideMark/>
          </w:tcPr>
          <w:p w14:paraId="144EA42E" w14:textId="77777777" w:rsidR="00F8089D" w:rsidRPr="00CD7680" w:rsidRDefault="00F8089D" w:rsidP="00A01D7A">
            <w:pPr>
              <w:pStyle w:val="NoSpacing"/>
              <w:jc w:val="center"/>
              <w:rPr>
                <w:b/>
                <w:color w:val="000000"/>
                <w:sz w:val="22"/>
                <w:szCs w:val="22"/>
                <w:u w:val="single"/>
              </w:rPr>
            </w:pPr>
            <w:r>
              <w:rPr>
                <w:b/>
                <w:color w:val="000000"/>
                <w:sz w:val="22"/>
                <w:szCs w:val="22"/>
                <w:u w:val="single"/>
              </w:rPr>
              <w:t>MILESTONE</w:t>
            </w:r>
          </w:p>
        </w:tc>
        <w:tc>
          <w:tcPr>
            <w:tcW w:w="2039" w:type="dxa"/>
            <w:tcBorders>
              <w:top w:val="single" w:sz="4" w:space="0" w:color="000000"/>
              <w:left w:val="single" w:sz="4" w:space="0" w:color="000000"/>
              <w:bottom w:val="single" w:sz="4" w:space="0" w:color="000000"/>
              <w:right w:val="single" w:sz="4" w:space="0" w:color="000000"/>
            </w:tcBorders>
          </w:tcPr>
          <w:p w14:paraId="27FD2C0A" w14:textId="77777777" w:rsidR="00F8089D" w:rsidRPr="00CD7680" w:rsidRDefault="00F8089D" w:rsidP="00A01D7A">
            <w:pPr>
              <w:pStyle w:val="NoSpacing"/>
              <w:jc w:val="center"/>
              <w:rPr>
                <w:b/>
                <w:color w:val="000000"/>
                <w:sz w:val="22"/>
                <w:szCs w:val="22"/>
                <w:u w:val="single"/>
              </w:rPr>
            </w:pPr>
            <w:r>
              <w:rPr>
                <w:b/>
                <w:color w:val="000000"/>
                <w:sz w:val="22"/>
                <w:szCs w:val="22"/>
                <w:u w:val="single"/>
              </w:rPr>
              <w:t>EXIT CRITERIA</w:t>
            </w:r>
          </w:p>
          <w:p w14:paraId="368F3F5E" w14:textId="77777777" w:rsidR="00F8089D" w:rsidRPr="00CD7680" w:rsidRDefault="00F8089D" w:rsidP="00A01D7A">
            <w:pPr>
              <w:pStyle w:val="NoSpacing"/>
              <w:jc w:val="center"/>
              <w:rPr>
                <w:b/>
                <w:color w:val="000000"/>
                <w:sz w:val="22"/>
                <w:szCs w:val="22"/>
                <w:u w:val="single"/>
              </w:rPr>
            </w:pPr>
          </w:p>
        </w:tc>
        <w:tc>
          <w:tcPr>
            <w:tcW w:w="1868" w:type="dxa"/>
            <w:tcBorders>
              <w:top w:val="single" w:sz="4" w:space="0" w:color="000000"/>
              <w:left w:val="single" w:sz="4" w:space="0" w:color="000000"/>
              <w:bottom w:val="single" w:sz="4" w:space="0" w:color="000000"/>
              <w:right w:val="single" w:sz="4" w:space="0" w:color="000000"/>
            </w:tcBorders>
            <w:hideMark/>
          </w:tcPr>
          <w:p w14:paraId="307EDAC8" w14:textId="77777777" w:rsidR="00F8089D" w:rsidRPr="00CD7680" w:rsidRDefault="00F8089D" w:rsidP="00A01D7A">
            <w:pPr>
              <w:pStyle w:val="NoSpacing"/>
              <w:jc w:val="center"/>
              <w:rPr>
                <w:b/>
                <w:color w:val="000000"/>
                <w:sz w:val="22"/>
                <w:szCs w:val="22"/>
                <w:u w:val="single"/>
              </w:rPr>
            </w:pPr>
            <w:r>
              <w:rPr>
                <w:b/>
                <w:color w:val="000000"/>
                <w:sz w:val="22"/>
                <w:szCs w:val="22"/>
                <w:u w:val="single"/>
              </w:rPr>
              <w:t>DARPA PAYMENT</w:t>
            </w:r>
          </w:p>
        </w:tc>
        <w:tc>
          <w:tcPr>
            <w:tcW w:w="1419" w:type="dxa"/>
            <w:tcBorders>
              <w:top w:val="single" w:sz="4" w:space="0" w:color="000000"/>
              <w:left w:val="single" w:sz="4" w:space="0" w:color="000000"/>
              <w:bottom w:val="single" w:sz="4" w:space="0" w:color="000000"/>
              <w:right w:val="single" w:sz="4" w:space="0" w:color="000000"/>
            </w:tcBorders>
          </w:tcPr>
          <w:p w14:paraId="0D9BF823" w14:textId="77777777" w:rsidR="00F8089D" w:rsidRDefault="00F8089D" w:rsidP="00A01D7A">
            <w:pPr>
              <w:pStyle w:val="NoSpacing"/>
              <w:jc w:val="center"/>
              <w:rPr>
                <w:b/>
                <w:color w:val="000000"/>
                <w:sz w:val="22"/>
                <w:szCs w:val="22"/>
                <w:u w:val="single"/>
              </w:rPr>
            </w:pPr>
            <w:r>
              <w:rPr>
                <w:b/>
                <w:color w:val="000000"/>
                <w:sz w:val="22"/>
                <w:szCs w:val="22"/>
                <w:u w:val="single"/>
              </w:rPr>
              <w:t>PERFORMER CONTRIBUTION</w:t>
            </w:r>
          </w:p>
        </w:tc>
      </w:tr>
      <w:tr w:rsidR="00F8089D" w:rsidRPr="00CD7680" w14:paraId="41694ECE"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770497A0"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0639D8A1"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74384392"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2D8522E3"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67983933"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55D75874" w14:textId="77777777" w:rsidR="00F8089D" w:rsidRPr="00CD7680" w:rsidRDefault="00F8089D" w:rsidP="004714FB">
            <w:pPr>
              <w:pStyle w:val="NoSpacing"/>
              <w:rPr>
                <w:color w:val="000000"/>
                <w:sz w:val="22"/>
                <w:szCs w:val="22"/>
              </w:rPr>
            </w:pPr>
          </w:p>
        </w:tc>
      </w:tr>
      <w:tr w:rsidR="00F8089D" w:rsidRPr="00CD7680" w14:paraId="392DADFB"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00010790"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428BC0CE"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06708019"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24EEF794"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7E9CC0F4"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5EA348D3" w14:textId="77777777" w:rsidR="00F8089D" w:rsidRPr="00CD7680" w:rsidRDefault="00F8089D" w:rsidP="004714FB">
            <w:pPr>
              <w:pStyle w:val="NoSpacing"/>
              <w:rPr>
                <w:color w:val="000000"/>
                <w:sz w:val="22"/>
                <w:szCs w:val="22"/>
              </w:rPr>
            </w:pPr>
          </w:p>
        </w:tc>
      </w:tr>
      <w:tr w:rsidR="00F8089D" w:rsidRPr="00CD7680" w14:paraId="53408FA4"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28783C2B"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27A90A20"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1AF63290"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71FE75FB"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4A011CD0"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27BB3081" w14:textId="77777777" w:rsidR="00F8089D" w:rsidRPr="00CD7680" w:rsidRDefault="00F8089D" w:rsidP="004714FB">
            <w:pPr>
              <w:pStyle w:val="NoSpacing"/>
              <w:rPr>
                <w:color w:val="000000"/>
                <w:sz w:val="22"/>
                <w:szCs w:val="22"/>
              </w:rPr>
            </w:pPr>
          </w:p>
        </w:tc>
      </w:tr>
      <w:tr w:rsidR="00F8089D" w:rsidRPr="00CD7680" w14:paraId="5DEAD87F"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6ED36B0E"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3FBEE82E"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19DDFC5D"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7427327B"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1EC88974"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0E4DE8DB" w14:textId="77777777" w:rsidR="00F8089D" w:rsidRPr="00CD7680" w:rsidRDefault="00F8089D" w:rsidP="004714FB">
            <w:pPr>
              <w:pStyle w:val="NoSpacing"/>
              <w:rPr>
                <w:color w:val="000000"/>
                <w:sz w:val="22"/>
                <w:szCs w:val="22"/>
              </w:rPr>
            </w:pPr>
          </w:p>
        </w:tc>
      </w:tr>
      <w:tr w:rsidR="00F8089D" w:rsidRPr="00CD7680" w14:paraId="46E9D979"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15807028"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7B5B7735"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7EF933CC"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39450994"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288D3EF8"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4DB57F84" w14:textId="77777777" w:rsidR="00F8089D" w:rsidRPr="00CD7680" w:rsidRDefault="00F8089D" w:rsidP="004714FB">
            <w:pPr>
              <w:pStyle w:val="NoSpacing"/>
              <w:rPr>
                <w:color w:val="000000"/>
                <w:sz w:val="22"/>
                <w:szCs w:val="22"/>
              </w:rPr>
            </w:pPr>
          </w:p>
        </w:tc>
      </w:tr>
      <w:tr w:rsidR="00F8089D" w:rsidRPr="00CD7680" w14:paraId="243E65D6"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1448CDBA"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48091915"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20142388"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3FA3D745"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0B865B1F"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3C625AB3" w14:textId="77777777" w:rsidR="00F8089D" w:rsidRPr="00CD7680" w:rsidRDefault="00F8089D" w:rsidP="004714FB">
            <w:pPr>
              <w:pStyle w:val="NoSpacing"/>
              <w:rPr>
                <w:color w:val="000000"/>
                <w:sz w:val="22"/>
                <w:szCs w:val="22"/>
              </w:rPr>
            </w:pPr>
          </w:p>
        </w:tc>
      </w:tr>
      <w:tr w:rsidR="00F8089D" w:rsidRPr="00CD7680" w14:paraId="54064977"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08D5904C"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040D6704"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1135A8CC"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52995141"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5ECF1ED3"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4ADE7A4A" w14:textId="77777777" w:rsidR="00F8089D" w:rsidRPr="00CD7680" w:rsidRDefault="00F8089D" w:rsidP="004714FB">
            <w:pPr>
              <w:pStyle w:val="NoSpacing"/>
              <w:rPr>
                <w:color w:val="000000"/>
                <w:sz w:val="22"/>
                <w:szCs w:val="22"/>
              </w:rPr>
            </w:pPr>
          </w:p>
        </w:tc>
      </w:tr>
      <w:tr w:rsidR="00F8089D" w:rsidRPr="00CD7680" w14:paraId="0E0D88AA"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103D393E"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17C9BF4A"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31BC4377"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1E74EDF2"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06D91BDC"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520E6A36" w14:textId="77777777" w:rsidR="00F8089D" w:rsidRPr="00CD7680" w:rsidRDefault="00F8089D" w:rsidP="004714FB">
            <w:pPr>
              <w:pStyle w:val="NoSpacing"/>
              <w:rPr>
                <w:color w:val="000000"/>
                <w:sz w:val="22"/>
                <w:szCs w:val="22"/>
              </w:rPr>
            </w:pPr>
          </w:p>
        </w:tc>
      </w:tr>
      <w:tr w:rsidR="00F8089D" w:rsidRPr="00CD7680" w14:paraId="1982CA31"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38409C94"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21C3A3CC"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696F8E44"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77B1B9A4"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782BBAD7"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40ABCA75" w14:textId="77777777" w:rsidR="00F8089D" w:rsidRPr="00CD7680" w:rsidRDefault="00F8089D" w:rsidP="004714FB">
            <w:pPr>
              <w:pStyle w:val="NoSpacing"/>
              <w:rPr>
                <w:color w:val="000000"/>
                <w:sz w:val="22"/>
                <w:szCs w:val="22"/>
              </w:rPr>
            </w:pPr>
          </w:p>
        </w:tc>
      </w:tr>
      <w:tr w:rsidR="00F8089D" w:rsidRPr="00CD7680" w14:paraId="5D4E8A84"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49936B8E"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3791F171"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74E84122"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D17A154"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5E94BD40"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0B2D20C3" w14:textId="77777777" w:rsidR="00F8089D" w:rsidRPr="00CD7680" w:rsidRDefault="00F8089D" w:rsidP="004714FB">
            <w:pPr>
              <w:pStyle w:val="NoSpacing"/>
              <w:rPr>
                <w:color w:val="000000"/>
                <w:sz w:val="22"/>
                <w:szCs w:val="22"/>
              </w:rPr>
            </w:pPr>
          </w:p>
        </w:tc>
      </w:tr>
      <w:tr w:rsidR="00F8089D" w:rsidRPr="00CD7680" w14:paraId="56B678E5"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2924D434"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04ED9819"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29F0BC51"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137542F9"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1497123E"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02A38874" w14:textId="77777777" w:rsidR="00F8089D" w:rsidRPr="00CD7680" w:rsidRDefault="00F8089D" w:rsidP="004714FB">
            <w:pPr>
              <w:pStyle w:val="NoSpacing"/>
              <w:rPr>
                <w:color w:val="000000"/>
                <w:sz w:val="22"/>
                <w:szCs w:val="22"/>
              </w:rPr>
            </w:pPr>
          </w:p>
        </w:tc>
      </w:tr>
      <w:tr w:rsidR="00F8089D" w:rsidRPr="00CD7680" w14:paraId="3E72EB7D"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3148D039"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5168DBD2"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3EC5DB36"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47776AE0"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4B4BFF6C"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3D92A93A" w14:textId="77777777" w:rsidR="00F8089D" w:rsidRPr="00CD7680" w:rsidRDefault="00F8089D" w:rsidP="004714FB">
            <w:pPr>
              <w:pStyle w:val="NoSpacing"/>
              <w:rPr>
                <w:color w:val="000000"/>
                <w:sz w:val="22"/>
                <w:szCs w:val="22"/>
              </w:rPr>
            </w:pPr>
          </w:p>
        </w:tc>
      </w:tr>
      <w:tr w:rsidR="00F8089D" w:rsidRPr="00CD7680" w14:paraId="6A49E80E"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59C0F6F2"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5ACE8844"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404E7730"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1D3F4827"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1FBFC03C"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1A3E7CE4" w14:textId="77777777" w:rsidR="00F8089D" w:rsidRPr="00CD7680" w:rsidRDefault="00F8089D" w:rsidP="004714FB">
            <w:pPr>
              <w:pStyle w:val="NoSpacing"/>
              <w:rPr>
                <w:color w:val="000000"/>
                <w:sz w:val="22"/>
                <w:szCs w:val="22"/>
              </w:rPr>
            </w:pPr>
          </w:p>
        </w:tc>
      </w:tr>
      <w:tr w:rsidR="00F8089D" w:rsidRPr="00CD7680" w14:paraId="3A78341D"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305847E4"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45CAB165"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0C04590B"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1DD8BD4F"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1EE35006"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1181C53B" w14:textId="77777777" w:rsidR="00F8089D" w:rsidRPr="00CD7680" w:rsidRDefault="00F8089D" w:rsidP="004714FB">
            <w:pPr>
              <w:pStyle w:val="NoSpacing"/>
              <w:rPr>
                <w:color w:val="000000"/>
                <w:sz w:val="22"/>
                <w:szCs w:val="22"/>
              </w:rPr>
            </w:pPr>
          </w:p>
        </w:tc>
      </w:tr>
      <w:tr w:rsidR="00F8089D" w:rsidRPr="00CD7680" w14:paraId="33FADCE3"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3074018C"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6D6C167F"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66A800A4"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562D932E"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2D74325D"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5DBCEDC7" w14:textId="77777777" w:rsidR="00F8089D" w:rsidRPr="00CD7680" w:rsidRDefault="00F8089D" w:rsidP="004714FB">
            <w:pPr>
              <w:pStyle w:val="NoSpacing"/>
              <w:rPr>
                <w:color w:val="000000"/>
                <w:sz w:val="22"/>
                <w:szCs w:val="22"/>
              </w:rPr>
            </w:pPr>
          </w:p>
        </w:tc>
      </w:tr>
      <w:tr w:rsidR="00F8089D" w:rsidRPr="00CD7680" w14:paraId="75C0F7F7"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39F8B207"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14D28DEA"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6C9AF58A"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FCA9D6E"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6B0646D2"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6AD7D987" w14:textId="77777777" w:rsidR="00F8089D" w:rsidRPr="00CD7680" w:rsidRDefault="00F8089D" w:rsidP="004714FB">
            <w:pPr>
              <w:pStyle w:val="NoSpacing"/>
              <w:rPr>
                <w:color w:val="000000"/>
                <w:sz w:val="22"/>
                <w:szCs w:val="22"/>
              </w:rPr>
            </w:pPr>
          </w:p>
        </w:tc>
      </w:tr>
      <w:tr w:rsidR="00F8089D" w:rsidRPr="00CD7680" w14:paraId="10EE1B8D"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06F5BC8A"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1C4EACB6"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11448CE6"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DDE11AC"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1B58BD37"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365FB6A1" w14:textId="77777777" w:rsidR="00F8089D" w:rsidRPr="00CD7680" w:rsidRDefault="00F8089D" w:rsidP="004714FB">
            <w:pPr>
              <w:pStyle w:val="NoSpacing"/>
              <w:rPr>
                <w:color w:val="000000"/>
                <w:sz w:val="22"/>
                <w:szCs w:val="22"/>
              </w:rPr>
            </w:pPr>
          </w:p>
        </w:tc>
      </w:tr>
      <w:tr w:rsidR="00F8089D" w:rsidRPr="00CD7680" w14:paraId="709F03DC"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19A3BAA1"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393B7420"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38E2CDF6"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70042424"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69EB67BF"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06F7EF2B" w14:textId="77777777" w:rsidR="00F8089D" w:rsidRPr="00CD7680" w:rsidRDefault="00F8089D" w:rsidP="004714FB">
            <w:pPr>
              <w:pStyle w:val="NoSpacing"/>
              <w:rPr>
                <w:color w:val="000000"/>
                <w:sz w:val="22"/>
                <w:szCs w:val="22"/>
              </w:rPr>
            </w:pPr>
          </w:p>
        </w:tc>
      </w:tr>
      <w:tr w:rsidR="00F8089D" w:rsidRPr="00CD7680" w14:paraId="040D8E4B" w14:textId="77777777" w:rsidTr="00497129">
        <w:tc>
          <w:tcPr>
            <w:tcW w:w="1223" w:type="dxa"/>
            <w:tcBorders>
              <w:top w:val="single" w:sz="4" w:space="0" w:color="000000"/>
              <w:left w:val="single" w:sz="4" w:space="0" w:color="000000"/>
              <w:bottom w:val="single" w:sz="4" w:space="0" w:color="000000"/>
              <w:right w:val="single" w:sz="4" w:space="0" w:color="000000"/>
            </w:tcBorders>
          </w:tcPr>
          <w:p w14:paraId="1F63F474" w14:textId="77777777" w:rsidR="00F8089D" w:rsidRPr="00CD7680" w:rsidRDefault="00F8089D" w:rsidP="004714FB">
            <w:pPr>
              <w:pStyle w:val="NoSpacing"/>
              <w:rPr>
                <w:color w:val="000000"/>
                <w:sz w:val="22"/>
                <w:szCs w:val="22"/>
              </w:rPr>
            </w:pPr>
          </w:p>
        </w:tc>
        <w:tc>
          <w:tcPr>
            <w:tcW w:w="1478" w:type="dxa"/>
            <w:tcBorders>
              <w:top w:val="single" w:sz="4" w:space="0" w:color="000000"/>
              <w:left w:val="single" w:sz="4" w:space="0" w:color="000000"/>
              <w:bottom w:val="single" w:sz="4" w:space="0" w:color="000000"/>
              <w:right w:val="single" w:sz="4" w:space="0" w:color="000000"/>
            </w:tcBorders>
          </w:tcPr>
          <w:p w14:paraId="58A5BE69" w14:textId="77777777" w:rsidR="00F8089D" w:rsidRPr="00CD7680" w:rsidRDefault="00F8089D" w:rsidP="004714FB">
            <w:pPr>
              <w:pStyle w:val="NoSpacing"/>
              <w:rPr>
                <w:color w:val="000000"/>
                <w:sz w:val="22"/>
                <w:szCs w:val="22"/>
              </w:rPr>
            </w:pPr>
          </w:p>
        </w:tc>
        <w:tc>
          <w:tcPr>
            <w:tcW w:w="1549" w:type="dxa"/>
            <w:tcBorders>
              <w:top w:val="single" w:sz="4" w:space="0" w:color="000000"/>
              <w:left w:val="single" w:sz="4" w:space="0" w:color="000000"/>
              <w:bottom w:val="single" w:sz="4" w:space="0" w:color="000000"/>
              <w:right w:val="single" w:sz="4" w:space="0" w:color="000000"/>
            </w:tcBorders>
          </w:tcPr>
          <w:p w14:paraId="6986ABCB" w14:textId="77777777" w:rsidR="00F8089D" w:rsidRPr="00CD7680" w:rsidRDefault="00F8089D" w:rsidP="004714FB">
            <w:pPr>
              <w:pStyle w:val="NoSpacing"/>
              <w:rPr>
                <w:color w:val="000000"/>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E7968EE" w14:textId="77777777" w:rsidR="00F8089D" w:rsidRPr="00CD7680" w:rsidRDefault="00F8089D" w:rsidP="004714FB">
            <w:pPr>
              <w:pStyle w:val="NoSpacing"/>
              <w:rPr>
                <w:color w:val="000000"/>
                <w:sz w:val="22"/>
                <w:szCs w:val="22"/>
              </w:rPr>
            </w:pPr>
          </w:p>
        </w:tc>
        <w:tc>
          <w:tcPr>
            <w:tcW w:w="1868" w:type="dxa"/>
            <w:tcBorders>
              <w:top w:val="single" w:sz="4" w:space="0" w:color="000000"/>
              <w:left w:val="single" w:sz="4" w:space="0" w:color="000000"/>
              <w:bottom w:val="single" w:sz="4" w:space="0" w:color="000000"/>
              <w:right w:val="single" w:sz="4" w:space="0" w:color="000000"/>
            </w:tcBorders>
          </w:tcPr>
          <w:p w14:paraId="42BB58AA" w14:textId="77777777" w:rsidR="00F8089D" w:rsidRPr="00CD7680" w:rsidRDefault="00F8089D" w:rsidP="004714FB">
            <w:pPr>
              <w:pStyle w:val="NoSpacing"/>
              <w:rPr>
                <w:color w:val="000000"/>
                <w:sz w:val="22"/>
                <w:szCs w:val="22"/>
              </w:rPr>
            </w:pPr>
          </w:p>
        </w:tc>
        <w:tc>
          <w:tcPr>
            <w:tcW w:w="1419" w:type="dxa"/>
            <w:tcBorders>
              <w:top w:val="single" w:sz="4" w:space="0" w:color="000000"/>
              <w:left w:val="single" w:sz="4" w:space="0" w:color="000000"/>
              <w:bottom w:val="single" w:sz="4" w:space="0" w:color="000000"/>
              <w:right w:val="single" w:sz="4" w:space="0" w:color="000000"/>
            </w:tcBorders>
          </w:tcPr>
          <w:p w14:paraId="2845424F" w14:textId="77777777" w:rsidR="00F8089D" w:rsidRPr="00CD7680" w:rsidRDefault="00F8089D" w:rsidP="004714FB">
            <w:pPr>
              <w:pStyle w:val="NoSpacing"/>
              <w:rPr>
                <w:color w:val="000000"/>
                <w:sz w:val="22"/>
                <w:szCs w:val="22"/>
              </w:rPr>
            </w:pPr>
          </w:p>
        </w:tc>
      </w:tr>
    </w:tbl>
    <w:p w14:paraId="17189290" w14:textId="77777777" w:rsidR="004714FB" w:rsidRPr="00CD7680" w:rsidRDefault="004714FB" w:rsidP="004714FB">
      <w:pPr>
        <w:pStyle w:val="NoSpacing"/>
        <w:rPr>
          <w:b/>
          <w:color w:val="000000"/>
          <w:sz w:val="22"/>
          <w:szCs w:val="22"/>
          <w:u w:val="single"/>
        </w:rPr>
      </w:pP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t xml:space="preserve">  </w:t>
      </w:r>
      <w:r w:rsidRPr="00CD7680">
        <w:rPr>
          <w:color w:val="000000"/>
          <w:sz w:val="22"/>
          <w:szCs w:val="22"/>
        </w:rPr>
        <w:tab/>
      </w:r>
      <w:r w:rsidRPr="00CD7680">
        <w:rPr>
          <w:color w:val="000000"/>
          <w:sz w:val="22"/>
          <w:szCs w:val="22"/>
        </w:rPr>
        <w:tab/>
        <w:t xml:space="preserve">   </w:t>
      </w:r>
    </w:p>
    <w:p w14:paraId="24BB6473" w14:textId="77777777" w:rsidR="004714FB" w:rsidRPr="00CD7680" w:rsidRDefault="004714FB" w:rsidP="004714FB">
      <w:pPr>
        <w:pStyle w:val="NoSpacing"/>
        <w:rPr>
          <w:color w:val="000000"/>
          <w:sz w:val="22"/>
          <w:szCs w:val="22"/>
        </w:rPr>
      </w:pPr>
    </w:p>
    <w:p w14:paraId="440943DA" w14:textId="77777777" w:rsidR="004714FB" w:rsidRPr="00CD7680" w:rsidRDefault="004714FB" w:rsidP="004714FB">
      <w:pPr>
        <w:pStyle w:val="NoSpacing"/>
        <w:rPr>
          <w:sz w:val="22"/>
          <w:szCs w:val="22"/>
        </w:rPr>
      </w:pPr>
    </w:p>
    <w:p w14:paraId="327CE540" w14:textId="77777777" w:rsidR="004714FB" w:rsidRPr="00CD7680" w:rsidRDefault="004714FB" w:rsidP="004714FB">
      <w:pPr>
        <w:pStyle w:val="NoSpacing"/>
        <w:rPr>
          <w:sz w:val="22"/>
          <w:szCs w:val="22"/>
        </w:rPr>
      </w:pPr>
    </w:p>
    <w:p w14:paraId="7C73A708" w14:textId="77777777" w:rsidR="004714FB" w:rsidRPr="00CD7680" w:rsidRDefault="004714FB" w:rsidP="004714FB">
      <w:pPr>
        <w:pStyle w:val="NoSpacing"/>
        <w:rPr>
          <w:sz w:val="22"/>
          <w:szCs w:val="22"/>
        </w:rPr>
      </w:pPr>
    </w:p>
    <w:p w14:paraId="7BDBD57D" w14:textId="77777777" w:rsidR="004714FB" w:rsidRPr="00CD7680" w:rsidRDefault="004714FB" w:rsidP="004714FB">
      <w:pPr>
        <w:pStyle w:val="NoSpacing"/>
        <w:rPr>
          <w:sz w:val="22"/>
          <w:szCs w:val="22"/>
        </w:rPr>
      </w:pPr>
    </w:p>
    <w:p w14:paraId="3B9A18B7" w14:textId="77777777" w:rsidR="004714FB" w:rsidRPr="00CD7680" w:rsidRDefault="004714FB" w:rsidP="004714FB">
      <w:pPr>
        <w:pStyle w:val="NoSpacing"/>
        <w:rPr>
          <w:sz w:val="22"/>
          <w:szCs w:val="22"/>
        </w:rPr>
      </w:pPr>
    </w:p>
    <w:p w14:paraId="21B30B82" w14:textId="77777777" w:rsidR="004714FB" w:rsidRPr="00CD7680" w:rsidRDefault="004714FB" w:rsidP="004714FB">
      <w:pPr>
        <w:pStyle w:val="NoSpacing"/>
        <w:rPr>
          <w:sz w:val="22"/>
          <w:szCs w:val="22"/>
        </w:rPr>
      </w:pPr>
    </w:p>
    <w:p w14:paraId="6CCD4AB2" w14:textId="77777777" w:rsidR="004714FB" w:rsidRPr="00CD7680" w:rsidRDefault="004714FB" w:rsidP="004714FB">
      <w:pPr>
        <w:pStyle w:val="NoSpacing"/>
        <w:rPr>
          <w:sz w:val="22"/>
          <w:szCs w:val="22"/>
        </w:rPr>
      </w:pPr>
      <w:r w:rsidRPr="00CD7680">
        <w:rPr>
          <w:sz w:val="22"/>
          <w:szCs w:val="22"/>
        </w:rPr>
        <w:tab/>
      </w:r>
    </w:p>
    <w:p w14:paraId="1AB79204" w14:textId="77777777" w:rsidR="004714FB" w:rsidRPr="00A01D7A" w:rsidRDefault="004714FB" w:rsidP="0002646F">
      <w:pPr>
        <w:pStyle w:val="NoSpacing"/>
        <w:jc w:val="center"/>
        <w:rPr>
          <w:b/>
          <w:sz w:val="28"/>
          <w:szCs w:val="28"/>
        </w:rPr>
      </w:pPr>
      <w:r w:rsidRPr="00CD7680">
        <w:rPr>
          <w:color w:val="365F91"/>
          <w:sz w:val="22"/>
          <w:szCs w:val="22"/>
        </w:rPr>
        <w:br w:type="page"/>
      </w:r>
      <w:r w:rsidRPr="00A01D7A">
        <w:rPr>
          <w:b/>
          <w:sz w:val="28"/>
          <w:szCs w:val="28"/>
        </w:rPr>
        <w:lastRenderedPageBreak/>
        <w:t>ATTACHMENT 3:</w:t>
      </w:r>
    </w:p>
    <w:p w14:paraId="0F6966F8" w14:textId="77777777" w:rsidR="004714FB" w:rsidRPr="00A01D7A" w:rsidRDefault="004714FB" w:rsidP="0002646F">
      <w:pPr>
        <w:pStyle w:val="NoSpacing"/>
        <w:jc w:val="center"/>
        <w:rPr>
          <w:b/>
          <w:sz w:val="28"/>
          <w:szCs w:val="28"/>
        </w:rPr>
      </w:pPr>
      <w:r w:rsidRPr="00A01D7A">
        <w:rPr>
          <w:b/>
          <w:sz w:val="28"/>
          <w:szCs w:val="28"/>
        </w:rPr>
        <w:t>WIDE AREA WORK FLOW INSTRUCTIONS</w:t>
      </w:r>
    </w:p>
    <w:p w14:paraId="599FDE75" w14:textId="77777777" w:rsidR="004714FB" w:rsidRPr="00CD7680" w:rsidRDefault="004714FB" w:rsidP="004714FB">
      <w:pPr>
        <w:pStyle w:val="NoSpacing"/>
        <w:rPr>
          <w:sz w:val="22"/>
          <w:szCs w:val="22"/>
        </w:rPr>
      </w:pPr>
    </w:p>
    <w:p w14:paraId="65260857" w14:textId="77777777" w:rsidR="004714FB" w:rsidRPr="00CD7680" w:rsidRDefault="004714FB" w:rsidP="004714FB">
      <w:pPr>
        <w:pStyle w:val="NoSpacing"/>
        <w:rPr>
          <w:color w:val="000000"/>
          <w:sz w:val="22"/>
          <w:szCs w:val="22"/>
        </w:rPr>
      </w:pPr>
      <w:r w:rsidRPr="00CD7680">
        <w:rPr>
          <w:sz w:val="22"/>
          <w:szCs w:val="22"/>
        </w:rPr>
        <w:t xml:space="preserve">Payments will be made by the </w:t>
      </w:r>
      <w:r w:rsidR="00A01D7A" w:rsidRPr="00A01D7A">
        <w:rPr>
          <w:sz w:val="22"/>
          <w:szCs w:val="22"/>
        </w:rPr>
        <w:t>Defense Finance and Accounting Service</w:t>
      </w:r>
      <w:r w:rsidRPr="00CD7680">
        <w:rPr>
          <w:sz w:val="22"/>
          <w:szCs w:val="22"/>
        </w:rPr>
        <w:t xml:space="preserve"> office, as indicated below, within 30 (thirty) calendar days of an accepted invoice in Wide Area Workflow (WAWF).  </w:t>
      </w:r>
      <w:r w:rsidRPr="00CD7680">
        <w:rPr>
          <w:color w:val="000000"/>
          <w:sz w:val="22"/>
          <w:szCs w:val="22"/>
        </w:rPr>
        <w:t>Wide Area Workflow (WAWF)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C279E0">
        <w:rPr>
          <w:color w:val="000000"/>
          <w:sz w:val="22"/>
          <w:szCs w:val="22"/>
        </w:rPr>
        <w:t>tal signature to provide non-ref</w:t>
      </w:r>
      <w:r w:rsidRPr="00CD7680">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F1AE9A3" w14:textId="77777777" w:rsidR="004714FB" w:rsidRPr="00CD7680" w:rsidRDefault="004714FB" w:rsidP="004714FB">
      <w:pPr>
        <w:pStyle w:val="NoSpacing"/>
        <w:rPr>
          <w:color w:val="000000"/>
          <w:sz w:val="22"/>
          <w:szCs w:val="22"/>
        </w:rPr>
      </w:pPr>
    </w:p>
    <w:p w14:paraId="468211F8" w14:textId="7F28F9BD" w:rsidR="004714FB" w:rsidRPr="00CD7680" w:rsidRDefault="0004216A" w:rsidP="004714FB">
      <w:pPr>
        <w:pStyle w:val="NoSpacing"/>
        <w:rPr>
          <w:color w:val="000000"/>
          <w:sz w:val="22"/>
          <w:szCs w:val="22"/>
        </w:rPr>
      </w:pPr>
      <w:r w:rsidRPr="00E23255">
        <w:rPr>
          <w:color w:val="000000"/>
          <w:sz w:val="22"/>
          <w:szCs w:val="22"/>
        </w:rPr>
        <w:t xml:space="preserve">The Performer is required to utilize the WAWF system when processing invoices and receiving reports under this Agreement. The Performer shall (i) ensure an Electronic Business Point of Contact is designated within the System for Award Management (SAM) at </w:t>
      </w:r>
      <w:hyperlink r:id="rId19" w:history="1">
        <w:r w:rsidRPr="00E23255">
          <w:rPr>
            <w:rStyle w:val="Hyperlink"/>
            <w:sz w:val="22"/>
            <w:szCs w:val="22"/>
          </w:rPr>
          <w:t>http://www.sam.gov</w:t>
        </w:r>
      </w:hyperlink>
      <w:r w:rsidRPr="00E23255">
        <w:rPr>
          <w:color w:val="000000"/>
          <w:sz w:val="22"/>
          <w:szCs w:val="22"/>
        </w:rPr>
        <w:t xml:space="preserve"> and (ii) register to use WAWF at the </w:t>
      </w:r>
      <w:hyperlink r:id="rId20"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1"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Pr>
          <w:sz w:val="22"/>
          <w:szCs w:val="22"/>
        </w:rPr>
        <w:t xml:space="preserve">  </w:t>
      </w:r>
      <w:r w:rsidR="00D847DB">
        <w:rPr>
          <w:color w:val="000000"/>
          <w:sz w:val="22"/>
        </w:rPr>
        <w:t xml:space="preserve">For WAWF Payment and Invoicing Support, email </w:t>
      </w:r>
      <w:hyperlink r:id="rId22" w:history="1">
        <w:r w:rsidR="00D847DB" w:rsidRPr="00404CC4">
          <w:rPr>
            <w:rStyle w:val="Hyperlink"/>
            <w:sz w:val="22"/>
          </w:rPr>
          <w:t>DARPAInvoices@darpa.mil</w:t>
        </w:r>
      </w:hyperlink>
      <w:r w:rsidR="00D847DB">
        <w:rPr>
          <w:color w:val="000000"/>
          <w:sz w:val="22"/>
        </w:rPr>
        <w:t xml:space="preserve"> or contact WAWF help desk at 866-618-5988 or email disa.global.servicedesk.mbx.eb-ticket-requests@mail.mil</w:t>
      </w:r>
      <w:r w:rsidR="00D847DB" w:rsidRPr="00535DF8">
        <w:rPr>
          <w:color w:val="000000"/>
          <w:sz w:val="22"/>
        </w:rPr>
        <w:t>.</w:t>
      </w:r>
    </w:p>
    <w:p w14:paraId="06F82566" w14:textId="77777777" w:rsidR="004714FB" w:rsidRPr="00CD7680" w:rsidRDefault="004714FB" w:rsidP="004714FB">
      <w:pPr>
        <w:pStyle w:val="NoSpacing"/>
        <w:rPr>
          <w:color w:val="000000"/>
          <w:sz w:val="22"/>
          <w:szCs w:val="22"/>
        </w:rPr>
      </w:pPr>
    </w:p>
    <w:p w14:paraId="78BF6669" w14:textId="77777777" w:rsidR="004714FB" w:rsidRPr="00CD7680" w:rsidRDefault="004714FB" w:rsidP="00865249">
      <w:pPr>
        <w:pStyle w:val="NoSpacing"/>
        <w:numPr>
          <w:ilvl w:val="0"/>
          <w:numId w:val="21"/>
        </w:numPr>
        <w:rPr>
          <w:color w:val="000000"/>
          <w:sz w:val="22"/>
          <w:szCs w:val="22"/>
        </w:rPr>
      </w:pPr>
      <w:r w:rsidRPr="00CD7680">
        <w:rPr>
          <w:color w:val="000000"/>
          <w:sz w:val="22"/>
          <w:szCs w:val="22"/>
        </w:rPr>
        <w:t>For the Issue By DoDAAC, enter HR0011.</w:t>
      </w:r>
    </w:p>
    <w:p w14:paraId="61C8B85D"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For the Admin DoDAAC, enter HR0011.</w:t>
      </w:r>
    </w:p>
    <w:p w14:paraId="6C55A91D" w14:textId="6C5DD559"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Service Acceptor AOR fields, enter </w:t>
      </w:r>
      <w:r w:rsidR="00607112" w:rsidRPr="001C2DD2">
        <w:rPr>
          <w:i/>
          <w:iCs/>
          <w:color w:val="00B0F0"/>
          <w:sz w:val="22"/>
          <w:szCs w:val="22"/>
        </w:rPr>
        <w:t>(</w:t>
      </w:r>
      <w:r w:rsidRPr="001C2DD2">
        <w:rPr>
          <w:i/>
          <w:iCs/>
          <w:color w:val="00B0F0"/>
          <w:sz w:val="22"/>
          <w:szCs w:val="22"/>
        </w:rPr>
        <w:t>the Service Acceptor AOR DoDAAC</w:t>
      </w:r>
      <w:r w:rsidR="00607112" w:rsidRPr="001C2DD2">
        <w:rPr>
          <w:i/>
          <w:iCs/>
          <w:color w:val="00B0F0"/>
          <w:sz w:val="22"/>
          <w:szCs w:val="22"/>
        </w:rPr>
        <w:t>)</w:t>
      </w:r>
      <w:r w:rsidRPr="00CD7680">
        <w:rPr>
          <w:color w:val="000000"/>
          <w:sz w:val="22"/>
          <w:szCs w:val="22"/>
        </w:rPr>
        <w:t>.</w:t>
      </w:r>
    </w:p>
    <w:p w14:paraId="2D45BBDE"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Leave the Inspect by DoDAAC, Ship From Code DoDAAC, Service Approver, and LPO DoDAAC fields blank unless otherwise directed by the </w:t>
      </w:r>
      <w:r w:rsidR="00865249" w:rsidRPr="00CD7680">
        <w:rPr>
          <w:color w:val="000000"/>
          <w:sz w:val="22"/>
          <w:szCs w:val="22"/>
        </w:rPr>
        <w:t>AO</w:t>
      </w:r>
      <w:r w:rsidRPr="00CD7680">
        <w:rPr>
          <w:color w:val="000000"/>
          <w:sz w:val="22"/>
          <w:szCs w:val="22"/>
        </w:rPr>
        <w:t>.</w:t>
      </w:r>
    </w:p>
    <w:p w14:paraId="6744F0B7"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The following guidance is provided for invoicing processed under this Agreement through WAWF: </w:t>
      </w:r>
    </w:p>
    <w:p w14:paraId="7DA59700" w14:textId="57F497A5"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Acceptance within the WAWF system shall be performed by the </w:t>
      </w:r>
      <w:r w:rsidR="008E312C" w:rsidRPr="00EA604C">
        <w:rPr>
          <w:color w:val="00B0F0"/>
          <w:sz w:val="22"/>
        </w:rPr>
        <w:t xml:space="preserve">AOR or AO </w:t>
      </w:r>
      <w:r w:rsidR="008E312C" w:rsidRPr="00EA604C">
        <w:rPr>
          <w:i/>
          <w:iCs/>
          <w:color w:val="00B0F0"/>
          <w:sz w:val="22"/>
        </w:rPr>
        <w:t>(choose one)</w:t>
      </w:r>
      <w:r w:rsidRPr="00CD7680">
        <w:rPr>
          <w:color w:val="000000"/>
          <w:sz w:val="22"/>
          <w:szCs w:val="22"/>
        </w:rPr>
        <w:t xml:space="preserve"> upon receipt of a confirmation email, or other form of transmittal, from the AOR.</w:t>
      </w:r>
    </w:p>
    <w:p w14:paraId="549ED92E" w14:textId="5936C8A9"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The Performer upload the AOR approval as an attachment upon submission of an invoice in WAWF.</w:t>
      </w:r>
    </w:p>
    <w:p w14:paraId="6CFE8F0D" w14:textId="77777777"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Payments shall be made by DFAS</w:t>
      </w:r>
      <w:r w:rsidRPr="00BE6C17">
        <w:rPr>
          <w:color w:val="00B0F0"/>
          <w:sz w:val="22"/>
          <w:szCs w:val="22"/>
        </w:rPr>
        <w:t>-(</w:t>
      </w:r>
      <w:r w:rsidRPr="00BE6C17">
        <w:rPr>
          <w:i/>
          <w:color w:val="00B0F0"/>
          <w:sz w:val="22"/>
          <w:szCs w:val="22"/>
        </w:rPr>
        <w:t>INSERT APPROPRIATE DFAS OFFICE</w:t>
      </w:r>
      <w:r w:rsidRPr="00BE6C17">
        <w:rPr>
          <w:color w:val="00B0F0"/>
          <w:sz w:val="22"/>
          <w:szCs w:val="22"/>
        </w:rPr>
        <w:t>)</w:t>
      </w:r>
      <w:r w:rsidRPr="00CD7680">
        <w:rPr>
          <w:color w:val="000000"/>
          <w:sz w:val="22"/>
          <w:szCs w:val="22"/>
        </w:rPr>
        <w:t>.</w:t>
      </w:r>
    </w:p>
    <w:p w14:paraId="7CC2E1A7" w14:textId="77777777" w:rsidR="004714FB" w:rsidRPr="00CD7680" w:rsidRDefault="004714FB" w:rsidP="001C2DD2">
      <w:pPr>
        <w:pStyle w:val="NoSpacing"/>
        <w:numPr>
          <w:ilvl w:val="1"/>
          <w:numId w:val="40"/>
        </w:numPr>
        <w:ind w:left="1080"/>
        <w:rPr>
          <w:color w:val="000000"/>
          <w:sz w:val="22"/>
          <w:szCs w:val="22"/>
        </w:rPr>
      </w:pPr>
      <w:r w:rsidRPr="00CD7680">
        <w:rPr>
          <w:sz w:val="22"/>
          <w:szCs w:val="22"/>
        </w:rPr>
        <w:t xml:space="preserve">The Performer agrees, when entering invoices entered in WAWF to utilize the CLINs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5B57AE4A" w14:textId="77777777" w:rsidR="004714FB" w:rsidRPr="00CD7680" w:rsidRDefault="004714FB" w:rsidP="004714FB">
      <w:pPr>
        <w:pStyle w:val="NoSpacing"/>
        <w:rPr>
          <w:color w:val="000000"/>
          <w:sz w:val="22"/>
          <w:szCs w:val="22"/>
        </w:rPr>
      </w:pPr>
    </w:p>
    <w:p w14:paraId="4DC63901" w14:textId="77777777" w:rsidR="004714FB" w:rsidRPr="00CD7680" w:rsidRDefault="004714FB" w:rsidP="001C2DD2">
      <w:pPr>
        <w:pStyle w:val="NoSpacing"/>
        <w:ind w:left="1080"/>
        <w:rPr>
          <w:b/>
          <w:color w:val="000000"/>
          <w:sz w:val="22"/>
          <w:szCs w:val="22"/>
        </w:rPr>
      </w:pPr>
      <w:r w:rsidRPr="00CD7680">
        <w:rPr>
          <w:b/>
          <w:sz w:val="22"/>
          <w:szCs w:val="22"/>
        </w:rPr>
        <w:t xml:space="preserve">Note for DFAS:  The Agreement shall be entered into the DFAS system by CLIN – Milestone association (MS)/ACRN as delineated at Attachment 2.  The Agreement is to be paid out by CLIN (MS)/ACRN.  Payments shall be made using the CLIN (MS)/ACRN association as delineated at Attachment 2. </w:t>
      </w:r>
    </w:p>
    <w:p w14:paraId="4885B953" w14:textId="77777777" w:rsidR="004714FB" w:rsidRDefault="004714FB" w:rsidP="004714FB">
      <w:pPr>
        <w:pStyle w:val="NoSpacing"/>
        <w:rPr>
          <w:sz w:val="22"/>
          <w:szCs w:val="22"/>
        </w:rPr>
      </w:pPr>
    </w:p>
    <w:p w14:paraId="3144ADCF" w14:textId="77777777" w:rsidR="008F3C71" w:rsidRDefault="008F3C71" w:rsidP="004714FB">
      <w:pPr>
        <w:pStyle w:val="NoSpacing"/>
        <w:rPr>
          <w:sz w:val="22"/>
          <w:szCs w:val="22"/>
        </w:rPr>
      </w:pPr>
    </w:p>
    <w:p w14:paraId="6EA9B83F" w14:textId="77777777" w:rsidR="008F3C71" w:rsidRPr="00CD7680" w:rsidRDefault="008F3C71" w:rsidP="004714FB">
      <w:pPr>
        <w:pStyle w:val="NoSpacing"/>
        <w:rPr>
          <w:sz w:val="22"/>
          <w:szCs w:val="22"/>
        </w:rPr>
      </w:pPr>
    </w:p>
    <w:p w14:paraId="4D237673" w14:textId="25BCE1E6" w:rsidR="004714FB" w:rsidRPr="00CD7680" w:rsidRDefault="004714FB" w:rsidP="001C2DD2">
      <w:pPr>
        <w:pStyle w:val="NoSpacing"/>
        <w:numPr>
          <w:ilvl w:val="0"/>
          <w:numId w:val="21"/>
        </w:numPr>
        <w:rPr>
          <w:color w:val="000000"/>
          <w:sz w:val="22"/>
          <w:szCs w:val="22"/>
        </w:rPr>
      </w:pPr>
      <w:r w:rsidRPr="00CD7680">
        <w:rPr>
          <w:color w:val="000000"/>
          <w:sz w:val="22"/>
          <w:szCs w:val="22"/>
        </w:rPr>
        <w:lastRenderedPageBreak/>
        <w:t xml:space="preserve">Payee Information:  As identified at the System for Award Management.  </w:t>
      </w:r>
    </w:p>
    <w:p w14:paraId="6483F6B0" w14:textId="77777777" w:rsidR="00865249" w:rsidRPr="00CD7680" w:rsidRDefault="00865249" w:rsidP="00865249">
      <w:pPr>
        <w:pStyle w:val="NoSpacing"/>
        <w:rPr>
          <w:color w:val="000000"/>
          <w:sz w:val="22"/>
          <w:szCs w:val="22"/>
        </w:rPr>
      </w:pPr>
    </w:p>
    <w:p w14:paraId="162F96C8" w14:textId="77777777" w:rsidR="00065E10" w:rsidRPr="001C2DD2" w:rsidRDefault="00065E10" w:rsidP="001C2DD2">
      <w:pPr>
        <w:pStyle w:val="NoSpacing"/>
        <w:numPr>
          <w:ilvl w:val="1"/>
          <w:numId w:val="40"/>
        </w:numPr>
        <w:ind w:left="1080"/>
        <w:rPr>
          <w:color w:val="000000"/>
          <w:sz w:val="22"/>
          <w:szCs w:val="22"/>
        </w:rPr>
      </w:pPr>
      <w:bookmarkStart w:id="13" w:name="_Hlk190779583"/>
      <w:r w:rsidRPr="001C2DD2">
        <w:rPr>
          <w:sz w:val="22"/>
          <w:szCs w:val="22"/>
        </w:rPr>
        <w:t>Cage</w:t>
      </w:r>
      <w:r w:rsidRPr="001C2DD2">
        <w:rPr>
          <w:color w:val="000000"/>
          <w:sz w:val="22"/>
          <w:szCs w:val="22"/>
        </w:rPr>
        <w:t xml:space="preserve"> Code: </w:t>
      </w:r>
      <w:r w:rsidRPr="001C2DD2">
        <w:rPr>
          <w:i/>
          <w:iCs/>
          <w:color w:val="00B0F0"/>
          <w:sz w:val="22"/>
          <w:szCs w:val="22"/>
        </w:rPr>
        <w:t>(ENTER CAGE CODE)</w:t>
      </w:r>
    </w:p>
    <w:p w14:paraId="3AB830A7" w14:textId="77777777" w:rsidR="00065E10" w:rsidRPr="001C2DD2" w:rsidRDefault="00065E10" w:rsidP="001C2DD2">
      <w:pPr>
        <w:pStyle w:val="NoSpacing"/>
        <w:numPr>
          <w:ilvl w:val="1"/>
          <w:numId w:val="40"/>
        </w:numPr>
        <w:ind w:left="1080"/>
        <w:rPr>
          <w:color w:val="000000"/>
          <w:sz w:val="22"/>
          <w:szCs w:val="22"/>
        </w:rPr>
      </w:pPr>
      <w:r w:rsidRPr="001C2DD2">
        <w:rPr>
          <w:sz w:val="22"/>
          <w:szCs w:val="22"/>
        </w:rPr>
        <w:t>SAM</w:t>
      </w:r>
      <w:r w:rsidRPr="001C2DD2">
        <w:rPr>
          <w:color w:val="000000"/>
          <w:sz w:val="22"/>
          <w:szCs w:val="22"/>
        </w:rPr>
        <w:t xml:space="preserve"> UEI: </w:t>
      </w:r>
      <w:r w:rsidRPr="001C2DD2">
        <w:rPr>
          <w:i/>
          <w:iCs/>
          <w:color w:val="00B0F0"/>
          <w:sz w:val="22"/>
          <w:szCs w:val="22"/>
        </w:rPr>
        <w:t>(ENTER UEI)</w:t>
      </w:r>
    </w:p>
    <w:p w14:paraId="472F40C6" w14:textId="77777777" w:rsidR="00065E10" w:rsidRPr="001C2DD2" w:rsidRDefault="00065E10" w:rsidP="001C2DD2">
      <w:pPr>
        <w:pStyle w:val="NoSpacing"/>
        <w:numPr>
          <w:ilvl w:val="1"/>
          <w:numId w:val="40"/>
        </w:numPr>
        <w:ind w:left="1080"/>
        <w:rPr>
          <w:sz w:val="22"/>
          <w:szCs w:val="22"/>
        </w:rPr>
      </w:pPr>
      <w:r w:rsidRPr="001C2DD2">
        <w:rPr>
          <w:color w:val="000000"/>
          <w:sz w:val="22"/>
          <w:szCs w:val="22"/>
        </w:rPr>
        <w:t xml:space="preserve">TIN: </w:t>
      </w:r>
      <w:r w:rsidRPr="001C2DD2">
        <w:rPr>
          <w:i/>
          <w:iCs/>
          <w:color w:val="00B0F0"/>
          <w:sz w:val="22"/>
          <w:szCs w:val="22"/>
        </w:rPr>
        <w:t>(ENTER TIN)</w:t>
      </w:r>
      <w:bookmarkEnd w:id="13"/>
    </w:p>
    <w:p w14:paraId="699542D1" w14:textId="77777777" w:rsidR="004714FB" w:rsidRPr="00CD7680" w:rsidRDefault="004714FB" w:rsidP="001C2DD2">
      <w:pPr>
        <w:pStyle w:val="NoSpacing"/>
        <w:ind w:left="360"/>
        <w:rPr>
          <w:sz w:val="22"/>
          <w:szCs w:val="22"/>
        </w:rPr>
      </w:pPr>
    </w:p>
    <w:p w14:paraId="620EF902" w14:textId="77777777" w:rsidR="004714FB" w:rsidRPr="00A01D7A" w:rsidRDefault="004714FB" w:rsidP="0004216A">
      <w:pPr>
        <w:pStyle w:val="NoSpacing"/>
        <w:jc w:val="center"/>
        <w:rPr>
          <w:b/>
          <w:sz w:val="28"/>
          <w:szCs w:val="28"/>
        </w:rPr>
      </w:pPr>
      <w:r w:rsidRPr="00CD7680">
        <w:rPr>
          <w:color w:val="365F91"/>
          <w:sz w:val="22"/>
          <w:szCs w:val="22"/>
        </w:rPr>
        <w:br w:type="page"/>
      </w:r>
      <w:r w:rsidRPr="00A01D7A">
        <w:rPr>
          <w:b/>
          <w:sz w:val="28"/>
          <w:szCs w:val="28"/>
        </w:rPr>
        <w:lastRenderedPageBreak/>
        <w:t>ATTACHMENT 4:</w:t>
      </w:r>
    </w:p>
    <w:p w14:paraId="73739D36" w14:textId="77777777" w:rsidR="004714FB" w:rsidRPr="00A01D7A" w:rsidRDefault="004714FB" w:rsidP="0002646F">
      <w:pPr>
        <w:pStyle w:val="NoSpacing"/>
        <w:jc w:val="center"/>
        <w:rPr>
          <w:b/>
          <w:sz w:val="28"/>
          <w:szCs w:val="28"/>
        </w:rPr>
      </w:pPr>
      <w:r w:rsidRPr="00A01D7A">
        <w:rPr>
          <w:b/>
          <w:sz w:val="28"/>
          <w:szCs w:val="28"/>
        </w:rPr>
        <w:t>DEFINITIONS</w:t>
      </w:r>
    </w:p>
    <w:p w14:paraId="35631881" w14:textId="77777777" w:rsidR="004714FB" w:rsidRPr="00CD7680" w:rsidRDefault="004714FB" w:rsidP="004714FB">
      <w:pPr>
        <w:pStyle w:val="NoSpacing"/>
        <w:rPr>
          <w:b/>
          <w:sz w:val="22"/>
          <w:szCs w:val="22"/>
        </w:rPr>
      </w:pPr>
    </w:p>
    <w:p w14:paraId="35AFD851" w14:textId="7E70E125" w:rsidR="004714FB" w:rsidRPr="00CD7680" w:rsidRDefault="004714FB" w:rsidP="004714FB">
      <w:pPr>
        <w:pStyle w:val="NoSpacing"/>
        <w:rPr>
          <w:sz w:val="22"/>
          <w:szCs w:val="22"/>
        </w:rPr>
      </w:pPr>
      <w:r w:rsidRPr="00CD7680">
        <w:rPr>
          <w:sz w:val="22"/>
          <w:szCs w:val="22"/>
        </w:rPr>
        <w:t>In this Agreement, the following definitions apply:</w:t>
      </w:r>
    </w:p>
    <w:p w14:paraId="360A71E5" w14:textId="77777777" w:rsidR="004714FB" w:rsidRPr="00CD7680" w:rsidRDefault="004714FB" w:rsidP="004714FB">
      <w:pPr>
        <w:pStyle w:val="NoSpacing"/>
        <w:rPr>
          <w:sz w:val="22"/>
          <w:szCs w:val="22"/>
        </w:rPr>
      </w:pPr>
    </w:p>
    <w:p w14:paraId="49C02932" w14:textId="77777777" w:rsidR="004714FB" w:rsidRPr="00CD7680" w:rsidRDefault="004714FB" w:rsidP="004714FB">
      <w:pPr>
        <w:pStyle w:val="NoSpacing"/>
        <w:rPr>
          <w:sz w:val="22"/>
          <w:szCs w:val="22"/>
        </w:rPr>
      </w:pPr>
      <w:r w:rsidRPr="00CD7680">
        <w:rPr>
          <w:b/>
          <w:sz w:val="22"/>
          <w:szCs w:val="22"/>
        </w:rPr>
        <w:t>Agreement:</w:t>
      </w:r>
      <w:r w:rsidR="00865249" w:rsidRPr="00CD7680">
        <w:rPr>
          <w:sz w:val="22"/>
          <w:szCs w:val="22"/>
        </w:rPr>
        <w:t xml:space="preserve"> </w:t>
      </w:r>
      <w:r w:rsidR="00865249" w:rsidRPr="00CD7680">
        <w:rPr>
          <w:sz w:val="22"/>
          <w:szCs w:val="22"/>
        </w:rPr>
        <w:tab/>
      </w:r>
      <w:r w:rsidRPr="00CD7680">
        <w:rPr>
          <w:sz w:val="22"/>
          <w:szCs w:val="22"/>
        </w:rPr>
        <w:t xml:space="preserve">The body of this Agreement and Attachments </w:t>
      </w:r>
      <w:r w:rsidRPr="00BE6C17">
        <w:rPr>
          <w:color w:val="00B0F0"/>
          <w:sz w:val="22"/>
          <w:szCs w:val="22"/>
        </w:rPr>
        <w:t>1 – 6</w:t>
      </w:r>
      <w:r w:rsidRPr="00CD7680">
        <w:rPr>
          <w:sz w:val="22"/>
          <w:szCs w:val="22"/>
        </w:rPr>
        <w:t>, which are expressly incorporated in and made a part of the Agreement.</w:t>
      </w:r>
    </w:p>
    <w:p w14:paraId="6BF9362F" w14:textId="77777777" w:rsidR="004714FB" w:rsidRPr="00CD7680" w:rsidRDefault="004714FB" w:rsidP="004714FB">
      <w:pPr>
        <w:pStyle w:val="NoSpacing"/>
        <w:rPr>
          <w:sz w:val="22"/>
          <w:szCs w:val="22"/>
        </w:rPr>
      </w:pPr>
    </w:p>
    <w:p w14:paraId="52A08CCE" w14:textId="77777777" w:rsidR="004714FB" w:rsidRPr="00CD7680" w:rsidRDefault="004714FB" w:rsidP="004714FB">
      <w:pPr>
        <w:pStyle w:val="NoSpacing"/>
        <w:rPr>
          <w:sz w:val="22"/>
          <w:szCs w:val="22"/>
        </w:rPr>
      </w:pPr>
      <w:r w:rsidRPr="00CD7680">
        <w:rPr>
          <w:b/>
          <w:sz w:val="22"/>
          <w:szCs w:val="22"/>
        </w:rPr>
        <w:t>Data:</w:t>
      </w:r>
      <w:r w:rsidR="00865249" w:rsidRPr="00CD7680">
        <w:rPr>
          <w:sz w:val="22"/>
          <w:szCs w:val="22"/>
        </w:rPr>
        <w:tab/>
      </w:r>
      <w:r w:rsidRPr="00CD7680">
        <w:rPr>
          <w:sz w:val="22"/>
          <w:szCs w:val="22"/>
        </w:rPr>
        <w:t>Recorded information, regardless of form or method of recording, which includes but is not limited to, technical data, software, maskworks and trade secrets. The term does not include financial, administrative, cost, pricing or management information and does not include subject inventions, included in Article VII.</w:t>
      </w:r>
    </w:p>
    <w:p w14:paraId="74468BAE" w14:textId="77777777" w:rsidR="004714FB" w:rsidRPr="00CD7680" w:rsidRDefault="004714FB" w:rsidP="004714FB">
      <w:pPr>
        <w:pStyle w:val="NoSpacing"/>
        <w:rPr>
          <w:sz w:val="22"/>
          <w:szCs w:val="22"/>
        </w:rPr>
      </w:pPr>
    </w:p>
    <w:p w14:paraId="5169920A" w14:textId="77777777" w:rsidR="004714FB" w:rsidRPr="00CD7680" w:rsidRDefault="004714FB" w:rsidP="004714FB">
      <w:pPr>
        <w:pStyle w:val="NoSpacing"/>
        <w:rPr>
          <w:sz w:val="22"/>
          <w:szCs w:val="22"/>
        </w:rPr>
      </w:pPr>
      <w:r w:rsidRPr="00CD7680">
        <w:rPr>
          <w:b/>
          <w:sz w:val="22"/>
          <w:szCs w:val="22"/>
        </w:rPr>
        <w:t>Foreign Firm or Institution:</w:t>
      </w:r>
      <w:r w:rsidR="00865249" w:rsidRPr="00CD7680">
        <w:rPr>
          <w:sz w:val="22"/>
          <w:szCs w:val="22"/>
        </w:rPr>
        <w:t xml:space="preserve"> </w:t>
      </w:r>
      <w:r w:rsidRPr="00CD7680">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A145EFA" w14:textId="77777777" w:rsidR="004714FB" w:rsidRPr="00CD7680" w:rsidRDefault="004714FB" w:rsidP="004714FB">
      <w:pPr>
        <w:pStyle w:val="NoSpacing"/>
        <w:rPr>
          <w:sz w:val="22"/>
          <w:szCs w:val="22"/>
        </w:rPr>
      </w:pPr>
    </w:p>
    <w:p w14:paraId="5A8C7263" w14:textId="77777777" w:rsidR="004714FB" w:rsidRDefault="004714FB" w:rsidP="004714FB">
      <w:pPr>
        <w:pStyle w:val="NoSpacing"/>
        <w:rPr>
          <w:sz w:val="22"/>
          <w:szCs w:val="22"/>
        </w:rPr>
      </w:pPr>
      <w:r w:rsidRPr="00CD7680">
        <w:rPr>
          <w:b/>
          <w:sz w:val="22"/>
          <w:szCs w:val="22"/>
        </w:rPr>
        <w:t>Government:</w:t>
      </w:r>
      <w:r w:rsidR="00865249" w:rsidRPr="00CD7680">
        <w:rPr>
          <w:sz w:val="22"/>
          <w:szCs w:val="22"/>
        </w:rPr>
        <w:t xml:space="preserve">  </w:t>
      </w:r>
      <w:r w:rsidRPr="00CD7680">
        <w:rPr>
          <w:sz w:val="22"/>
          <w:szCs w:val="22"/>
        </w:rPr>
        <w:t>The United States of America, as represented by DARPA.</w:t>
      </w:r>
    </w:p>
    <w:p w14:paraId="590D2A70" w14:textId="77777777" w:rsidR="00D93552" w:rsidRPr="00CD7680" w:rsidRDefault="00D93552" w:rsidP="004714FB">
      <w:pPr>
        <w:pStyle w:val="NoSpacing"/>
        <w:rPr>
          <w:sz w:val="22"/>
          <w:szCs w:val="22"/>
        </w:rPr>
      </w:pPr>
    </w:p>
    <w:p w14:paraId="6921E8CC" w14:textId="77777777" w:rsidR="00D93552" w:rsidRPr="00D93552" w:rsidRDefault="00D93552" w:rsidP="00D93552">
      <w:pPr>
        <w:pStyle w:val="NoSpacing"/>
        <w:rPr>
          <w:sz w:val="22"/>
          <w:szCs w:val="22"/>
        </w:rPr>
      </w:pPr>
      <w:r w:rsidRPr="00D93552">
        <w:rPr>
          <w:b/>
          <w:sz w:val="22"/>
          <w:szCs w:val="22"/>
        </w:rPr>
        <w:t>Government Purpose Rights:</w:t>
      </w:r>
      <w:r w:rsidRPr="00D93552">
        <w:rPr>
          <w:sz w:val="22"/>
          <w:szCs w:val="22"/>
        </w:rPr>
        <w:tab/>
        <w:t>The rights to use, duplicate, or disclose Data, in whole or in part and in any manner, for Government purposes only, and to have or permit others to do so for Government purposes only.</w:t>
      </w:r>
    </w:p>
    <w:p w14:paraId="54ECB958" w14:textId="77777777" w:rsidR="004714FB" w:rsidRPr="00CD7680" w:rsidRDefault="004714FB" w:rsidP="004714FB">
      <w:pPr>
        <w:pStyle w:val="NoSpacing"/>
        <w:rPr>
          <w:sz w:val="22"/>
          <w:szCs w:val="22"/>
        </w:rPr>
      </w:pPr>
    </w:p>
    <w:p w14:paraId="188F39A4" w14:textId="77777777" w:rsidR="004714FB" w:rsidRPr="00CD7680" w:rsidRDefault="004714FB" w:rsidP="004714FB">
      <w:pPr>
        <w:pStyle w:val="NoSpacing"/>
        <w:rPr>
          <w:sz w:val="22"/>
          <w:szCs w:val="22"/>
        </w:rPr>
      </w:pPr>
      <w:r w:rsidRPr="00CD7680">
        <w:rPr>
          <w:b/>
          <w:sz w:val="22"/>
          <w:szCs w:val="22"/>
        </w:rPr>
        <w:t>Invention:</w:t>
      </w:r>
      <w:r w:rsidR="00865249" w:rsidRPr="00CD7680">
        <w:rPr>
          <w:sz w:val="22"/>
          <w:szCs w:val="22"/>
        </w:rPr>
        <w:t xml:space="preserve">  </w:t>
      </w:r>
      <w:r w:rsidRPr="00CD7680">
        <w:rPr>
          <w:sz w:val="22"/>
          <w:szCs w:val="22"/>
        </w:rPr>
        <w:t>Any invention or discovery which is or may be patentable or otherwise protectable under Title 35 of the United States Code.</w:t>
      </w:r>
    </w:p>
    <w:p w14:paraId="49A305CB" w14:textId="77777777" w:rsidR="004714FB" w:rsidRPr="00CD7680" w:rsidRDefault="004714FB" w:rsidP="004714FB">
      <w:pPr>
        <w:pStyle w:val="NoSpacing"/>
        <w:rPr>
          <w:sz w:val="22"/>
          <w:szCs w:val="22"/>
        </w:rPr>
      </w:pPr>
    </w:p>
    <w:p w14:paraId="0E2225F3" w14:textId="77777777" w:rsidR="004714FB" w:rsidRPr="00CD7680" w:rsidRDefault="004714FB" w:rsidP="004714FB">
      <w:pPr>
        <w:pStyle w:val="NoSpacing"/>
        <w:rPr>
          <w:sz w:val="22"/>
          <w:szCs w:val="22"/>
        </w:rPr>
      </w:pPr>
      <w:r w:rsidRPr="00CD7680">
        <w:rPr>
          <w:b/>
          <w:sz w:val="22"/>
          <w:szCs w:val="22"/>
        </w:rPr>
        <w:t>Know-How:</w:t>
      </w:r>
      <w:r w:rsidR="00865249" w:rsidRPr="00CD7680">
        <w:rPr>
          <w:sz w:val="22"/>
          <w:szCs w:val="22"/>
        </w:rPr>
        <w:t xml:space="preserve">  </w:t>
      </w:r>
      <w:r w:rsidRPr="00CD7680">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F168FA7" w14:textId="77777777" w:rsidR="004714FB" w:rsidRPr="00CD7680" w:rsidRDefault="004714FB" w:rsidP="004714FB">
      <w:pPr>
        <w:pStyle w:val="NoSpacing"/>
        <w:rPr>
          <w:sz w:val="22"/>
          <w:szCs w:val="22"/>
        </w:rPr>
      </w:pPr>
    </w:p>
    <w:p w14:paraId="2F91D23C" w14:textId="77777777" w:rsidR="004714FB" w:rsidRPr="00CD7680" w:rsidRDefault="00865249" w:rsidP="004714FB">
      <w:pPr>
        <w:pStyle w:val="NoSpacing"/>
        <w:rPr>
          <w:sz w:val="22"/>
          <w:szCs w:val="22"/>
        </w:rPr>
      </w:pPr>
      <w:r w:rsidRPr="00CD7680">
        <w:rPr>
          <w:b/>
          <w:sz w:val="22"/>
          <w:szCs w:val="22"/>
        </w:rPr>
        <w:t xml:space="preserve">Limited Rights:  </w:t>
      </w:r>
      <w:r w:rsidR="004714FB" w:rsidRPr="00CD7680">
        <w:rPr>
          <w:sz w:val="22"/>
          <w:szCs w:val="22"/>
        </w:rPr>
        <w:t>Rights to use, modify, reproduce, release, perform, display, or disclose Data, in whole or in part, within the Government.</w:t>
      </w:r>
    </w:p>
    <w:p w14:paraId="083B161A" w14:textId="77777777" w:rsidR="004714FB" w:rsidRPr="00CD7680" w:rsidRDefault="004714FB" w:rsidP="004714FB">
      <w:pPr>
        <w:pStyle w:val="NoSpacing"/>
        <w:rPr>
          <w:b/>
          <w:sz w:val="22"/>
          <w:szCs w:val="22"/>
        </w:rPr>
      </w:pPr>
    </w:p>
    <w:p w14:paraId="5DCB8FCD" w14:textId="77777777" w:rsidR="004714FB" w:rsidRPr="00CD7680" w:rsidRDefault="004714FB" w:rsidP="004714FB">
      <w:pPr>
        <w:pStyle w:val="NoSpacing"/>
        <w:rPr>
          <w:sz w:val="22"/>
          <w:szCs w:val="22"/>
        </w:rPr>
      </w:pPr>
      <w:r w:rsidRPr="00CD7680">
        <w:rPr>
          <w:b/>
          <w:sz w:val="22"/>
          <w:szCs w:val="22"/>
        </w:rPr>
        <w:t>Made:</w:t>
      </w:r>
      <w:r w:rsidRPr="00CD7680">
        <w:rPr>
          <w:b/>
          <w:sz w:val="22"/>
          <w:szCs w:val="22"/>
        </w:rPr>
        <w:tab/>
      </w:r>
      <w:r w:rsidR="00865249" w:rsidRPr="00CD7680">
        <w:rPr>
          <w:sz w:val="22"/>
          <w:szCs w:val="22"/>
        </w:rPr>
        <w:t xml:space="preserve">  </w:t>
      </w:r>
      <w:r w:rsidRPr="00CD7680">
        <w:rPr>
          <w:sz w:val="22"/>
          <w:szCs w:val="22"/>
        </w:rPr>
        <w:t>Relates to any invention means the conception or first actual reduction to practice of such invention.</w:t>
      </w:r>
    </w:p>
    <w:p w14:paraId="655899B1" w14:textId="77777777" w:rsidR="004714FB" w:rsidRDefault="004714FB" w:rsidP="004714FB">
      <w:pPr>
        <w:pStyle w:val="NoSpacing"/>
        <w:rPr>
          <w:sz w:val="22"/>
          <w:szCs w:val="22"/>
        </w:rPr>
      </w:pPr>
    </w:p>
    <w:p w14:paraId="130CFC90" w14:textId="77777777" w:rsidR="00A01D7A" w:rsidRDefault="00A01D7A" w:rsidP="004714FB">
      <w:pPr>
        <w:pStyle w:val="NoSpacing"/>
        <w:rPr>
          <w:sz w:val="22"/>
          <w:szCs w:val="22"/>
        </w:rPr>
      </w:pPr>
      <w:r w:rsidRPr="007D372A">
        <w:rPr>
          <w:b/>
          <w:sz w:val="22"/>
        </w:rPr>
        <w:t>Party:</w:t>
      </w:r>
      <w:r>
        <w:rPr>
          <w:sz w:val="22"/>
        </w:rPr>
        <w:tab/>
        <w:t xml:space="preserve"> Includes the Government (represented by DARPA), or the Performer, or both.</w:t>
      </w:r>
    </w:p>
    <w:p w14:paraId="7441CAF2" w14:textId="77777777" w:rsidR="00A01D7A" w:rsidRPr="00CD7680" w:rsidRDefault="00A01D7A" w:rsidP="004714FB">
      <w:pPr>
        <w:pStyle w:val="NoSpacing"/>
        <w:rPr>
          <w:sz w:val="22"/>
          <w:szCs w:val="22"/>
        </w:rPr>
      </w:pPr>
    </w:p>
    <w:p w14:paraId="1B138D51" w14:textId="4B7A468C" w:rsidR="004714FB" w:rsidRPr="00CD7680" w:rsidRDefault="004714FB" w:rsidP="004714FB">
      <w:pPr>
        <w:pStyle w:val="NoSpacing"/>
        <w:rPr>
          <w:sz w:val="22"/>
          <w:szCs w:val="22"/>
        </w:rPr>
      </w:pPr>
      <w:r w:rsidRPr="00CD7680">
        <w:rPr>
          <w:b/>
          <w:sz w:val="22"/>
          <w:szCs w:val="22"/>
        </w:rPr>
        <w:t>Performer:</w:t>
      </w:r>
      <w:r w:rsidR="00865249" w:rsidRPr="00CD7680">
        <w:rPr>
          <w:sz w:val="22"/>
          <w:szCs w:val="22"/>
        </w:rPr>
        <w:t xml:space="preserve"> </w:t>
      </w:r>
      <w:r w:rsidR="008C495E" w:rsidRPr="00BE6C17">
        <w:rPr>
          <w:i/>
          <w:iCs/>
          <w:color w:val="00B0F0"/>
          <w:sz w:val="22"/>
          <w:szCs w:val="22"/>
        </w:rPr>
        <w:t>CONTRACTOR NAME</w:t>
      </w:r>
      <w:r w:rsidRPr="00CD7680">
        <w:rPr>
          <w:sz w:val="22"/>
          <w:szCs w:val="22"/>
        </w:rPr>
        <w:t>.</w:t>
      </w:r>
    </w:p>
    <w:p w14:paraId="58212960" w14:textId="77777777" w:rsidR="004714FB" w:rsidRPr="00CD7680" w:rsidRDefault="004714FB" w:rsidP="004714FB">
      <w:pPr>
        <w:pStyle w:val="NoSpacing"/>
        <w:rPr>
          <w:b/>
          <w:sz w:val="22"/>
          <w:szCs w:val="22"/>
        </w:rPr>
      </w:pPr>
    </w:p>
    <w:p w14:paraId="0B3D369F" w14:textId="77777777" w:rsidR="004714FB" w:rsidRPr="00CD7680" w:rsidRDefault="004714FB" w:rsidP="004714FB">
      <w:pPr>
        <w:pStyle w:val="NoSpacing"/>
        <w:rPr>
          <w:sz w:val="22"/>
          <w:szCs w:val="22"/>
        </w:rPr>
      </w:pPr>
      <w:r w:rsidRPr="00CD7680">
        <w:rPr>
          <w:b/>
          <w:sz w:val="22"/>
          <w:szCs w:val="22"/>
        </w:rPr>
        <w:t>Practical application:</w:t>
      </w:r>
      <w:r w:rsidR="00865249" w:rsidRPr="00CD7680">
        <w:rPr>
          <w:sz w:val="22"/>
          <w:szCs w:val="22"/>
        </w:rPr>
        <w:t xml:space="preserve">  </w:t>
      </w:r>
      <w:r w:rsidRPr="00CD7680">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6653712" w14:textId="77777777" w:rsidR="004714FB" w:rsidRPr="00CD7680" w:rsidRDefault="004714FB" w:rsidP="004714FB">
      <w:pPr>
        <w:pStyle w:val="NoSpacing"/>
        <w:rPr>
          <w:sz w:val="22"/>
          <w:szCs w:val="22"/>
        </w:rPr>
      </w:pPr>
    </w:p>
    <w:p w14:paraId="33FE880E" w14:textId="05302FED" w:rsidR="004714FB" w:rsidRPr="00CD7680" w:rsidRDefault="00865249" w:rsidP="004714FB">
      <w:pPr>
        <w:pStyle w:val="NoSpacing"/>
        <w:rPr>
          <w:sz w:val="22"/>
          <w:szCs w:val="22"/>
        </w:rPr>
      </w:pPr>
      <w:r w:rsidRPr="00CD7680">
        <w:rPr>
          <w:b/>
          <w:sz w:val="22"/>
          <w:szCs w:val="22"/>
        </w:rPr>
        <w:t xml:space="preserve">Program:  </w:t>
      </w:r>
      <w:r w:rsidR="004714FB" w:rsidRPr="00CD7680">
        <w:rPr>
          <w:sz w:val="22"/>
          <w:szCs w:val="22"/>
        </w:rPr>
        <w:t xml:space="preserve">Research and development being conducted by the Performer, as set forth in Article I, </w:t>
      </w:r>
      <w:r w:rsidR="006054F8">
        <w:rPr>
          <w:sz w:val="22"/>
          <w:szCs w:val="22"/>
        </w:rPr>
        <w:t>Paragraph</w:t>
      </w:r>
      <w:r w:rsidR="004714FB" w:rsidRPr="00CD7680">
        <w:rPr>
          <w:sz w:val="22"/>
          <w:szCs w:val="22"/>
        </w:rPr>
        <w:t xml:space="preserve"> </w:t>
      </w:r>
      <w:r w:rsidR="00D93552">
        <w:rPr>
          <w:sz w:val="22"/>
          <w:szCs w:val="22"/>
        </w:rPr>
        <w:t>B</w:t>
      </w:r>
      <w:r w:rsidR="004714FB" w:rsidRPr="00CD7680">
        <w:rPr>
          <w:sz w:val="22"/>
          <w:szCs w:val="22"/>
        </w:rPr>
        <w:t xml:space="preserve">. </w:t>
      </w:r>
    </w:p>
    <w:p w14:paraId="46B644BF" w14:textId="77777777" w:rsidR="004714FB" w:rsidRPr="00CD7680" w:rsidRDefault="004714FB" w:rsidP="004714FB">
      <w:pPr>
        <w:pStyle w:val="NoSpacing"/>
        <w:rPr>
          <w:sz w:val="22"/>
          <w:szCs w:val="22"/>
        </w:rPr>
      </w:pPr>
    </w:p>
    <w:p w14:paraId="59782E0C" w14:textId="77777777" w:rsidR="004714FB" w:rsidRPr="00CD7680" w:rsidRDefault="00865249" w:rsidP="004714FB">
      <w:pPr>
        <w:pStyle w:val="NoSpacing"/>
        <w:rPr>
          <w:sz w:val="22"/>
          <w:szCs w:val="22"/>
        </w:rPr>
      </w:pPr>
      <w:r w:rsidRPr="00CD7680">
        <w:rPr>
          <w:b/>
          <w:sz w:val="22"/>
          <w:szCs w:val="22"/>
        </w:rPr>
        <w:lastRenderedPageBreak/>
        <w:t xml:space="preserve">Property:  </w:t>
      </w:r>
      <w:r w:rsidR="004714FB" w:rsidRPr="00CD7680">
        <w:rPr>
          <w:sz w:val="22"/>
          <w:szCs w:val="22"/>
        </w:rPr>
        <w:t xml:space="preserve">Any tangible personal property other than property actually consumed during the execution of work under this agreement.  </w:t>
      </w:r>
    </w:p>
    <w:p w14:paraId="728B7A51" w14:textId="77777777" w:rsidR="004714FB" w:rsidRPr="00CD7680" w:rsidRDefault="004714FB" w:rsidP="004714FB">
      <w:pPr>
        <w:pStyle w:val="NoSpacing"/>
        <w:rPr>
          <w:sz w:val="22"/>
          <w:szCs w:val="22"/>
        </w:rPr>
      </w:pPr>
    </w:p>
    <w:p w14:paraId="6BE06E35" w14:textId="77777777" w:rsidR="004714FB" w:rsidRPr="00CD7680" w:rsidRDefault="004714FB" w:rsidP="004714FB">
      <w:pPr>
        <w:pStyle w:val="NoSpacing"/>
        <w:rPr>
          <w:sz w:val="22"/>
          <w:szCs w:val="22"/>
        </w:rPr>
      </w:pPr>
      <w:r w:rsidRPr="00CD7680">
        <w:rPr>
          <w:b/>
          <w:sz w:val="22"/>
          <w:szCs w:val="22"/>
        </w:rPr>
        <w:t>Subject Invention:</w:t>
      </w:r>
      <w:r w:rsidR="00865249" w:rsidRPr="00CD7680">
        <w:rPr>
          <w:sz w:val="22"/>
          <w:szCs w:val="22"/>
        </w:rPr>
        <w:t xml:space="preserve">   </w:t>
      </w:r>
      <w:r w:rsidRPr="00CD7680">
        <w:rPr>
          <w:sz w:val="22"/>
          <w:szCs w:val="22"/>
        </w:rPr>
        <w:t>Any invention conceived or first actually reduced to practice in the performance of work under this Agreement.</w:t>
      </w:r>
    </w:p>
    <w:p w14:paraId="1BF0DFF7" w14:textId="77777777" w:rsidR="004714FB" w:rsidRPr="00CD7680" w:rsidRDefault="004714FB" w:rsidP="004714FB">
      <w:pPr>
        <w:pStyle w:val="NoSpacing"/>
        <w:rPr>
          <w:sz w:val="22"/>
          <w:szCs w:val="22"/>
        </w:rPr>
      </w:pPr>
    </w:p>
    <w:p w14:paraId="02CCD230" w14:textId="77777777" w:rsidR="004714FB" w:rsidRPr="00CD7680" w:rsidRDefault="004714FB" w:rsidP="004714FB">
      <w:pPr>
        <w:pStyle w:val="NoSpacing"/>
        <w:rPr>
          <w:sz w:val="22"/>
          <w:szCs w:val="22"/>
        </w:rPr>
      </w:pPr>
      <w:r w:rsidRPr="00CD7680">
        <w:rPr>
          <w:b/>
          <w:sz w:val="22"/>
          <w:szCs w:val="22"/>
        </w:rPr>
        <w:t>Technology:</w:t>
      </w:r>
      <w:r w:rsidR="00865249" w:rsidRPr="00CD7680">
        <w:rPr>
          <w:sz w:val="22"/>
          <w:szCs w:val="22"/>
        </w:rPr>
        <w:t xml:space="preserve">   </w:t>
      </w:r>
      <w:r w:rsidRPr="00CD7680">
        <w:rPr>
          <w:sz w:val="22"/>
          <w:szCs w:val="22"/>
        </w:rPr>
        <w:t>Discoveries, innovations, Know-How and inventions, whether patentable or not, including computer software, recognized under U.S. law as intellectual creations to which rights of ownership accrue, including, but not limited to, patents, trade secrets, maskworks and copyrights developed under this Agreement.</w:t>
      </w:r>
    </w:p>
    <w:p w14:paraId="06A82B8C" w14:textId="77777777" w:rsidR="004714FB" w:rsidRPr="00CD7680" w:rsidRDefault="004714FB" w:rsidP="004714FB">
      <w:pPr>
        <w:pStyle w:val="NoSpacing"/>
        <w:rPr>
          <w:sz w:val="22"/>
          <w:szCs w:val="22"/>
        </w:rPr>
      </w:pPr>
    </w:p>
    <w:p w14:paraId="7C9B3E80" w14:textId="77777777" w:rsidR="004714FB" w:rsidRPr="00CD7680" w:rsidRDefault="004714FB" w:rsidP="004714FB">
      <w:pPr>
        <w:pStyle w:val="NoSpacing"/>
        <w:rPr>
          <w:sz w:val="22"/>
          <w:szCs w:val="22"/>
        </w:rPr>
      </w:pPr>
      <w:r w:rsidRPr="00CD7680">
        <w:rPr>
          <w:b/>
          <w:sz w:val="22"/>
          <w:szCs w:val="22"/>
        </w:rPr>
        <w:t>Unlimited Rights:</w:t>
      </w:r>
      <w:r w:rsidR="00865249" w:rsidRPr="00CD7680">
        <w:rPr>
          <w:sz w:val="22"/>
          <w:szCs w:val="22"/>
        </w:rPr>
        <w:t xml:space="preserve">   </w:t>
      </w:r>
      <w:r w:rsidRPr="00CD7680">
        <w:rPr>
          <w:sz w:val="22"/>
          <w:szCs w:val="22"/>
        </w:rPr>
        <w:t>Rights to use, duplicate, release, or disclose, Data, in whole or in part, in any manner and for any purposes whatsoever, and to have or permit others to do so.</w:t>
      </w:r>
    </w:p>
    <w:p w14:paraId="6AB99E83" w14:textId="77777777" w:rsidR="004714FB" w:rsidRPr="00CD7680" w:rsidRDefault="004714FB" w:rsidP="004714FB">
      <w:pPr>
        <w:pStyle w:val="NoSpacing"/>
        <w:rPr>
          <w:sz w:val="22"/>
          <w:szCs w:val="22"/>
        </w:rPr>
      </w:pPr>
    </w:p>
    <w:p w14:paraId="6E02F967" w14:textId="77777777" w:rsidR="004714FB" w:rsidRPr="00CD7680" w:rsidRDefault="004714FB" w:rsidP="004714FB">
      <w:pPr>
        <w:pStyle w:val="NoSpacing"/>
        <w:rPr>
          <w:sz w:val="22"/>
          <w:szCs w:val="22"/>
        </w:rPr>
      </w:pPr>
    </w:p>
    <w:p w14:paraId="0326E141" w14:textId="77777777" w:rsidR="004714FB" w:rsidRPr="00A01D7A" w:rsidRDefault="004714FB" w:rsidP="0002646F">
      <w:pPr>
        <w:pStyle w:val="NoSpacing"/>
        <w:jc w:val="center"/>
        <w:rPr>
          <w:b/>
          <w:sz w:val="28"/>
          <w:szCs w:val="28"/>
        </w:rPr>
      </w:pPr>
      <w:r w:rsidRPr="00CD7680">
        <w:rPr>
          <w:color w:val="000000"/>
          <w:sz w:val="22"/>
          <w:szCs w:val="22"/>
        </w:rPr>
        <w:br w:type="page"/>
      </w:r>
      <w:r w:rsidRPr="00A01D7A">
        <w:rPr>
          <w:b/>
          <w:sz w:val="28"/>
          <w:szCs w:val="28"/>
        </w:rPr>
        <w:lastRenderedPageBreak/>
        <w:t>ATTACHMENT 5:</w:t>
      </w:r>
    </w:p>
    <w:p w14:paraId="059C1F68" w14:textId="77777777" w:rsidR="004714FB" w:rsidRPr="00A01D7A" w:rsidRDefault="004714FB" w:rsidP="0002646F">
      <w:pPr>
        <w:pStyle w:val="NoSpacing"/>
        <w:jc w:val="center"/>
        <w:rPr>
          <w:b/>
          <w:sz w:val="28"/>
          <w:szCs w:val="28"/>
        </w:rPr>
      </w:pPr>
      <w:r w:rsidRPr="00A01D7A">
        <w:rPr>
          <w:b/>
          <w:sz w:val="28"/>
          <w:szCs w:val="28"/>
        </w:rPr>
        <w:t>AGREEMENT ADMINISTRATION</w:t>
      </w:r>
    </w:p>
    <w:p w14:paraId="516D9360" w14:textId="77777777" w:rsidR="004714FB" w:rsidRPr="00CD7680" w:rsidRDefault="004714FB" w:rsidP="004714FB">
      <w:pPr>
        <w:pStyle w:val="NoSpacing"/>
        <w:rPr>
          <w:b/>
          <w:sz w:val="22"/>
          <w:szCs w:val="22"/>
        </w:rPr>
      </w:pPr>
    </w:p>
    <w:p w14:paraId="73BBBC5A" w14:textId="7CCBB13A" w:rsidR="004714FB" w:rsidRPr="00CD7680" w:rsidRDefault="004714FB" w:rsidP="004714FB">
      <w:pPr>
        <w:pStyle w:val="NoSpacing"/>
        <w:rPr>
          <w:sz w:val="22"/>
          <w:szCs w:val="22"/>
        </w:rPr>
      </w:pPr>
      <w:r w:rsidRPr="00CD7680">
        <w:rPr>
          <w:sz w:val="22"/>
          <w:szCs w:val="22"/>
        </w:rPr>
        <w:t xml:space="preserve">Below is a list of the Points of Contact for the Performer and DARPA.  Each Party may change its representatives named below by written notification to the other party.  The Government will </w:t>
      </w:r>
      <w:r w:rsidR="00865249" w:rsidRPr="00CD7680">
        <w:rPr>
          <w:sz w:val="22"/>
          <w:szCs w:val="22"/>
        </w:rPr>
        <w:t>institute</w:t>
      </w:r>
      <w:r w:rsidRPr="00CD7680">
        <w:rPr>
          <w:sz w:val="22"/>
          <w:szCs w:val="22"/>
        </w:rPr>
        <w:t xml:space="preserve"> the change following the procedures in Article I</w:t>
      </w:r>
      <w:r w:rsidR="00714149">
        <w:rPr>
          <w:sz w:val="22"/>
          <w:szCs w:val="22"/>
        </w:rPr>
        <w:t>I</w:t>
      </w:r>
      <w:r w:rsidRPr="00CD7680">
        <w:rPr>
          <w:sz w:val="22"/>
          <w:szCs w:val="22"/>
        </w:rPr>
        <w:t xml:space="preserve">I, </w:t>
      </w:r>
      <w:r w:rsidR="00AB267A">
        <w:rPr>
          <w:sz w:val="22"/>
          <w:szCs w:val="22"/>
        </w:rPr>
        <w:t>Subparagraph</w:t>
      </w:r>
      <w:r w:rsidRPr="00CD7680">
        <w:rPr>
          <w:sz w:val="22"/>
          <w:szCs w:val="22"/>
        </w:rPr>
        <w:t xml:space="preserve"> </w:t>
      </w:r>
      <w:r w:rsidR="00714149">
        <w:rPr>
          <w:sz w:val="22"/>
          <w:szCs w:val="22"/>
        </w:rPr>
        <w:t>B</w:t>
      </w:r>
      <w:r w:rsidRPr="00CD7680">
        <w:rPr>
          <w:sz w:val="22"/>
          <w:szCs w:val="22"/>
        </w:rPr>
        <w:t>.3. of the main text of the Agreement.</w:t>
      </w:r>
    </w:p>
    <w:p w14:paraId="0435CE99" w14:textId="77777777" w:rsidR="004714FB" w:rsidRPr="00CD7680" w:rsidRDefault="004714FB" w:rsidP="004714FB">
      <w:pPr>
        <w:pStyle w:val="NoSpacing"/>
        <w:rPr>
          <w:sz w:val="22"/>
          <w:szCs w:val="22"/>
        </w:rPr>
      </w:pPr>
    </w:p>
    <w:p w14:paraId="1F43677A" w14:textId="77777777" w:rsidR="004714FB" w:rsidRPr="00CD7680" w:rsidRDefault="004714FB" w:rsidP="004714FB">
      <w:pPr>
        <w:pStyle w:val="NoSpacing"/>
        <w:rPr>
          <w:sz w:val="22"/>
          <w:szCs w:val="22"/>
        </w:rPr>
      </w:pPr>
      <w:r w:rsidRPr="00CD7680">
        <w:rPr>
          <w:sz w:val="22"/>
          <w:szCs w:val="22"/>
        </w:rPr>
        <w:t>A.</w:t>
      </w:r>
      <w:r w:rsidRPr="00CD7680">
        <w:rPr>
          <w:sz w:val="22"/>
          <w:szCs w:val="22"/>
        </w:rPr>
        <w:tab/>
        <w:t>Government Points of Contact:</w:t>
      </w:r>
    </w:p>
    <w:p w14:paraId="77E56705" w14:textId="77777777" w:rsidR="004714FB" w:rsidRPr="00CD7680" w:rsidRDefault="004714FB" w:rsidP="004714FB">
      <w:pPr>
        <w:pStyle w:val="NoSpacing"/>
        <w:rPr>
          <w:sz w:val="22"/>
          <w:szCs w:val="22"/>
        </w:rPr>
      </w:pPr>
    </w:p>
    <w:p w14:paraId="0CFEB8BB" w14:textId="77777777" w:rsidR="008C495E" w:rsidRPr="00F234BD" w:rsidRDefault="004714FB" w:rsidP="008C495E">
      <w:pPr>
        <w:pStyle w:val="NoSpacing"/>
        <w:rPr>
          <w:sz w:val="22"/>
          <w:szCs w:val="22"/>
        </w:rPr>
      </w:pPr>
      <w:r w:rsidRPr="00CD7680">
        <w:rPr>
          <w:sz w:val="22"/>
          <w:szCs w:val="22"/>
        </w:rPr>
        <w:tab/>
      </w:r>
      <w:bookmarkStart w:id="14" w:name="_Hlk151041533"/>
      <w:r w:rsidR="008C495E" w:rsidRPr="00F234BD">
        <w:rPr>
          <w:sz w:val="22"/>
          <w:szCs w:val="22"/>
        </w:rPr>
        <w:t>Agreements Officer</w:t>
      </w:r>
      <w:r w:rsidR="008C495E">
        <w:rPr>
          <w:sz w:val="22"/>
          <w:szCs w:val="22"/>
        </w:rPr>
        <w:t xml:space="preserve"> (AO)</w:t>
      </w:r>
      <w:r w:rsidR="008C495E" w:rsidRPr="00F234BD">
        <w:rPr>
          <w:sz w:val="22"/>
          <w:szCs w:val="22"/>
        </w:rPr>
        <w:t>:</w:t>
      </w:r>
    </w:p>
    <w:p w14:paraId="2301A57E" w14:textId="77777777" w:rsidR="008C495E" w:rsidRDefault="008C495E" w:rsidP="008C495E">
      <w:pPr>
        <w:pStyle w:val="NoSpacing"/>
        <w:ind w:firstLine="720"/>
        <w:rPr>
          <w:color w:val="00B0F0"/>
          <w:sz w:val="22"/>
          <w:szCs w:val="22"/>
        </w:rPr>
      </w:pPr>
      <w:r w:rsidRPr="002F4372">
        <w:rPr>
          <w:color w:val="00B0F0"/>
          <w:sz w:val="22"/>
          <w:szCs w:val="22"/>
        </w:rPr>
        <w:t>(NAME)</w:t>
      </w:r>
    </w:p>
    <w:p w14:paraId="11369829"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p>
    <w:p w14:paraId="76781803"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783E10FD" w14:textId="77777777" w:rsidR="008C495E" w:rsidRPr="00F234BD" w:rsidRDefault="008C495E" w:rsidP="008C495E">
      <w:pPr>
        <w:pStyle w:val="NoSpacing"/>
        <w:ind w:firstLine="720"/>
        <w:rPr>
          <w:sz w:val="22"/>
          <w:szCs w:val="22"/>
        </w:rPr>
      </w:pPr>
      <w:r w:rsidRPr="002F4372">
        <w:rPr>
          <w:color w:val="00B0F0"/>
          <w:sz w:val="22"/>
          <w:szCs w:val="22"/>
        </w:rPr>
        <w:t>(EMAIL)</w:t>
      </w:r>
    </w:p>
    <w:p w14:paraId="001EBB51" w14:textId="77777777" w:rsidR="008C495E" w:rsidRPr="00F234BD" w:rsidRDefault="008C495E" w:rsidP="008C495E">
      <w:pPr>
        <w:pStyle w:val="NoSpacing"/>
        <w:rPr>
          <w:sz w:val="22"/>
          <w:szCs w:val="22"/>
        </w:rPr>
      </w:pPr>
    </w:p>
    <w:p w14:paraId="3604BA37" w14:textId="77777777" w:rsidR="008C495E" w:rsidRPr="00F234BD" w:rsidRDefault="008C495E" w:rsidP="008C495E">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6E6894C3" w14:textId="77777777" w:rsidR="008C495E" w:rsidRDefault="008C495E" w:rsidP="008C495E">
      <w:pPr>
        <w:pStyle w:val="NoSpacing"/>
        <w:ind w:firstLine="720"/>
        <w:rPr>
          <w:color w:val="00B0F0"/>
          <w:sz w:val="22"/>
          <w:szCs w:val="22"/>
        </w:rPr>
      </w:pPr>
      <w:r w:rsidRPr="002F4372">
        <w:rPr>
          <w:color w:val="00B0F0"/>
          <w:sz w:val="22"/>
          <w:szCs w:val="22"/>
        </w:rPr>
        <w:t>(NAME)</w:t>
      </w:r>
    </w:p>
    <w:p w14:paraId="3D2001B0"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0FED98BA"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908DE9B"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54509B47" w14:textId="77777777" w:rsidR="008C495E" w:rsidRPr="00F234BD" w:rsidRDefault="008C495E" w:rsidP="008C495E">
      <w:pPr>
        <w:pStyle w:val="NoSpacing"/>
        <w:rPr>
          <w:sz w:val="22"/>
          <w:szCs w:val="22"/>
        </w:rPr>
      </w:pPr>
    </w:p>
    <w:p w14:paraId="3361CAC3" w14:textId="77777777" w:rsidR="008C495E" w:rsidRPr="00F234BD" w:rsidRDefault="008C495E" w:rsidP="008C495E">
      <w:pPr>
        <w:pStyle w:val="NoSpacing"/>
        <w:rPr>
          <w:sz w:val="22"/>
          <w:szCs w:val="22"/>
        </w:rPr>
      </w:pPr>
      <w:r w:rsidRPr="00F234BD">
        <w:rPr>
          <w:sz w:val="22"/>
          <w:szCs w:val="22"/>
        </w:rPr>
        <w:tab/>
        <w:t>Agreements Officer’s Representative (AOR):</w:t>
      </w:r>
    </w:p>
    <w:p w14:paraId="49AC57C2" w14:textId="77777777" w:rsidR="008C495E" w:rsidRDefault="008C495E" w:rsidP="008C495E">
      <w:pPr>
        <w:pStyle w:val="NoSpacing"/>
        <w:ind w:firstLine="720"/>
        <w:rPr>
          <w:color w:val="00B0F0"/>
          <w:sz w:val="22"/>
          <w:szCs w:val="22"/>
        </w:rPr>
      </w:pPr>
      <w:r w:rsidRPr="002F4372">
        <w:rPr>
          <w:color w:val="00B0F0"/>
          <w:sz w:val="22"/>
          <w:szCs w:val="22"/>
        </w:rPr>
        <w:t>(NAME)</w:t>
      </w:r>
    </w:p>
    <w:p w14:paraId="73AF7ACD"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E06F5B2"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5C0C84CE"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320C63B4" w14:textId="77777777" w:rsidR="008C495E" w:rsidRPr="00F234BD" w:rsidRDefault="008C495E" w:rsidP="008C495E">
      <w:pPr>
        <w:pStyle w:val="NoSpacing"/>
        <w:rPr>
          <w:sz w:val="22"/>
          <w:szCs w:val="22"/>
        </w:rPr>
      </w:pPr>
    </w:p>
    <w:p w14:paraId="2059BF71" w14:textId="77777777" w:rsidR="008C495E" w:rsidRPr="00F234BD" w:rsidRDefault="008C495E" w:rsidP="008C495E">
      <w:pPr>
        <w:pStyle w:val="NoSpacing"/>
        <w:rPr>
          <w:sz w:val="22"/>
          <w:szCs w:val="22"/>
        </w:rPr>
      </w:pPr>
      <w:r w:rsidRPr="00F234BD">
        <w:rPr>
          <w:sz w:val="22"/>
          <w:szCs w:val="22"/>
        </w:rPr>
        <w:t xml:space="preserve">B. </w:t>
      </w:r>
      <w:r w:rsidRPr="00F234BD">
        <w:rPr>
          <w:sz w:val="22"/>
          <w:szCs w:val="22"/>
        </w:rPr>
        <w:tab/>
        <w:t>Performer’s Points of Contact</w:t>
      </w:r>
    </w:p>
    <w:p w14:paraId="2E121DBB" w14:textId="77777777" w:rsidR="008C495E" w:rsidRPr="00F234BD" w:rsidRDefault="008C495E" w:rsidP="008C495E">
      <w:pPr>
        <w:pStyle w:val="NoSpacing"/>
        <w:rPr>
          <w:sz w:val="22"/>
          <w:szCs w:val="22"/>
        </w:rPr>
      </w:pPr>
    </w:p>
    <w:p w14:paraId="080B53F2" w14:textId="77777777" w:rsidR="008C495E" w:rsidRPr="00F234BD" w:rsidRDefault="008C495E" w:rsidP="008C495E">
      <w:pPr>
        <w:pStyle w:val="NoSpacing"/>
        <w:rPr>
          <w:sz w:val="22"/>
          <w:szCs w:val="22"/>
        </w:rPr>
      </w:pPr>
      <w:r w:rsidRPr="00F234BD">
        <w:rPr>
          <w:sz w:val="22"/>
          <w:szCs w:val="22"/>
        </w:rPr>
        <w:tab/>
        <w:t>Administrative/Contracting:</w:t>
      </w:r>
    </w:p>
    <w:p w14:paraId="35A0298E" w14:textId="77777777" w:rsidR="008C495E" w:rsidRDefault="008C495E" w:rsidP="008C495E">
      <w:pPr>
        <w:pStyle w:val="NoSpacing"/>
        <w:ind w:firstLine="720"/>
        <w:rPr>
          <w:color w:val="00B0F0"/>
          <w:sz w:val="22"/>
          <w:szCs w:val="22"/>
        </w:rPr>
      </w:pPr>
      <w:r w:rsidRPr="002F4372">
        <w:rPr>
          <w:color w:val="00B0F0"/>
          <w:sz w:val="22"/>
          <w:szCs w:val="22"/>
        </w:rPr>
        <w:t>(NAME)</w:t>
      </w:r>
    </w:p>
    <w:p w14:paraId="5C6700B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693DF18"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1E2A1C5"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0E64B466" w14:textId="77777777" w:rsidR="008C495E" w:rsidRPr="00F234BD" w:rsidRDefault="008C495E" w:rsidP="008C495E">
      <w:pPr>
        <w:pStyle w:val="NoSpacing"/>
        <w:rPr>
          <w:sz w:val="22"/>
          <w:szCs w:val="22"/>
        </w:rPr>
      </w:pPr>
    </w:p>
    <w:p w14:paraId="48695883" w14:textId="77777777" w:rsidR="008C495E" w:rsidRPr="00F234BD" w:rsidRDefault="008C495E" w:rsidP="008C495E">
      <w:pPr>
        <w:pStyle w:val="NoSpacing"/>
        <w:rPr>
          <w:sz w:val="22"/>
          <w:szCs w:val="22"/>
        </w:rPr>
      </w:pPr>
      <w:r w:rsidRPr="00F234BD">
        <w:rPr>
          <w:sz w:val="22"/>
          <w:szCs w:val="22"/>
        </w:rPr>
        <w:tab/>
        <w:t>Program Manager:</w:t>
      </w:r>
    </w:p>
    <w:p w14:paraId="0C7580EB" w14:textId="77777777" w:rsidR="008C495E" w:rsidRDefault="008C495E" w:rsidP="008C495E">
      <w:pPr>
        <w:pStyle w:val="NoSpacing"/>
        <w:ind w:firstLine="720"/>
        <w:rPr>
          <w:color w:val="00B0F0"/>
          <w:sz w:val="22"/>
          <w:szCs w:val="22"/>
        </w:rPr>
      </w:pPr>
      <w:r w:rsidRPr="002F4372">
        <w:rPr>
          <w:color w:val="00B0F0"/>
          <w:sz w:val="22"/>
          <w:szCs w:val="22"/>
        </w:rPr>
        <w:t>(NAME)</w:t>
      </w:r>
    </w:p>
    <w:p w14:paraId="12DF7D5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2D8D890"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0D8608D1" w14:textId="4DD8232C" w:rsidR="00A01D7A" w:rsidRDefault="008C495E" w:rsidP="008F3C71">
      <w:pPr>
        <w:pStyle w:val="NoSpacing"/>
        <w:ind w:firstLine="720"/>
        <w:rPr>
          <w:b/>
          <w:sz w:val="22"/>
          <w:szCs w:val="22"/>
        </w:rPr>
      </w:pPr>
      <w:r w:rsidRPr="002F4372">
        <w:rPr>
          <w:color w:val="00B0F0"/>
          <w:sz w:val="22"/>
          <w:szCs w:val="22"/>
        </w:rPr>
        <w:t>(EMAIL)</w:t>
      </w:r>
      <w:bookmarkEnd w:id="14"/>
    </w:p>
    <w:p w14:paraId="6A0D0394" w14:textId="671F415B" w:rsidR="004A6DD3" w:rsidRDefault="004A6DD3">
      <w:pPr>
        <w:spacing w:after="0" w:line="240" w:lineRule="auto"/>
        <w:rPr>
          <w:rFonts w:ascii="Arial" w:eastAsia="Times New Roman" w:hAnsi="Arial"/>
          <w:b/>
          <w:color w:val="000000"/>
        </w:rPr>
      </w:pPr>
      <w:r>
        <w:rPr>
          <w:b/>
        </w:rPr>
        <w:br w:type="page"/>
      </w:r>
    </w:p>
    <w:p w14:paraId="4C095EA6" w14:textId="2704719A" w:rsidR="000C7728" w:rsidRDefault="000C7728" w:rsidP="000C7728">
      <w:pPr>
        <w:pStyle w:val="WPNormal"/>
        <w:jc w:val="center"/>
        <w:rPr>
          <w:rFonts w:ascii="Times New Roman" w:hAnsi="Times New Roman"/>
          <w:b/>
          <w:sz w:val="28"/>
        </w:rPr>
      </w:pPr>
      <w:r>
        <w:rPr>
          <w:rFonts w:ascii="Times New Roman" w:hAnsi="Times New Roman"/>
          <w:b/>
          <w:sz w:val="28"/>
        </w:rPr>
        <w:lastRenderedPageBreak/>
        <w:t>ATTACHMENT 6:</w:t>
      </w:r>
    </w:p>
    <w:p w14:paraId="1E80E9BD" w14:textId="77777777" w:rsidR="000C7728" w:rsidRDefault="000C7728" w:rsidP="000C7728">
      <w:pPr>
        <w:pStyle w:val="WPNormal"/>
        <w:jc w:val="center"/>
        <w:rPr>
          <w:rFonts w:ascii="Times New Roman" w:hAnsi="Times New Roman"/>
          <w:b/>
          <w:sz w:val="28"/>
        </w:rPr>
      </w:pPr>
      <w:r>
        <w:rPr>
          <w:rFonts w:ascii="Times New Roman" w:hAnsi="Times New Roman"/>
          <w:b/>
          <w:sz w:val="28"/>
        </w:rPr>
        <w:t>AGREEMENT OFFICER’S REPRESENTATIVE</w:t>
      </w:r>
    </w:p>
    <w:p w14:paraId="5293AC8F" w14:textId="77777777" w:rsidR="000C7728" w:rsidRDefault="000C7728" w:rsidP="000C7728">
      <w:pPr>
        <w:jc w:val="center"/>
        <w:rPr>
          <w:b/>
        </w:rPr>
      </w:pPr>
    </w:p>
    <w:p w14:paraId="064FCCEF" w14:textId="77777777" w:rsidR="000C7728" w:rsidRDefault="000C7728" w:rsidP="000C7728">
      <w:pPr>
        <w:rPr>
          <w:b/>
        </w:rPr>
      </w:pPr>
    </w:p>
    <w:p w14:paraId="009A4C69" w14:textId="1F82D5E2" w:rsidR="000C7728" w:rsidRDefault="000C7728" w:rsidP="00714149">
      <w:pPr>
        <w:pStyle w:val="WPNormal"/>
        <w:jc w:val="center"/>
        <w:rPr>
          <w:rFonts w:ascii="Times New Roman" w:hAnsi="Times New Roman"/>
          <w:b/>
          <w:sz w:val="28"/>
        </w:rPr>
      </w:pPr>
      <w:r>
        <w:rPr>
          <w:b/>
          <w:sz w:val="22"/>
          <w:szCs w:val="22"/>
        </w:rPr>
        <w:t>(INSERT IMAGES OF AOR APPOINTMENT MEMO HERE.)</w:t>
      </w:r>
      <w:r w:rsidR="00714149" w:rsidRPr="00714149">
        <w:rPr>
          <w:rFonts w:ascii="Times New Roman" w:hAnsi="Times New Roman"/>
          <w:b/>
          <w:sz w:val="28"/>
        </w:rPr>
        <w:t xml:space="preserve"> </w:t>
      </w:r>
    </w:p>
    <w:p w14:paraId="4514DA59" w14:textId="77777777" w:rsidR="000C7728" w:rsidRDefault="000C7728">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18629CE5" w14:textId="420F2FCB" w:rsidR="004F6EDB" w:rsidRPr="004F6EDB" w:rsidRDefault="004F6EDB" w:rsidP="004F6ED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4F6EDB">
        <w:rPr>
          <w:rFonts w:ascii="Times New Roman" w:eastAsia="Times New Roman" w:hAnsi="Times New Roman"/>
          <w:b/>
          <w:color w:val="000000"/>
          <w:sz w:val="28"/>
          <w:szCs w:val="20"/>
        </w:rPr>
        <w:t>:</w:t>
      </w:r>
    </w:p>
    <w:p w14:paraId="1A29BD2F"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t xml:space="preserve">CERTIFICATIONS FOR AGREEMENT NO. </w:t>
      </w:r>
      <w:r w:rsidRPr="004F6EDB">
        <w:rPr>
          <w:rFonts w:ascii="Times New Roman" w:eastAsia="Times New Roman" w:hAnsi="Times New Roman"/>
          <w:b/>
          <w:color w:val="00B0F0"/>
          <w:sz w:val="28"/>
          <w:szCs w:val="20"/>
        </w:rPr>
        <w:t>HR0011XX3XXXX</w:t>
      </w:r>
    </w:p>
    <w:p w14:paraId="4E4B6C32"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p>
    <w:p w14:paraId="3E8295E0"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undersigned listed on </w:t>
      </w:r>
      <w:r w:rsidRPr="004F6EDB">
        <w:rPr>
          <w:rFonts w:ascii="Times New Roman" w:eastAsia="Times New Roman" w:hAnsi="Times New Roman"/>
          <w:color w:val="000000"/>
          <w:highlight w:val="yellow"/>
        </w:rPr>
        <w:t>page 1</w:t>
      </w:r>
      <w:r w:rsidRPr="004F6EDB">
        <w:rPr>
          <w:rFonts w:ascii="Times New Roman" w:eastAsia="Times New Roman" w:hAnsi="Times New Roman"/>
          <w:color w:val="000000"/>
        </w:rPr>
        <w:t xml:space="preserve"> of this Agreement certifies, to the best of his or her knowledge and belief, that this institution, organization, and its principals:</w:t>
      </w:r>
    </w:p>
    <w:p w14:paraId="32BC98CE"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083ED5E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E.O. 12549 and implementing rule, are not presently debarred, suspended, proposed for debarment, declared ineligible or voluntarily excluded from covered transactions by any Federal department or agency</w:t>
      </w:r>
    </w:p>
    <w:p w14:paraId="6DA1BCB0"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70D092BD"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the Anti-Drug Abuse Act of 1988, Pub. L. 100-690, will provide a drug-free workplace.  The place of performance is:</w:t>
      </w:r>
    </w:p>
    <w:p w14:paraId="0C9A3E98" w14:textId="77777777" w:rsidR="004F6EDB" w:rsidRPr="004F6EDB" w:rsidRDefault="004F6EDB" w:rsidP="004F6EDB">
      <w:pPr>
        <w:spacing w:after="0" w:line="240" w:lineRule="atLeast"/>
        <w:rPr>
          <w:rFonts w:ascii="Times New Roman" w:eastAsia="Times New Roman" w:hAnsi="Times New Roman"/>
          <w:b/>
          <w:color w:val="000000"/>
          <w:u w:val="single"/>
        </w:rPr>
      </w:pPr>
    </w:p>
    <w:p w14:paraId="14601048" w14:textId="77777777" w:rsidR="004F6EDB" w:rsidRPr="004F6EDB" w:rsidRDefault="004F6EDB" w:rsidP="004F6EDB">
      <w:pPr>
        <w:spacing w:after="0" w:line="240" w:lineRule="atLeast"/>
        <w:rPr>
          <w:rFonts w:ascii="Times New Roman" w:eastAsia="Times New Roman" w:hAnsi="Times New Roman"/>
          <w:b/>
          <w:color w:val="000000"/>
          <w:u w:val="single"/>
        </w:rPr>
      </w:pPr>
    </w:p>
    <w:p w14:paraId="445D6370" w14:textId="77777777" w:rsidR="004F6EDB" w:rsidRPr="004F6EDB" w:rsidRDefault="004F6EDB" w:rsidP="004F6EDB">
      <w:pPr>
        <w:spacing w:after="0" w:line="240" w:lineRule="atLeast"/>
        <w:ind w:left="1440"/>
        <w:rPr>
          <w:rFonts w:ascii="Times New Roman" w:eastAsia="Times New Roman" w:hAnsi="Times New Roman"/>
          <w:color w:val="000000"/>
          <w:u w:val="single"/>
        </w:rPr>
      </w:pPr>
      <w:r w:rsidRPr="004F6EDB">
        <w:rPr>
          <w:rFonts w:ascii="Times New Roman" w:eastAsia="Times New Roman" w:hAnsi="Times New Roman"/>
          <w:i/>
          <w:iCs/>
          <w:color w:val="00B0F0"/>
          <w:u w:val="single"/>
        </w:rPr>
        <w:t>(ENTER ADDRESS)</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 XXXX, 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p>
    <w:p w14:paraId="4DBC8BE4" w14:textId="77777777" w:rsidR="004F6EDB" w:rsidRPr="004F6EDB" w:rsidRDefault="004F6EDB" w:rsidP="004F6EDB">
      <w:pPr>
        <w:spacing w:after="0" w:line="240" w:lineRule="atLeast"/>
        <w:ind w:left="720" w:firstLine="720"/>
        <w:rPr>
          <w:rFonts w:ascii="Times New Roman" w:eastAsia="Times New Roman" w:hAnsi="Times New Roman"/>
          <w:color w:val="000000"/>
        </w:rPr>
      </w:pPr>
      <w:r w:rsidRPr="004F6EDB">
        <w:rPr>
          <w:rFonts w:ascii="Times New Roman" w:eastAsia="Times New Roman" w:hAnsi="Times New Roman"/>
          <w:color w:val="000000"/>
        </w:rPr>
        <w:t>(Street Address)</w:t>
      </w:r>
      <w:r w:rsidRPr="004F6EDB">
        <w:rPr>
          <w:rFonts w:ascii="Times New Roman" w:eastAsia="Times New Roman" w:hAnsi="Times New Roman"/>
          <w:color w:val="000000"/>
        </w:rPr>
        <w:tab/>
      </w:r>
      <w:r w:rsidRPr="004F6EDB">
        <w:rPr>
          <w:rFonts w:ascii="Times New Roman" w:eastAsia="Times New Roman" w:hAnsi="Times New Roman"/>
          <w:color w:val="000000"/>
        </w:rPr>
        <w:tab/>
      </w:r>
      <w:r w:rsidRPr="004F6EDB">
        <w:rPr>
          <w:rFonts w:ascii="Times New Roman" w:eastAsia="Times New Roman" w:hAnsi="Times New Roman"/>
          <w:color w:val="000000"/>
        </w:rPr>
        <w:tab/>
        <w:t>(City, County, State)</w:t>
      </w:r>
      <w:r w:rsidRPr="004F6EDB">
        <w:rPr>
          <w:rFonts w:ascii="Times New Roman" w:eastAsia="Times New Roman" w:hAnsi="Times New Roman"/>
          <w:color w:val="000000"/>
        </w:rPr>
        <w:tab/>
      </w:r>
      <w:r w:rsidRPr="004F6EDB">
        <w:rPr>
          <w:rFonts w:ascii="Times New Roman" w:eastAsia="Times New Roman" w:hAnsi="Times New Roman"/>
          <w:color w:val="000000"/>
        </w:rPr>
        <w:tab/>
        <w:t>(Zip Code)</w:t>
      </w:r>
    </w:p>
    <w:p w14:paraId="554F7940"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64EB7AC4"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Are in compliance with the provisions of DoD Directive 5500.11 “Nondiscrimination in Federally Assisted Programs,” which implements Title VI of the Civil Rights Act of 1964.</w:t>
      </w:r>
    </w:p>
    <w:p w14:paraId="38D1AE56"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F19D9C1"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following certification applies only to actions exceeding $100,000.00:</w:t>
      </w:r>
    </w:p>
    <w:p w14:paraId="7DC3AA0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65E1A51"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Per 31 U.S.C. § 1352, “Limitation on use of appropriated funds to influence certain Federal contracting and financial transactions.”</w:t>
      </w:r>
    </w:p>
    <w:p w14:paraId="73247E8C"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5A17BAFE"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5B6D7F1C"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12B2310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0FF445"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541AD847"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24E7F423"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18D9C1B" w14:textId="77777777" w:rsidR="004F6EDB" w:rsidRPr="004F6EDB" w:rsidRDefault="004F6EDB" w:rsidP="004F6EDB">
      <w:pPr>
        <w:spacing w:after="0" w:line="240" w:lineRule="atLeast"/>
        <w:ind w:left="1440"/>
        <w:rPr>
          <w:rFonts w:ascii="Times New Roman" w:eastAsia="Times New Roman" w:hAnsi="Times New Roman"/>
          <w:color w:val="000000"/>
        </w:rPr>
      </w:pPr>
      <w:r w:rsidRPr="004F6EDB">
        <w:rPr>
          <w:rFonts w:ascii="Times New Roman" w:eastAsia="Times New Roman" w:hAnsi="Times New Roman"/>
          <w:color w:val="000000"/>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0AABD41" w14:textId="77777777" w:rsidR="004F6EDB" w:rsidRPr="004F6EDB" w:rsidRDefault="004F6EDB" w:rsidP="004F6EDB">
      <w:pPr>
        <w:overflowPunct w:val="0"/>
        <w:autoSpaceDE w:val="0"/>
        <w:autoSpaceDN w:val="0"/>
        <w:adjustRightInd w:val="0"/>
        <w:spacing w:after="0" w:line="240" w:lineRule="atLeast"/>
        <w:ind w:left="720"/>
        <w:contextualSpacing/>
        <w:textAlignment w:val="baseline"/>
        <w:rPr>
          <w:rFonts w:ascii="Times New Roman" w:eastAsia="Times New Roman" w:hAnsi="Times New Roman"/>
          <w:b/>
          <w:color w:val="000000"/>
          <w:u w:val="single"/>
        </w:rPr>
      </w:pPr>
    </w:p>
    <w:p w14:paraId="112B53C9"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Representation by corporations regarding an unpaid delinquent tax liability or a felony conviction under any Federal law. </w:t>
      </w:r>
    </w:p>
    <w:p w14:paraId="463A127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3CE283B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8E4F22E"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622BA69A"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FA33E42"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4983B6C"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0F2C8916"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3A93C55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Offeror represents that— </w:t>
      </w:r>
      <w:r w:rsidRPr="004F6EDB">
        <w:rPr>
          <w:rFonts w:ascii="Times New Roman" w:eastAsia="Times New Roman" w:hAnsi="Times New Roman"/>
          <w:i/>
          <w:iCs/>
          <w:color w:val="00B0F0"/>
        </w:rPr>
        <w:t>(CHECK BOXES THAT APPLY)</w:t>
      </w:r>
    </w:p>
    <w:p w14:paraId="52077FB7"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04BB5DC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3099461" w14:textId="77777777" w:rsidR="004F6EDB" w:rsidRPr="004F6EDB" w:rsidRDefault="004F6EDB" w:rsidP="004F6EDB">
      <w:pPr>
        <w:overflowPunct w:val="0"/>
        <w:autoSpaceDE w:val="0"/>
        <w:autoSpaceDN w:val="0"/>
        <w:adjustRightInd w:val="0"/>
        <w:spacing w:after="0" w:line="240" w:lineRule="atLeast"/>
        <w:ind w:left="2880"/>
        <w:contextualSpacing/>
        <w:textAlignment w:val="baseline"/>
        <w:rPr>
          <w:rFonts w:ascii="Times New Roman" w:eastAsia="Times New Roman" w:hAnsi="Times New Roman"/>
          <w:b/>
          <w:color w:val="000000"/>
          <w:u w:val="single"/>
        </w:rPr>
      </w:pPr>
    </w:p>
    <w:p w14:paraId="418E1518"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It is [   ] is not [   ] a corporation that was convicted of a felony criminal violation under a Federal law within the preceding twenty-four (24) months.</w:t>
      </w:r>
      <w:r w:rsidRPr="004F6EDB">
        <w:rPr>
          <w:rFonts w:ascii="Times New Roman" w:eastAsia="Times New Roman" w:hAnsi="Times New Roman"/>
          <w:b/>
          <w:color w:val="000000"/>
          <w:szCs w:val="20"/>
        </w:rPr>
        <w:br w:type="page"/>
      </w:r>
    </w:p>
    <w:p w14:paraId="475C44D4" w14:textId="77CA1D82" w:rsidR="00714149" w:rsidRDefault="00714149" w:rsidP="00714149">
      <w:pPr>
        <w:pStyle w:val="WPNormal"/>
        <w:jc w:val="center"/>
        <w:rPr>
          <w:rFonts w:ascii="Times New Roman" w:hAnsi="Times New Roman"/>
          <w:b/>
          <w:sz w:val="28"/>
        </w:rPr>
      </w:pPr>
      <w:r>
        <w:rPr>
          <w:rFonts w:ascii="Times New Roman" w:hAnsi="Times New Roman"/>
          <w:b/>
          <w:sz w:val="28"/>
        </w:rPr>
        <w:lastRenderedPageBreak/>
        <w:t xml:space="preserve">ATTACHMENT </w:t>
      </w:r>
      <w:r w:rsidR="004F6EDB">
        <w:rPr>
          <w:rFonts w:ascii="Times New Roman" w:hAnsi="Times New Roman"/>
          <w:b/>
          <w:sz w:val="28"/>
        </w:rPr>
        <w:t>8</w:t>
      </w:r>
      <w:r>
        <w:rPr>
          <w:rFonts w:ascii="Times New Roman" w:hAnsi="Times New Roman"/>
          <w:b/>
          <w:sz w:val="28"/>
        </w:rPr>
        <w:t>:</w:t>
      </w:r>
    </w:p>
    <w:p w14:paraId="39C95B19" w14:textId="256D90F6" w:rsidR="00714149" w:rsidRDefault="00F139DA" w:rsidP="00714149">
      <w:pPr>
        <w:pStyle w:val="WPNormal"/>
        <w:jc w:val="center"/>
        <w:rPr>
          <w:rFonts w:ascii="Times New Roman" w:hAnsi="Times New Roman"/>
          <w:b/>
          <w:sz w:val="28"/>
        </w:rPr>
      </w:pPr>
      <w:r>
        <w:rPr>
          <w:rFonts w:ascii="Times New Roman" w:hAnsi="Times New Roman"/>
          <w:b/>
          <w:sz w:val="28"/>
        </w:rPr>
        <w:t>PROPERTY/</w:t>
      </w:r>
      <w:r w:rsidR="00714149">
        <w:rPr>
          <w:rFonts w:ascii="Times New Roman" w:hAnsi="Times New Roman"/>
          <w:b/>
          <w:sz w:val="28"/>
        </w:rPr>
        <w:t>EQUIPMENT</w:t>
      </w:r>
    </w:p>
    <w:p w14:paraId="7CB89F00" w14:textId="77777777" w:rsidR="00714149" w:rsidRDefault="00714149" w:rsidP="00714149">
      <w:pPr>
        <w:pStyle w:val="WPNormal"/>
        <w:jc w:val="center"/>
        <w:rPr>
          <w:rFonts w:ascii="Times New Roman" w:hAnsi="Times New Roman"/>
          <w:b/>
          <w:sz w:val="28"/>
        </w:rPr>
      </w:pPr>
    </w:p>
    <w:p w14:paraId="598DCED7" w14:textId="1413E923" w:rsidR="006E6277" w:rsidRDefault="00714149" w:rsidP="00714149">
      <w:pPr>
        <w:pStyle w:val="WPNormal"/>
        <w:jc w:val="both"/>
        <w:rPr>
          <w:rFonts w:ascii="Times New Roman" w:hAnsi="Times New Roman"/>
          <w:sz w:val="22"/>
          <w:szCs w:val="22"/>
        </w:rPr>
      </w:pPr>
      <w:r>
        <w:rPr>
          <w:rFonts w:ascii="Times New Roman" w:hAnsi="Times New Roman"/>
          <w:sz w:val="22"/>
          <w:szCs w:val="22"/>
        </w:rPr>
        <w:t>Below is a list of equipment proposed to be purchased by the Performer with an acquisition value of greater than $</w:t>
      </w:r>
      <w:r w:rsidR="00607112">
        <w:rPr>
          <w:rFonts w:ascii="Times New Roman" w:hAnsi="Times New Roman"/>
          <w:sz w:val="22"/>
          <w:szCs w:val="22"/>
        </w:rPr>
        <w:t>10</w:t>
      </w:r>
      <w:r>
        <w:rPr>
          <w:rFonts w:ascii="Times New Roman" w:hAnsi="Times New Roman"/>
          <w:sz w:val="22"/>
          <w:szCs w:val="22"/>
        </w:rPr>
        <w:t>,000</w:t>
      </w:r>
      <w:r w:rsidRPr="00341A8D">
        <w:rPr>
          <w:rFonts w:ascii="Times New Roman" w:hAnsi="Times New Roman"/>
          <w:sz w:val="22"/>
          <w:szCs w:val="22"/>
        </w:rPr>
        <w:t xml:space="preserve">.  </w:t>
      </w:r>
      <w:r w:rsidR="006E6277">
        <w:rPr>
          <w:rFonts w:ascii="Times New Roman" w:hAnsi="Times New Roman"/>
          <w:sz w:val="22"/>
          <w:szCs w:val="22"/>
        </w:rPr>
        <w:t xml:space="preserve">Title to and </w:t>
      </w:r>
      <w:r w:rsidR="006E6277" w:rsidRPr="009157AB">
        <w:rPr>
          <w:rFonts w:ascii="Times New Roman" w:hAnsi="Times New Roman"/>
          <w:sz w:val="22"/>
          <w:szCs w:val="22"/>
        </w:rPr>
        <w:t xml:space="preserve">Disposition of Property under this Agreement </w:t>
      </w:r>
      <w:r w:rsidR="006E6277">
        <w:rPr>
          <w:rFonts w:ascii="Times New Roman" w:hAnsi="Times New Roman"/>
          <w:sz w:val="22"/>
          <w:szCs w:val="22"/>
        </w:rPr>
        <w:t xml:space="preserve">will be handled </w:t>
      </w:r>
      <w:r w:rsidR="006E6277" w:rsidRPr="009157AB">
        <w:rPr>
          <w:rFonts w:ascii="Times New Roman" w:hAnsi="Times New Roman"/>
          <w:sz w:val="22"/>
          <w:szCs w:val="22"/>
        </w:rPr>
        <w:t xml:space="preserve">in accordance with the terms and conditions of Article </w:t>
      </w:r>
      <w:r>
        <w:rPr>
          <w:rFonts w:ascii="Times New Roman" w:hAnsi="Times New Roman"/>
          <w:sz w:val="22"/>
          <w:szCs w:val="22"/>
        </w:rPr>
        <w:t>IX</w:t>
      </w:r>
      <w:r w:rsidRPr="00341A8D">
        <w:rPr>
          <w:rFonts w:ascii="Times New Roman" w:hAnsi="Times New Roman"/>
          <w:sz w:val="22"/>
          <w:szCs w:val="22"/>
        </w:rPr>
        <w:t>.</w:t>
      </w:r>
    </w:p>
    <w:p w14:paraId="79FFF3D8" w14:textId="77777777" w:rsidR="006E6277" w:rsidRPr="006E6277" w:rsidRDefault="006E6277" w:rsidP="00714149">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E6277" w:rsidRPr="006E6277" w14:paraId="6430067F" w14:textId="77777777" w:rsidTr="009D079F">
        <w:trPr>
          <w:jc w:val="center"/>
        </w:trPr>
        <w:tc>
          <w:tcPr>
            <w:tcW w:w="2065" w:type="dxa"/>
            <w:shd w:val="clear" w:color="auto" w:fill="auto"/>
          </w:tcPr>
          <w:p w14:paraId="419FB89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Item Description</w:t>
            </w:r>
          </w:p>
        </w:tc>
        <w:tc>
          <w:tcPr>
            <w:tcW w:w="1620" w:type="dxa"/>
            <w:shd w:val="clear" w:color="auto" w:fill="auto"/>
          </w:tcPr>
          <w:p w14:paraId="27798CD7"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Unit Price</w:t>
            </w:r>
          </w:p>
        </w:tc>
        <w:tc>
          <w:tcPr>
            <w:tcW w:w="1440" w:type="dxa"/>
            <w:shd w:val="clear" w:color="auto" w:fill="auto"/>
          </w:tcPr>
          <w:p w14:paraId="7D1CE3FA"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Quantity</w:t>
            </w:r>
          </w:p>
        </w:tc>
        <w:tc>
          <w:tcPr>
            <w:tcW w:w="2430" w:type="dxa"/>
            <w:shd w:val="clear" w:color="auto" w:fill="auto"/>
          </w:tcPr>
          <w:p w14:paraId="5862DFC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Total Projected Cost</w:t>
            </w:r>
          </w:p>
        </w:tc>
      </w:tr>
      <w:tr w:rsidR="006E6277" w:rsidRPr="006E6277" w14:paraId="0EFECC66" w14:textId="77777777" w:rsidTr="009D079F">
        <w:trPr>
          <w:jc w:val="center"/>
        </w:trPr>
        <w:tc>
          <w:tcPr>
            <w:tcW w:w="2065" w:type="dxa"/>
            <w:shd w:val="clear" w:color="auto" w:fill="auto"/>
          </w:tcPr>
          <w:p w14:paraId="2176263B"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CA57515"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028983B2"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708DE7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0701E899" w14:textId="77777777" w:rsidTr="009D079F">
        <w:trPr>
          <w:jc w:val="center"/>
        </w:trPr>
        <w:tc>
          <w:tcPr>
            <w:tcW w:w="2065" w:type="dxa"/>
            <w:shd w:val="clear" w:color="auto" w:fill="auto"/>
          </w:tcPr>
          <w:p w14:paraId="5FF40DBD"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30BFFD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074A766"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2646D90F"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755A7483" w14:textId="77777777" w:rsidTr="009D079F">
        <w:trPr>
          <w:jc w:val="center"/>
        </w:trPr>
        <w:tc>
          <w:tcPr>
            <w:tcW w:w="2065" w:type="dxa"/>
            <w:shd w:val="clear" w:color="auto" w:fill="auto"/>
          </w:tcPr>
          <w:p w14:paraId="6F44E861"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193D749"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FB6E3B5"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064A8EF1"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bl>
    <w:p w14:paraId="01AC9A16" w14:textId="758176E5" w:rsidR="004714FB" w:rsidRPr="00CD7680" w:rsidRDefault="004714FB" w:rsidP="006E6277">
      <w:pPr>
        <w:pStyle w:val="NoSpacing"/>
        <w:rPr>
          <w:b/>
          <w:sz w:val="22"/>
          <w:szCs w:val="22"/>
        </w:rPr>
      </w:pPr>
    </w:p>
    <w:sectPr w:rsidR="004714FB" w:rsidRPr="00CD7680" w:rsidSect="00F42653">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7B189" w14:textId="77777777" w:rsidR="00E65D92" w:rsidRDefault="00E65D92" w:rsidP="00EA1CB1">
      <w:pPr>
        <w:spacing w:after="0" w:line="240" w:lineRule="auto"/>
      </w:pPr>
      <w:r>
        <w:separator/>
      </w:r>
    </w:p>
  </w:endnote>
  <w:endnote w:type="continuationSeparator" w:id="0">
    <w:p w14:paraId="1378DF71" w14:textId="77777777" w:rsidR="00E65D92" w:rsidRDefault="00E65D92" w:rsidP="00EA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D879" w14:textId="77777777" w:rsidR="00A01D7A" w:rsidRPr="008420F8" w:rsidRDefault="00A01D7A">
    <w:pPr>
      <w:pStyle w:val="Footer"/>
      <w:jc w:val="center"/>
      <w:rPr>
        <w:sz w:val="22"/>
        <w:szCs w:val="22"/>
      </w:rPr>
    </w:pPr>
    <w:r w:rsidRPr="008420F8">
      <w:rPr>
        <w:sz w:val="22"/>
        <w:szCs w:val="22"/>
      </w:rPr>
      <w:t xml:space="preserve">Page </w:t>
    </w:r>
    <w:r w:rsidRPr="008420F8">
      <w:rPr>
        <w:bCs/>
        <w:sz w:val="22"/>
        <w:szCs w:val="22"/>
      </w:rPr>
      <w:fldChar w:fldCharType="begin"/>
    </w:r>
    <w:r w:rsidRPr="008420F8">
      <w:rPr>
        <w:bCs/>
        <w:sz w:val="22"/>
        <w:szCs w:val="22"/>
      </w:rPr>
      <w:instrText xml:space="preserve"> PAGE </w:instrText>
    </w:r>
    <w:r w:rsidRPr="008420F8">
      <w:rPr>
        <w:bCs/>
        <w:sz w:val="22"/>
        <w:szCs w:val="22"/>
      </w:rPr>
      <w:fldChar w:fldCharType="separate"/>
    </w:r>
    <w:r w:rsidR="00A742EA">
      <w:rPr>
        <w:bCs/>
        <w:noProof/>
        <w:sz w:val="22"/>
        <w:szCs w:val="22"/>
      </w:rPr>
      <w:t>13</w:t>
    </w:r>
    <w:r w:rsidRPr="008420F8">
      <w:rPr>
        <w:bCs/>
        <w:sz w:val="22"/>
        <w:szCs w:val="22"/>
      </w:rPr>
      <w:fldChar w:fldCharType="end"/>
    </w:r>
    <w:r w:rsidRPr="008420F8">
      <w:rPr>
        <w:sz w:val="22"/>
        <w:szCs w:val="22"/>
      </w:rPr>
      <w:t xml:space="preserve"> of </w:t>
    </w:r>
    <w:r w:rsidRPr="008420F8">
      <w:rPr>
        <w:bCs/>
        <w:sz w:val="22"/>
        <w:szCs w:val="22"/>
      </w:rPr>
      <w:fldChar w:fldCharType="begin"/>
    </w:r>
    <w:r w:rsidRPr="008420F8">
      <w:rPr>
        <w:bCs/>
        <w:sz w:val="22"/>
        <w:szCs w:val="22"/>
      </w:rPr>
      <w:instrText xml:space="preserve"> NUMPAGES  </w:instrText>
    </w:r>
    <w:r w:rsidRPr="008420F8">
      <w:rPr>
        <w:bCs/>
        <w:sz w:val="22"/>
        <w:szCs w:val="22"/>
      </w:rPr>
      <w:fldChar w:fldCharType="separate"/>
    </w:r>
    <w:r w:rsidR="00A742EA">
      <w:rPr>
        <w:bCs/>
        <w:noProof/>
        <w:sz w:val="22"/>
        <w:szCs w:val="22"/>
      </w:rPr>
      <w:t>25</w:t>
    </w:r>
    <w:r w:rsidRPr="008420F8">
      <w:rPr>
        <w:bCs/>
        <w:sz w:val="22"/>
        <w:szCs w:val="22"/>
      </w:rPr>
      <w:fldChar w:fldCharType="end"/>
    </w:r>
  </w:p>
  <w:p w14:paraId="334582C9" w14:textId="0C96822D" w:rsidR="00315B46" w:rsidRPr="0034775D" w:rsidRDefault="00FC66B6">
    <w:pPr>
      <w:pStyle w:val="Footer"/>
      <w:rPr>
        <w:sz w:val="20"/>
        <w:szCs w:val="20"/>
      </w:rPr>
    </w:pPr>
    <w:r>
      <w:rPr>
        <w:sz w:val="20"/>
        <w:szCs w:val="20"/>
      </w:rPr>
      <w:t xml:space="preserve">Updated </w:t>
    </w:r>
    <w:r w:rsidR="006E6277">
      <w:rPr>
        <w:sz w:val="20"/>
        <w:szCs w:val="20"/>
      </w:rPr>
      <w:t>2/</w:t>
    </w:r>
    <w:r w:rsidR="008F3C71">
      <w:rPr>
        <w:sz w:val="20"/>
        <w:szCs w:val="20"/>
      </w:rPr>
      <w:t>28</w:t>
    </w:r>
    <w:r w:rsidR="006E627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03C7" w14:textId="77777777" w:rsidR="00E65D92" w:rsidRDefault="00E65D92" w:rsidP="00EA1CB1">
      <w:pPr>
        <w:spacing w:after="0" w:line="240" w:lineRule="auto"/>
      </w:pPr>
      <w:r>
        <w:separator/>
      </w:r>
    </w:p>
  </w:footnote>
  <w:footnote w:type="continuationSeparator" w:id="0">
    <w:p w14:paraId="339F5FB7" w14:textId="77777777" w:rsidR="00E65D92" w:rsidRDefault="00E65D92" w:rsidP="00EA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0374" w14:textId="77777777" w:rsidR="00F42653" w:rsidRPr="00A01D7A" w:rsidRDefault="008F3C71" w:rsidP="00A01D7A">
    <w:pPr>
      <w:pStyle w:val="NoSpacing"/>
      <w:jc w:val="right"/>
      <w:rPr>
        <w:b/>
        <w:sz w:val="20"/>
        <w:szCs w:val="20"/>
      </w:rPr>
    </w:pPr>
    <w:r>
      <w:rPr>
        <w:noProof/>
        <w:lang w:eastAsia="zh-TW"/>
      </w:rPr>
      <w:pict w14:anchorId="2A0CF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01D7A">
      <w:tab/>
    </w:r>
    <w:r w:rsidR="00A01D7A">
      <w:tab/>
    </w:r>
    <w:r w:rsidR="00A01D7A">
      <w:tab/>
    </w:r>
    <w:r w:rsidR="00A01D7A">
      <w:tab/>
    </w:r>
    <w:r w:rsidR="00A01D7A" w:rsidRPr="00A01D7A">
      <w:rPr>
        <w:sz w:val="20"/>
        <w:szCs w:val="20"/>
      </w:rPr>
      <w:t xml:space="preserve">Agreement No. </w:t>
    </w:r>
    <w:r w:rsidR="00A01D7A" w:rsidRPr="00BE6C17">
      <w:rPr>
        <w:color w:val="00B0F0"/>
        <w:sz w:val="20"/>
        <w:szCs w:val="2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7E"/>
    <w:multiLevelType w:val="hybridMultilevel"/>
    <w:tmpl w:val="61DA482C"/>
    <w:lvl w:ilvl="0" w:tplc="63D670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3" w15:restartNumberingAfterBreak="0">
    <w:nsid w:val="0E481988"/>
    <w:multiLevelType w:val="hybridMultilevel"/>
    <w:tmpl w:val="4C40A2D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8" w15:restartNumberingAfterBreak="0">
    <w:nsid w:val="1928592B"/>
    <w:multiLevelType w:val="hybridMultilevel"/>
    <w:tmpl w:val="12C8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1FB9366B"/>
    <w:multiLevelType w:val="hybridMultilevel"/>
    <w:tmpl w:val="32D6CCC4"/>
    <w:lvl w:ilvl="0" w:tplc="F16E8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4"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19" w15:restartNumberingAfterBreak="0">
    <w:nsid w:val="433223D0"/>
    <w:multiLevelType w:val="hybridMultilevel"/>
    <w:tmpl w:val="D370243A"/>
    <w:lvl w:ilvl="0" w:tplc="C4186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9C7740"/>
    <w:multiLevelType w:val="hybridMultilevel"/>
    <w:tmpl w:val="0868C8F0"/>
    <w:lvl w:ilvl="0" w:tplc="CBCAA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1271323"/>
    <w:multiLevelType w:val="hybridMultilevel"/>
    <w:tmpl w:val="D2A6C8D8"/>
    <w:lvl w:ilvl="0" w:tplc="159C85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42567D"/>
    <w:multiLevelType w:val="hybridMultilevel"/>
    <w:tmpl w:val="766A333C"/>
    <w:lvl w:ilvl="0" w:tplc="FFFFFFFF">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26" w15:restartNumberingAfterBreak="0">
    <w:nsid w:val="6A8F33B8"/>
    <w:multiLevelType w:val="hybridMultilevel"/>
    <w:tmpl w:val="FE9E8DC0"/>
    <w:lvl w:ilvl="0" w:tplc="C44AD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28"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4891738">
    <w:abstractNumId w:val="4"/>
  </w:num>
  <w:num w:numId="2" w16cid:durableId="19989938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47307">
    <w:abstractNumId w:val="13"/>
  </w:num>
  <w:num w:numId="4" w16cid:durableId="1570069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602083">
    <w:abstractNumId w:val="7"/>
  </w:num>
  <w:num w:numId="6" w16cid:durableId="5431794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215478">
    <w:abstractNumId w:val="9"/>
  </w:num>
  <w:num w:numId="8" w16cid:durableId="8396644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04811">
    <w:abstractNumId w:val="10"/>
  </w:num>
  <w:num w:numId="10" w16cid:durableId="1916084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5880406">
    <w:abstractNumId w:val="18"/>
  </w:num>
  <w:num w:numId="12" w16cid:durableId="19271822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733823">
    <w:abstractNumId w:val="2"/>
  </w:num>
  <w:num w:numId="14" w16cid:durableId="1215433770">
    <w:abstractNumId w:val="2"/>
  </w:num>
  <w:num w:numId="15" w16cid:durableId="564755792">
    <w:abstractNumId w:val="17"/>
  </w:num>
  <w:num w:numId="16" w16cid:durableId="84156122">
    <w:abstractNumId w:val="17"/>
  </w:num>
  <w:num w:numId="17" w16cid:durableId="1303190415">
    <w:abstractNumId w:val="12"/>
  </w:num>
  <w:num w:numId="18" w16cid:durableId="12971224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742281">
    <w:abstractNumId w:val="27"/>
    <w:lvlOverride w:ilvl="0">
      <w:startOverride w:val="1"/>
    </w:lvlOverride>
  </w:num>
  <w:num w:numId="20" w16cid:durableId="1638990348">
    <w:abstractNumId w:val="25"/>
    <w:lvlOverride w:ilvl="0">
      <w:startOverride w:val="6"/>
    </w:lvlOverride>
  </w:num>
  <w:num w:numId="21" w16cid:durableId="1609578338">
    <w:abstractNumId w:val="3"/>
  </w:num>
  <w:num w:numId="22" w16cid:durableId="2070884094">
    <w:abstractNumId w:val="28"/>
  </w:num>
  <w:num w:numId="23" w16cid:durableId="1880849374">
    <w:abstractNumId w:val="8"/>
  </w:num>
  <w:num w:numId="24" w16cid:durableId="1394427613">
    <w:abstractNumId w:val="0"/>
  </w:num>
  <w:num w:numId="25" w16cid:durableId="1460566454">
    <w:abstractNumId w:val="21"/>
  </w:num>
  <w:num w:numId="26" w16cid:durableId="1233657978">
    <w:abstractNumId w:val="29"/>
  </w:num>
  <w:num w:numId="27" w16cid:durableId="1083331235">
    <w:abstractNumId w:val="16"/>
  </w:num>
  <w:num w:numId="28" w16cid:durableId="1495953674">
    <w:abstractNumId w:val="15"/>
  </w:num>
  <w:num w:numId="29" w16cid:durableId="82143811">
    <w:abstractNumId w:val="14"/>
  </w:num>
  <w:num w:numId="30" w16cid:durableId="816461636">
    <w:abstractNumId w:val="1"/>
  </w:num>
  <w:num w:numId="31" w16cid:durableId="1572041208">
    <w:abstractNumId w:val="24"/>
  </w:num>
  <w:num w:numId="32" w16cid:durableId="1810324300">
    <w:abstractNumId w:val="6"/>
  </w:num>
  <w:num w:numId="33" w16cid:durableId="545872464">
    <w:abstractNumId w:val="26"/>
  </w:num>
  <w:num w:numId="34" w16cid:durableId="1534611619">
    <w:abstractNumId w:val="20"/>
  </w:num>
  <w:num w:numId="35" w16cid:durableId="766073932">
    <w:abstractNumId w:val="19"/>
  </w:num>
  <w:num w:numId="36" w16cid:durableId="899905496">
    <w:abstractNumId w:val="11"/>
  </w:num>
  <w:num w:numId="37" w16cid:durableId="2112581499">
    <w:abstractNumId w:val="5"/>
  </w:num>
  <w:num w:numId="38" w16cid:durableId="2123987860">
    <w:abstractNumId w:val="22"/>
  </w:num>
  <w:num w:numId="39" w16cid:durableId="799761406">
    <w:abstractNumId w:val="17"/>
  </w:num>
  <w:num w:numId="40" w16cid:durableId="8546869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10977"/>
    <w:rsid w:val="00022501"/>
    <w:rsid w:val="0002646F"/>
    <w:rsid w:val="00036DB4"/>
    <w:rsid w:val="0004216A"/>
    <w:rsid w:val="00065E10"/>
    <w:rsid w:val="000751BC"/>
    <w:rsid w:val="00080074"/>
    <w:rsid w:val="00082960"/>
    <w:rsid w:val="000A4A3E"/>
    <w:rsid w:val="000C7728"/>
    <w:rsid w:val="000D54E4"/>
    <w:rsid w:val="00110893"/>
    <w:rsid w:val="00111735"/>
    <w:rsid w:val="0011769F"/>
    <w:rsid w:val="001658A9"/>
    <w:rsid w:val="001749B4"/>
    <w:rsid w:val="001977B8"/>
    <w:rsid w:val="001A53C1"/>
    <w:rsid w:val="001B2AFD"/>
    <w:rsid w:val="001B7844"/>
    <w:rsid w:val="001C2DD2"/>
    <w:rsid w:val="001F4E31"/>
    <w:rsid w:val="00217ADB"/>
    <w:rsid w:val="002320B5"/>
    <w:rsid w:val="00256F37"/>
    <w:rsid w:val="00257ADF"/>
    <w:rsid w:val="002A5A41"/>
    <w:rsid w:val="002A7017"/>
    <w:rsid w:val="002C2937"/>
    <w:rsid w:val="002D514B"/>
    <w:rsid w:val="002E6337"/>
    <w:rsid w:val="00315B46"/>
    <w:rsid w:val="00345C95"/>
    <w:rsid w:val="0034775D"/>
    <w:rsid w:val="003A154C"/>
    <w:rsid w:val="003D033E"/>
    <w:rsid w:val="00400FBE"/>
    <w:rsid w:val="00405E80"/>
    <w:rsid w:val="004118A5"/>
    <w:rsid w:val="00420D19"/>
    <w:rsid w:val="00444F5E"/>
    <w:rsid w:val="004714FB"/>
    <w:rsid w:val="00497129"/>
    <w:rsid w:val="004A6DD3"/>
    <w:rsid w:val="004F04B1"/>
    <w:rsid w:val="004F6EDB"/>
    <w:rsid w:val="005408F0"/>
    <w:rsid w:val="005502D0"/>
    <w:rsid w:val="00582367"/>
    <w:rsid w:val="005B1E8B"/>
    <w:rsid w:val="006054F8"/>
    <w:rsid w:val="00607112"/>
    <w:rsid w:val="00607503"/>
    <w:rsid w:val="00631DCC"/>
    <w:rsid w:val="00656821"/>
    <w:rsid w:val="00664348"/>
    <w:rsid w:val="006E1812"/>
    <w:rsid w:val="006E6277"/>
    <w:rsid w:val="0071409C"/>
    <w:rsid w:val="00714149"/>
    <w:rsid w:val="007773EC"/>
    <w:rsid w:val="007951A4"/>
    <w:rsid w:val="007B6A7F"/>
    <w:rsid w:val="007C59B5"/>
    <w:rsid w:val="007D20CA"/>
    <w:rsid w:val="007D379A"/>
    <w:rsid w:val="00824A8D"/>
    <w:rsid w:val="008420F8"/>
    <w:rsid w:val="00845435"/>
    <w:rsid w:val="00845680"/>
    <w:rsid w:val="00865249"/>
    <w:rsid w:val="00885948"/>
    <w:rsid w:val="008C495E"/>
    <w:rsid w:val="008E1F5F"/>
    <w:rsid w:val="008E312C"/>
    <w:rsid w:val="008F3C71"/>
    <w:rsid w:val="0092173C"/>
    <w:rsid w:val="009B7558"/>
    <w:rsid w:val="009B7796"/>
    <w:rsid w:val="009F330D"/>
    <w:rsid w:val="009F499F"/>
    <w:rsid w:val="00A01D7A"/>
    <w:rsid w:val="00A742EA"/>
    <w:rsid w:val="00AB267A"/>
    <w:rsid w:val="00AE5E06"/>
    <w:rsid w:val="00AF184C"/>
    <w:rsid w:val="00AF4CA9"/>
    <w:rsid w:val="00AF7C4D"/>
    <w:rsid w:val="00B001AB"/>
    <w:rsid w:val="00B054EF"/>
    <w:rsid w:val="00B11971"/>
    <w:rsid w:val="00B25A03"/>
    <w:rsid w:val="00B60DC2"/>
    <w:rsid w:val="00BB5AD0"/>
    <w:rsid w:val="00BB7BD7"/>
    <w:rsid w:val="00BC10AE"/>
    <w:rsid w:val="00BE6C17"/>
    <w:rsid w:val="00C03B68"/>
    <w:rsid w:val="00C03D72"/>
    <w:rsid w:val="00C25CE1"/>
    <w:rsid w:val="00C279E0"/>
    <w:rsid w:val="00C51F95"/>
    <w:rsid w:val="00C60BA0"/>
    <w:rsid w:val="00C6528D"/>
    <w:rsid w:val="00C80B7F"/>
    <w:rsid w:val="00C869D9"/>
    <w:rsid w:val="00CD7680"/>
    <w:rsid w:val="00D46A99"/>
    <w:rsid w:val="00D46CD8"/>
    <w:rsid w:val="00D6557F"/>
    <w:rsid w:val="00D750C9"/>
    <w:rsid w:val="00D847DB"/>
    <w:rsid w:val="00D93552"/>
    <w:rsid w:val="00D951C4"/>
    <w:rsid w:val="00D96ED5"/>
    <w:rsid w:val="00E146AE"/>
    <w:rsid w:val="00E44B25"/>
    <w:rsid w:val="00E56889"/>
    <w:rsid w:val="00E61254"/>
    <w:rsid w:val="00E65D92"/>
    <w:rsid w:val="00E7558A"/>
    <w:rsid w:val="00E9551D"/>
    <w:rsid w:val="00EA1CB1"/>
    <w:rsid w:val="00EC2D21"/>
    <w:rsid w:val="00EE1878"/>
    <w:rsid w:val="00F139DA"/>
    <w:rsid w:val="00F315D8"/>
    <w:rsid w:val="00F35404"/>
    <w:rsid w:val="00F36677"/>
    <w:rsid w:val="00F42653"/>
    <w:rsid w:val="00F60771"/>
    <w:rsid w:val="00F66E23"/>
    <w:rsid w:val="00F8089D"/>
    <w:rsid w:val="00F80C4D"/>
    <w:rsid w:val="00FA4D15"/>
    <w:rsid w:val="00FC6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E010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99"/>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99"/>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232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379325682">
      <w:bodyDiv w:val="1"/>
      <w:marLeft w:val="0"/>
      <w:marRight w:val="0"/>
      <w:marTop w:val="0"/>
      <w:marBottom w:val="0"/>
      <w:divBdr>
        <w:top w:val="none" w:sz="0" w:space="0" w:color="auto"/>
        <w:left w:val="none" w:sz="0" w:space="0" w:color="auto"/>
        <w:bottom w:val="none" w:sz="0" w:space="0" w:color="auto"/>
        <w:right w:val="none" w:sz="0" w:space="0" w:color="auto"/>
      </w:divBdr>
    </w:div>
    <w:div w:id="481703297">
      <w:bodyDiv w:val="1"/>
      <w:marLeft w:val="0"/>
      <w:marRight w:val="0"/>
      <w:marTop w:val="0"/>
      <w:marBottom w:val="0"/>
      <w:divBdr>
        <w:top w:val="none" w:sz="0" w:space="0" w:color="auto"/>
        <w:left w:val="none" w:sz="0" w:space="0" w:color="auto"/>
        <w:bottom w:val="none" w:sz="0" w:space="0" w:color="auto"/>
        <w:right w:val="none" w:sz="0" w:space="0" w:color="auto"/>
      </w:divBdr>
    </w:div>
    <w:div w:id="1175261390">
      <w:bodyDiv w:val="1"/>
      <w:marLeft w:val="0"/>
      <w:marRight w:val="0"/>
      <w:marTop w:val="0"/>
      <w:marBottom w:val="0"/>
      <w:divBdr>
        <w:top w:val="none" w:sz="0" w:space="0" w:color="auto"/>
        <w:left w:val="none" w:sz="0" w:space="0" w:color="auto"/>
        <w:bottom w:val="none" w:sz="0" w:space="0" w:color="auto"/>
        <w:right w:val="none" w:sz="0" w:space="0" w:color="auto"/>
      </w:divBdr>
    </w:div>
    <w:div w:id="16098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ault.darpa.mil/" TargetMode="External"/><Relationship Id="rId18" Type="http://schemas.openxmlformats.org/officeDocument/2006/relationships/hyperlink" Target="https://www.dtic.mil/dtic/submit/submit.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awf.eb.mil" TargetMode="External"/><Relationship Id="rId7" Type="http://schemas.openxmlformats.org/officeDocument/2006/relationships/webSettings" Target="webSettings.xml"/><Relationship Id="rId12" Type="http://schemas.openxmlformats.org/officeDocument/2006/relationships/hyperlink" Target="http://www.darpa.mil/work-with-us/contract-management/public-release" TargetMode="External"/><Relationship Id="rId17" Type="http://schemas.openxmlformats.org/officeDocument/2006/relationships/hyperlink" Target="mailto:CMO_closeout@darpa.mi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st.gov/iedison"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rchives.gov/cui/registry/category-list.htm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esd.whs.mil/Portals/54/Documents/DD/issuances/dodi/320012p.pdf?ver=2018-12-17-130508-423" TargetMode="External"/><Relationship Id="rId23" Type="http://schemas.openxmlformats.org/officeDocument/2006/relationships/header" Target="header1.xml"/><Relationship Id="rId10" Type="http://schemas.openxmlformats.org/officeDocument/2006/relationships/hyperlink" Target="https://www.nist.gov/iedison" TargetMode="External"/><Relationship Id="rId19" Type="http://schemas.openxmlformats.org/officeDocument/2006/relationships/hyperlink" Target="http://www.sam.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tion@darpa.mil" TargetMode="External"/><Relationship Id="rId22" Type="http://schemas.openxmlformats.org/officeDocument/2006/relationships/hyperlink" Target="mailto:DARPAInvoices@darpa.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D62B0-FC2B-41A2-BB68-13515E89D466}">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FCC32811-92EB-4352-B1E1-3C4782A03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D726D-9844-44E3-B2FA-9447A8C64D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10286</Words>
  <Characters>58632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68781</CharactersWithSpaces>
  <SharedDoc>false</SharedDoc>
  <HLinks>
    <vt:vector size="48" baseType="variant">
      <vt:variant>
        <vt:i4>1769485</vt:i4>
      </vt:variant>
      <vt:variant>
        <vt:i4>21</vt:i4>
      </vt:variant>
      <vt:variant>
        <vt:i4>0</vt:i4>
      </vt:variant>
      <vt:variant>
        <vt:i4>5</vt:i4>
      </vt:variant>
      <vt:variant>
        <vt:lpwstr>https://wawf.eb.mil/</vt:lpwstr>
      </vt:variant>
      <vt:variant>
        <vt:lpwstr/>
      </vt:variant>
      <vt:variant>
        <vt:i4>1769485</vt:i4>
      </vt:variant>
      <vt:variant>
        <vt:i4>18</vt:i4>
      </vt:variant>
      <vt:variant>
        <vt:i4>0</vt:i4>
      </vt:variant>
      <vt:variant>
        <vt:i4>5</vt:i4>
      </vt:variant>
      <vt:variant>
        <vt:lpwstr>https://wawf.eb.mil/</vt:lpwstr>
      </vt:variant>
      <vt:variant>
        <vt:lpwstr/>
      </vt:variant>
      <vt:variant>
        <vt:i4>2359408</vt:i4>
      </vt:variant>
      <vt:variant>
        <vt:i4>15</vt:i4>
      </vt:variant>
      <vt:variant>
        <vt:i4>0</vt:i4>
      </vt:variant>
      <vt:variant>
        <vt:i4>5</vt:i4>
      </vt:variant>
      <vt:variant>
        <vt:lpwstr>http://www.sam.gov/</vt:lpwstr>
      </vt:variant>
      <vt:variant>
        <vt:lpwstr/>
      </vt:variant>
      <vt:variant>
        <vt:i4>3080312</vt:i4>
      </vt:variant>
      <vt:variant>
        <vt:i4>12</vt:i4>
      </vt:variant>
      <vt:variant>
        <vt:i4>0</vt:i4>
      </vt:variant>
      <vt:variant>
        <vt:i4>5</vt:i4>
      </vt:variant>
      <vt:variant>
        <vt:lpwstr>https://s-edison.info.nih.gov/iEdison/</vt:lpwstr>
      </vt:variant>
      <vt:variant>
        <vt:lpwstr/>
      </vt:variant>
      <vt:variant>
        <vt:i4>524304</vt:i4>
      </vt:variant>
      <vt:variant>
        <vt:i4>9</vt:i4>
      </vt:variant>
      <vt:variant>
        <vt:i4>0</vt:i4>
      </vt:variant>
      <vt:variant>
        <vt:i4>5</vt:i4>
      </vt:variant>
      <vt:variant>
        <vt:lpwstr>http://www.darpa.mil/work-with-us/contract-management/public-release</vt:lpwstr>
      </vt:variant>
      <vt:variant>
        <vt:lpwstr/>
      </vt:variant>
      <vt:variant>
        <vt:i4>3080312</vt:i4>
      </vt:variant>
      <vt:variant>
        <vt:i4>6</vt:i4>
      </vt:variant>
      <vt:variant>
        <vt:i4>0</vt:i4>
      </vt:variant>
      <vt:variant>
        <vt:i4>5</vt:i4>
      </vt:variant>
      <vt:variant>
        <vt:lpwstr>https://s-edison.info.nih.gov/iEdison/</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Lough, Tyler (contr-cmo)</cp:lastModifiedBy>
  <cp:revision>3</cp:revision>
  <dcterms:created xsi:type="dcterms:W3CDTF">2025-02-28T16:16:00Z</dcterms:created>
  <dcterms:modified xsi:type="dcterms:W3CDTF">2025-02-28T16:17:00Z</dcterms:modified>
</cp:coreProperties>
</file>